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1BAEC" w14:textId="77777777" w:rsidR="00422DC7" w:rsidRDefault="00E24715" w:rsidP="00AB6134">
      <w:pPr>
        <w:pStyle w:val="ConsPlusTitle"/>
        <w:spacing w:line="240" w:lineRule="exact"/>
        <w:ind w:right="5103"/>
        <w:rPr>
          <w:rFonts w:ascii="Times New Roman" w:hAnsi="Times New Roman" w:cs="Times New Roman"/>
          <w:bCs/>
          <w:sz w:val="28"/>
          <w:szCs w:val="28"/>
        </w:rPr>
      </w:pPr>
      <w:r w:rsidRPr="00722E1B">
        <w:rPr>
          <w:rFonts w:ascii="Times New Roman" w:hAnsi="Times New Roman" w:cs="Times New Roman"/>
          <w:bCs/>
          <w:noProof/>
          <w:sz w:val="28"/>
          <w:szCs w:val="28"/>
        </w:rPr>
        <w:drawing>
          <wp:anchor distT="0" distB="0" distL="114300" distR="114300" simplePos="0" relativeHeight="251654144" behindDoc="0" locked="0" layoutInCell="1" allowOverlap="1" wp14:anchorId="14E83C2D" wp14:editId="2C593F06">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76D39740" wp14:editId="2E5E7CC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D845" w14:textId="2E86165B" w:rsidR="00E82244" w:rsidRPr="00536A81" w:rsidRDefault="00BB3078" w:rsidP="00536A81">
                            <w:pPr>
                              <w:jc w:val="center"/>
                            </w:pPr>
                            <w:r>
                              <w:t>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740"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27EFD845" w14:textId="2E86165B" w:rsidR="00E82244" w:rsidRPr="00536A81" w:rsidRDefault="00BB3078" w:rsidP="00536A81">
                      <w:pPr>
                        <w:jc w:val="center"/>
                      </w:pPr>
                      <w:r>
                        <w:t>146</w:t>
                      </w:r>
                    </w:p>
                  </w:txbxContent>
                </v:textbox>
                <w10:wrap anchorx="page" anchory="page"/>
              </v:shape>
            </w:pict>
          </mc:Fallback>
        </mc:AlternateContent>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79E64C0A" wp14:editId="130002BD">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9DE5" w14:textId="22A0E6A7" w:rsidR="00E82244" w:rsidRPr="00C06726" w:rsidRDefault="00422DC7" w:rsidP="00C06726">
                            <w:pPr>
                              <w:jc w:val="center"/>
                            </w:pPr>
                            <w: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C0A" id="Text Box 11" o:spid="_x0000_s1027" type="#_x0000_t202" style="position:absolute;margin-left:124.75pt;margin-top:220.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76BE9DE5" w14:textId="22A0E6A7" w:rsidR="00E82244" w:rsidRPr="00C06726" w:rsidRDefault="00422DC7" w:rsidP="00C06726">
                      <w:pPr>
                        <w:jc w:val="center"/>
                      </w:pPr>
                      <w:r>
                        <w:t>23.03.2023</w:t>
                      </w:r>
                    </w:p>
                  </w:txbxContent>
                </v:textbox>
                <w10:wrap anchorx="page" anchory="page"/>
              </v:shape>
            </w:pict>
          </mc:Fallback>
        </mc:AlternateContent>
      </w:r>
      <w:r w:rsidR="00890B72" w:rsidRPr="00890B72">
        <w:rPr>
          <w:rFonts w:ascii="Times New Roman" w:hAnsi="Times New Roman" w:cs="Times New Roman"/>
          <w:bCs/>
          <w:sz w:val="28"/>
          <w:szCs w:val="28"/>
        </w:rPr>
        <w:t xml:space="preserve">Об </w:t>
      </w:r>
      <w:bookmarkStart w:id="0" w:name="_Hlk129002568"/>
      <w:bookmarkStart w:id="1" w:name="_Hlk128989861"/>
      <w:r w:rsidR="00AB6134">
        <w:rPr>
          <w:rFonts w:ascii="Times New Roman" w:hAnsi="Times New Roman" w:cs="Times New Roman"/>
          <w:bCs/>
          <w:sz w:val="28"/>
          <w:szCs w:val="28"/>
        </w:rPr>
        <w:t>утверждении</w:t>
      </w:r>
      <w:r w:rsidR="00AB6134" w:rsidRPr="00AB6134">
        <w:rPr>
          <w:rFonts w:ascii="Times New Roman" w:hAnsi="Times New Roman" w:cs="Times New Roman"/>
          <w:bCs/>
          <w:sz w:val="28"/>
          <w:szCs w:val="28"/>
        </w:rPr>
        <w:t xml:space="preserve"> </w:t>
      </w:r>
      <w:r w:rsidR="005D6D71">
        <w:rPr>
          <w:rFonts w:ascii="Times New Roman" w:hAnsi="Times New Roman" w:cs="Times New Roman"/>
          <w:bCs/>
          <w:sz w:val="28"/>
          <w:szCs w:val="28"/>
        </w:rPr>
        <w:t>Порядка</w:t>
      </w:r>
    </w:p>
    <w:p w14:paraId="59EF71FD" w14:textId="77777777" w:rsidR="00422DC7" w:rsidRDefault="00AB6134" w:rsidP="00AB6134">
      <w:pPr>
        <w:pStyle w:val="ConsPlusTitle"/>
        <w:spacing w:line="240" w:lineRule="exact"/>
        <w:ind w:right="5103"/>
        <w:rPr>
          <w:rFonts w:ascii="Times New Roman" w:hAnsi="Times New Roman" w:cs="Times New Roman"/>
          <w:bCs/>
          <w:sz w:val="28"/>
          <w:szCs w:val="28"/>
        </w:rPr>
      </w:pPr>
      <w:proofErr w:type="gramStart"/>
      <w:r w:rsidRPr="00AB6134">
        <w:rPr>
          <w:rFonts w:ascii="Times New Roman" w:hAnsi="Times New Roman" w:cs="Times New Roman"/>
          <w:bCs/>
          <w:sz w:val="28"/>
          <w:szCs w:val="28"/>
        </w:rPr>
        <w:t>назначени</w:t>
      </w:r>
      <w:r w:rsidR="005D6D71">
        <w:rPr>
          <w:rFonts w:ascii="Times New Roman" w:hAnsi="Times New Roman" w:cs="Times New Roman"/>
          <w:bCs/>
          <w:sz w:val="28"/>
          <w:szCs w:val="28"/>
        </w:rPr>
        <w:t>я</w:t>
      </w:r>
      <w:proofErr w:type="gramEnd"/>
      <w:r w:rsidRPr="00AB6134">
        <w:rPr>
          <w:rFonts w:ascii="Times New Roman" w:hAnsi="Times New Roman" w:cs="Times New Roman"/>
          <w:bCs/>
          <w:sz w:val="28"/>
          <w:szCs w:val="28"/>
        </w:rPr>
        <w:t xml:space="preserve"> и проведени</w:t>
      </w:r>
      <w:r w:rsidR="005D6D71">
        <w:rPr>
          <w:rFonts w:ascii="Times New Roman" w:hAnsi="Times New Roman" w:cs="Times New Roman"/>
          <w:bCs/>
          <w:sz w:val="28"/>
          <w:szCs w:val="28"/>
        </w:rPr>
        <w:t>я</w:t>
      </w:r>
      <w:r w:rsidR="00422DC7">
        <w:rPr>
          <w:rFonts w:ascii="Times New Roman" w:hAnsi="Times New Roman" w:cs="Times New Roman"/>
          <w:bCs/>
          <w:sz w:val="28"/>
          <w:szCs w:val="28"/>
        </w:rPr>
        <w:t xml:space="preserve"> собраний</w:t>
      </w:r>
    </w:p>
    <w:p w14:paraId="6334FBF9" w14:textId="52D6D30B" w:rsidR="00890B72" w:rsidRDefault="00AB6134" w:rsidP="00422DC7">
      <w:pPr>
        <w:pStyle w:val="ConsPlusTitle"/>
        <w:spacing w:after="480" w:line="240" w:lineRule="exact"/>
        <w:ind w:right="5103"/>
        <w:rPr>
          <w:rFonts w:ascii="Times New Roman" w:hAnsi="Times New Roman" w:cs="Times New Roman"/>
          <w:bCs/>
          <w:sz w:val="28"/>
          <w:szCs w:val="28"/>
        </w:rPr>
      </w:pPr>
      <w:proofErr w:type="gramStart"/>
      <w:r w:rsidRPr="00AB6134">
        <w:rPr>
          <w:rFonts w:ascii="Times New Roman" w:hAnsi="Times New Roman" w:cs="Times New Roman"/>
          <w:bCs/>
          <w:sz w:val="28"/>
          <w:szCs w:val="28"/>
        </w:rPr>
        <w:t>граждан</w:t>
      </w:r>
      <w:proofErr w:type="gramEnd"/>
      <w:r w:rsidRPr="00AB6134">
        <w:rPr>
          <w:rFonts w:ascii="Times New Roman" w:hAnsi="Times New Roman" w:cs="Times New Roman"/>
          <w:bCs/>
          <w:sz w:val="28"/>
          <w:szCs w:val="28"/>
        </w:rPr>
        <w:t xml:space="preserve"> в </w:t>
      </w:r>
      <w:r>
        <w:rPr>
          <w:rFonts w:ascii="Times New Roman" w:hAnsi="Times New Roman" w:cs="Times New Roman"/>
          <w:bCs/>
          <w:sz w:val="28"/>
          <w:szCs w:val="28"/>
        </w:rPr>
        <w:t xml:space="preserve">Пермском </w:t>
      </w:r>
      <w:r w:rsidRPr="00AB6134">
        <w:rPr>
          <w:rFonts w:ascii="Times New Roman" w:hAnsi="Times New Roman" w:cs="Times New Roman"/>
          <w:bCs/>
          <w:sz w:val="28"/>
          <w:szCs w:val="28"/>
        </w:rPr>
        <w:t>муниципальном округе</w:t>
      </w:r>
      <w:r w:rsidR="00422DC7">
        <w:rPr>
          <w:rFonts w:ascii="Times New Roman" w:hAnsi="Times New Roman" w:cs="Times New Roman"/>
          <w:bCs/>
          <w:sz w:val="28"/>
          <w:szCs w:val="28"/>
        </w:rPr>
        <w:t xml:space="preserve"> </w:t>
      </w:r>
      <w:r w:rsidRPr="00AB6134">
        <w:rPr>
          <w:rFonts w:ascii="Times New Roman" w:hAnsi="Times New Roman" w:cs="Times New Roman"/>
          <w:bCs/>
          <w:sz w:val="28"/>
          <w:szCs w:val="28"/>
        </w:rPr>
        <w:t>Пермского края</w:t>
      </w:r>
      <w:bookmarkEnd w:id="0"/>
    </w:p>
    <w:bookmarkEnd w:id="1"/>
    <w:p w14:paraId="314D991D" w14:textId="3F39B5A2" w:rsidR="00890B72" w:rsidRDefault="00890B72" w:rsidP="00422DC7">
      <w:pPr>
        <w:pStyle w:val="ConsPlusNormal"/>
        <w:ind w:firstLine="709"/>
        <w:jc w:val="both"/>
        <w:rPr>
          <w:rFonts w:ascii="Times New Roman" w:hAnsi="Times New Roman" w:cs="Times New Roman"/>
          <w:sz w:val="28"/>
          <w:szCs w:val="28"/>
        </w:rPr>
      </w:pPr>
      <w:r w:rsidRPr="00890B72">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со статьей </w:t>
      </w:r>
      <w:r w:rsidR="00AB6134">
        <w:rPr>
          <w:rFonts w:ascii="Times New Roman" w:hAnsi="Times New Roman" w:cs="Times New Roman"/>
          <w:sz w:val="28"/>
          <w:szCs w:val="28"/>
        </w:rPr>
        <w:t>29</w:t>
      </w:r>
      <w:r>
        <w:rPr>
          <w:rFonts w:ascii="Times New Roman" w:hAnsi="Times New Roman" w:cs="Times New Roman"/>
          <w:sz w:val="28"/>
          <w:szCs w:val="28"/>
        </w:rPr>
        <w:t xml:space="preserve"> </w:t>
      </w:r>
      <w:r w:rsidRPr="00890B72">
        <w:rPr>
          <w:rFonts w:ascii="Times New Roman" w:hAnsi="Times New Roman" w:cs="Times New Roman"/>
          <w:sz w:val="28"/>
          <w:szCs w:val="28"/>
        </w:rPr>
        <w:t>Федеральн</w:t>
      </w:r>
      <w:r>
        <w:rPr>
          <w:rFonts w:ascii="Times New Roman" w:hAnsi="Times New Roman" w:cs="Times New Roman"/>
          <w:sz w:val="28"/>
          <w:szCs w:val="28"/>
        </w:rPr>
        <w:t>ого</w:t>
      </w:r>
      <w:r w:rsidRPr="00890B72">
        <w:rPr>
          <w:rFonts w:ascii="Times New Roman" w:hAnsi="Times New Roman" w:cs="Times New Roman"/>
          <w:sz w:val="28"/>
          <w:szCs w:val="28"/>
        </w:rPr>
        <w:t xml:space="preserve"> закон</w:t>
      </w:r>
      <w:r>
        <w:rPr>
          <w:rFonts w:ascii="Times New Roman" w:hAnsi="Times New Roman" w:cs="Times New Roman"/>
          <w:sz w:val="28"/>
          <w:szCs w:val="28"/>
        </w:rPr>
        <w:t>а</w:t>
      </w:r>
      <w:r w:rsidRPr="00890B72">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статьей </w:t>
      </w:r>
      <w:r w:rsidR="00FA5570">
        <w:rPr>
          <w:rFonts w:ascii="Times New Roman" w:hAnsi="Times New Roman" w:cs="Times New Roman"/>
          <w:sz w:val="28"/>
          <w:szCs w:val="28"/>
        </w:rPr>
        <w:t>18</w:t>
      </w:r>
      <w:r w:rsidR="002F0814">
        <w:rPr>
          <w:rFonts w:ascii="Times New Roman" w:hAnsi="Times New Roman" w:cs="Times New Roman"/>
          <w:sz w:val="28"/>
          <w:szCs w:val="28"/>
        </w:rPr>
        <w:t>, пунктом 1 части 2 статьи 25</w:t>
      </w:r>
      <w:r>
        <w:rPr>
          <w:rFonts w:ascii="Times New Roman" w:hAnsi="Times New Roman" w:cs="Times New Roman"/>
          <w:sz w:val="28"/>
          <w:szCs w:val="28"/>
        </w:rPr>
        <w:t xml:space="preserve"> </w:t>
      </w:r>
      <w:r w:rsidRPr="00890B72">
        <w:rPr>
          <w:rFonts w:ascii="Times New Roman" w:hAnsi="Times New Roman" w:cs="Times New Roman"/>
          <w:sz w:val="28"/>
          <w:szCs w:val="28"/>
        </w:rPr>
        <w:t>Устав</w:t>
      </w:r>
      <w:r>
        <w:rPr>
          <w:rFonts w:ascii="Times New Roman" w:hAnsi="Times New Roman" w:cs="Times New Roman"/>
          <w:sz w:val="28"/>
          <w:szCs w:val="28"/>
        </w:rPr>
        <w:t>а</w:t>
      </w:r>
      <w:r w:rsidRPr="00890B72">
        <w:rPr>
          <w:rFonts w:ascii="Times New Roman" w:hAnsi="Times New Roman" w:cs="Times New Roman"/>
          <w:sz w:val="28"/>
          <w:szCs w:val="28"/>
        </w:rPr>
        <w:t xml:space="preserve"> Пермского муниципального округа Пермского края</w:t>
      </w:r>
    </w:p>
    <w:p w14:paraId="7AB6144F" w14:textId="7645B2F0" w:rsidR="00722E1B" w:rsidRPr="007B5968" w:rsidRDefault="00722E1B" w:rsidP="00422DC7">
      <w:pPr>
        <w:pStyle w:val="ConsPlusNormal"/>
        <w:ind w:firstLine="709"/>
        <w:jc w:val="both"/>
        <w:rPr>
          <w:rFonts w:ascii="Times New Roman" w:hAnsi="Times New Roman" w:cs="Times New Roman"/>
          <w:sz w:val="28"/>
          <w:szCs w:val="28"/>
        </w:rPr>
      </w:pPr>
      <w:r w:rsidRPr="007B5968">
        <w:rPr>
          <w:rFonts w:ascii="Times New Roman" w:hAnsi="Times New Roman" w:cs="Times New Roman"/>
          <w:sz w:val="28"/>
          <w:szCs w:val="28"/>
        </w:rPr>
        <w:t>Дума Пермского муниципального округа Пермского края РЕШАЕТ:</w:t>
      </w:r>
    </w:p>
    <w:p w14:paraId="3162CCB3" w14:textId="6639A3D9" w:rsidR="00890B72" w:rsidRPr="00FA5570" w:rsidRDefault="00422DC7" w:rsidP="00422DC7">
      <w:pPr>
        <w:tabs>
          <w:tab w:val="left" w:pos="851"/>
          <w:tab w:val="left" w:pos="993"/>
        </w:tabs>
        <w:autoSpaceDE w:val="0"/>
        <w:autoSpaceDN w:val="0"/>
        <w:adjustRightInd w:val="0"/>
        <w:ind w:firstLine="709"/>
        <w:jc w:val="both"/>
        <w:rPr>
          <w:iCs/>
          <w:szCs w:val="28"/>
        </w:rPr>
      </w:pPr>
      <w:r>
        <w:rPr>
          <w:szCs w:val="28"/>
        </w:rPr>
        <w:t>1.</w:t>
      </w:r>
      <w:r>
        <w:t> </w:t>
      </w:r>
      <w:r w:rsidR="00890B72" w:rsidRPr="00FA5570">
        <w:rPr>
          <w:szCs w:val="28"/>
        </w:rPr>
        <w:t xml:space="preserve">Утвердить </w:t>
      </w:r>
      <w:r w:rsidR="005D6D71">
        <w:rPr>
          <w:szCs w:val="28"/>
        </w:rPr>
        <w:t>Порядок</w:t>
      </w:r>
      <w:r w:rsidR="00FA5570" w:rsidRPr="00FA5570">
        <w:rPr>
          <w:szCs w:val="28"/>
        </w:rPr>
        <w:t xml:space="preserve"> назначени</w:t>
      </w:r>
      <w:r w:rsidR="005D6D71">
        <w:rPr>
          <w:szCs w:val="28"/>
        </w:rPr>
        <w:t>я</w:t>
      </w:r>
      <w:r w:rsidR="00FA5570" w:rsidRPr="00FA5570">
        <w:rPr>
          <w:szCs w:val="28"/>
        </w:rPr>
        <w:t xml:space="preserve"> и проведени</w:t>
      </w:r>
      <w:r w:rsidR="005D6D71">
        <w:rPr>
          <w:szCs w:val="28"/>
        </w:rPr>
        <w:t>я</w:t>
      </w:r>
      <w:r w:rsidR="00FA5570" w:rsidRPr="00FA5570">
        <w:rPr>
          <w:szCs w:val="28"/>
        </w:rPr>
        <w:t xml:space="preserve"> собраний граждан в Пермском муниципальном округе Пермского края</w:t>
      </w:r>
      <w:r w:rsidR="00FA5570">
        <w:rPr>
          <w:szCs w:val="28"/>
        </w:rPr>
        <w:t xml:space="preserve"> </w:t>
      </w:r>
      <w:r w:rsidR="009F08F0" w:rsidRPr="00FA5570">
        <w:rPr>
          <w:szCs w:val="28"/>
        </w:rPr>
        <w:t>согласно приложению к настоящему решению</w:t>
      </w:r>
      <w:r>
        <w:rPr>
          <w:iCs/>
          <w:szCs w:val="28"/>
        </w:rPr>
        <w:t>.</w:t>
      </w:r>
    </w:p>
    <w:p w14:paraId="26E93BF4" w14:textId="7FE9E421" w:rsidR="008819BA" w:rsidRPr="008819BA" w:rsidRDefault="00890B72" w:rsidP="00422DC7">
      <w:pPr>
        <w:ind w:firstLine="709"/>
        <w:jc w:val="both"/>
        <w:rPr>
          <w:szCs w:val="28"/>
        </w:rPr>
      </w:pPr>
      <w:r>
        <w:rPr>
          <w:szCs w:val="28"/>
        </w:rPr>
        <w:t>2</w:t>
      </w:r>
      <w:r w:rsidR="002F0814">
        <w:rPr>
          <w:szCs w:val="28"/>
        </w:rPr>
        <w:t>.</w:t>
      </w:r>
      <w:r w:rsidR="002F0814">
        <w:t> </w:t>
      </w:r>
      <w:r w:rsidR="008819BA" w:rsidRPr="008819BA">
        <w:rPr>
          <w:szCs w:val="28"/>
        </w:rPr>
        <w:t>Признать утратившими силу:</w:t>
      </w:r>
    </w:p>
    <w:p w14:paraId="5CADD80E" w14:textId="2617A611" w:rsidR="008819BA" w:rsidRPr="008819BA" w:rsidRDefault="008819BA" w:rsidP="00422DC7">
      <w:pPr>
        <w:ind w:firstLine="709"/>
        <w:jc w:val="both"/>
        <w:rPr>
          <w:szCs w:val="28"/>
        </w:rPr>
      </w:pPr>
      <w:r w:rsidRPr="008819BA">
        <w:rPr>
          <w:szCs w:val="28"/>
        </w:rPr>
        <w:t>2.1.</w:t>
      </w:r>
      <w:r>
        <w:rPr>
          <w:szCs w:val="28"/>
        </w:rPr>
        <w:t> </w:t>
      </w:r>
      <w:r w:rsidRPr="008819BA">
        <w:rPr>
          <w:szCs w:val="28"/>
        </w:rPr>
        <w:t xml:space="preserve">решение Земского Собрания </w:t>
      </w:r>
      <w:r w:rsidR="00046DB6">
        <w:rPr>
          <w:szCs w:val="28"/>
        </w:rPr>
        <w:t xml:space="preserve">Пермского муниципального района </w:t>
      </w:r>
      <w:r w:rsidRPr="008819BA">
        <w:rPr>
          <w:szCs w:val="28"/>
        </w:rPr>
        <w:t>от 27 октября 2006 г. № 409 «Об утверждении Положения о порядке назначения и проведения собраний граждан»;</w:t>
      </w:r>
    </w:p>
    <w:p w14:paraId="144677D1" w14:textId="4624FCCE" w:rsidR="008819BA" w:rsidRPr="008819BA" w:rsidRDefault="008819BA" w:rsidP="00422DC7">
      <w:pPr>
        <w:ind w:firstLine="709"/>
        <w:jc w:val="both"/>
        <w:rPr>
          <w:szCs w:val="28"/>
        </w:rPr>
      </w:pPr>
      <w:r w:rsidRPr="008819BA">
        <w:rPr>
          <w:szCs w:val="28"/>
        </w:rPr>
        <w:t>2.2.</w:t>
      </w:r>
      <w:r>
        <w:rPr>
          <w:szCs w:val="28"/>
        </w:rPr>
        <w:t> </w:t>
      </w:r>
      <w:r w:rsidRPr="008819BA">
        <w:rPr>
          <w:szCs w:val="28"/>
        </w:rPr>
        <w:t xml:space="preserve">пункт 1 решения Земского Собрания Пермского муниципального района от 26 августа 2010 г. № 94 </w:t>
      </w:r>
      <w:r>
        <w:rPr>
          <w:szCs w:val="28"/>
        </w:rPr>
        <w:t>«</w:t>
      </w:r>
      <w:r w:rsidRPr="008819BA">
        <w:rPr>
          <w:szCs w:val="28"/>
        </w:rPr>
        <w:t>О внесении изменений в отдельные решения Земского Собрания Пермского муниципального района</w:t>
      </w:r>
      <w:r>
        <w:rPr>
          <w:szCs w:val="28"/>
        </w:rPr>
        <w:t>»</w:t>
      </w:r>
      <w:r w:rsidRPr="008819BA">
        <w:rPr>
          <w:szCs w:val="28"/>
        </w:rPr>
        <w:t>;</w:t>
      </w:r>
    </w:p>
    <w:p w14:paraId="6E6F4186" w14:textId="0D156E8B" w:rsidR="008819BA" w:rsidRPr="008819BA" w:rsidRDefault="008819BA" w:rsidP="00422DC7">
      <w:pPr>
        <w:ind w:firstLine="709"/>
        <w:jc w:val="both"/>
        <w:rPr>
          <w:szCs w:val="28"/>
        </w:rPr>
      </w:pPr>
      <w:r w:rsidRPr="008819BA">
        <w:rPr>
          <w:szCs w:val="28"/>
        </w:rPr>
        <w:t>2.3. решение Земского Собрания Пермского муниципального района от 25 июня 2014 г. № 473 «О внесении изменений в Положение о порядке назначения и проведения собраний граждан</w:t>
      </w:r>
      <w:r w:rsidR="00046DB6" w:rsidRPr="00046DB6">
        <w:rPr>
          <w:szCs w:val="28"/>
        </w:rPr>
        <w:t>, утвержденное решением Земского Собрания Пермского муниципального района от 27.10.2006 № 409</w:t>
      </w:r>
      <w:r w:rsidR="00046DB6">
        <w:rPr>
          <w:szCs w:val="28"/>
        </w:rPr>
        <w:t>»</w:t>
      </w:r>
      <w:r w:rsidRPr="008819BA">
        <w:rPr>
          <w:szCs w:val="28"/>
        </w:rPr>
        <w:t>;</w:t>
      </w:r>
    </w:p>
    <w:p w14:paraId="3D319F27" w14:textId="77777777" w:rsidR="008819BA" w:rsidRPr="008819BA" w:rsidRDefault="008819BA" w:rsidP="00422DC7">
      <w:pPr>
        <w:ind w:firstLine="709"/>
        <w:jc w:val="both"/>
        <w:rPr>
          <w:szCs w:val="28"/>
        </w:rPr>
      </w:pPr>
      <w:r w:rsidRPr="008819BA">
        <w:rPr>
          <w:szCs w:val="28"/>
        </w:rPr>
        <w:t xml:space="preserve">2.4. решение Совета депутатов </w:t>
      </w:r>
      <w:proofErr w:type="spellStart"/>
      <w:r w:rsidRPr="008819BA">
        <w:rPr>
          <w:szCs w:val="28"/>
        </w:rPr>
        <w:t>Двуреченского</w:t>
      </w:r>
      <w:proofErr w:type="spellEnd"/>
      <w:r w:rsidRPr="008819BA">
        <w:rPr>
          <w:szCs w:val="28"/>
        </w:rPr>
        <w:t xml:space="preserve"> сельского поселения Пермского муниципального района Пермского края от 20 января 2009 г. № 58 «Об утверждении Положения о порядке назначения и проведения собраний граждан на территории </w:t>
      </w:r>
      <w:proofErr w:type="spellStart"/>
      <w:r w:rsidRPr="008819BA">
        <w:rPr>
          <w:szCs w:val="28"/>
        </w:rPr>
        <w:t>Двуреченского</w:t>
      </w:r>
      <w:proofErr w:type="spellEnd"/>
      <w:r w:rsidRPr="008819BA">
        <w:rPr>
          <w:szCs w:val="28"/>
        </w:rPr>
        <w:t xml:space="preserve"> сельского поселения»;</w:t>
      </w:r>
    </w:p>
    <w:p w14:paraId="5F4891AB" w14:textId="37D69E66" w:rsidR="008819BA" w:rsidRDefault="008819BA" w:rsidP="00422DC7">
      <w:pPr>
        <w:ind w:firstLine="709"/>
        <w:jc w:val="both"/>
        <w:rPr>
          <w:szCs w:val="28"/>
        </w:rPr>
      </w:pPr>
      <w:r w:rsidRPr="008819BA">
        <w:rPr>
          <w:szCs w:val="28"/>
        </w:rPr>
        <w:t xml:space="preserve">2.5. решение Совета депутатов </w:t>
      </w:r>
      <w:proofErr w:type="spellStart"/>
      <w:r w:rsidRPr="008819BA">
        <w:rPr>
          <w:szCs w:val="28"/>
        </w:rPr>
        <w:t>Платошинского</w:t>
      </w:r>
      <w:proofErr w:type="spellEnd"/>
      <w:r w:rsidRPr="008819BA">
        <w:rPr>
          <w:szCs w:val="28"/>
        </w:rPr>
        <w:t xml:space="preserve"> сельского поселения Пермского муниципального района Пермского края от 17 октября 2006 г. № 81 «Об утверждении Положения «О порядке назначения и проведения собрания граждан».</w:t>
      </w:r>
    </w:p>
    <w:p w14:paraId="21676C7F" w14:textId="12126581" w:rsidR="00890B72" w:rsidRDefault="002F0814" w:rsidP="00422DC7">
      <w:pPr>
        <w:ind w:firstLine="709"/>
        <w:jc w:val="both"/>
        <w:rPr>
          <w:szCs w:val="28"/>
        </w:rPr>
      </w:pPr>
      <w:r>
        <w:rPr>
          <w:szCs w:val="28"/>
        </w:rPr>
        <w:lastRenderedPageBreak/>
        <w:t>3</w:t>
      </w:r>
      <w:r w:rsidR="00890B72" w:rsidRPr="00890B72">
        <w:rPr>
          <w:szCs w:val="28"/>
        </w:rPr>
        <w:t>.</w:t>
      </w:r>
      <w:r w:rsidR="00890B72">
        <w:rPr>
          <w:szCs w:val="28"/>
        </w:rPr>
        <w:t> </w:t>
      </w:r>
      <w:r w:rsidR="00246730">
        <w:rPr>
          <w:szCs w:val="28"/>
        </w:rPr>
        <w:t>Н</w:t>
      </w:r>
      <w:r w:rsidR="00046DB6" w:rsidRPr="00890B72">
        <w:rPr>
          <w:szCs w:val="28"/>
        </w:rPr>
        <w:t xml:space="preserve">астоящее решение </w:t>
      </w:r>
      <w:r w:rsidR="00246730">
        <w:rPr>
          <w:szCs w:val="28"/>
        </w:rPr>
        <w:t>о</w:t>
      </w:r>
      <w:r w:rsidR="00890B72" w:rsidRPr="00890B72">
        <w:rPr>
          <w:szCs w:val="28"/>
        </w:rPr>
        <w:t>публиковать (обнародовать)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9" w:history="1">
        <w:r w:rsidR="008359CE" w:rsidRPr="00D0667F">
          <w:rPr>
            <w:rStyle w:val="ab"/>
            <w:color w:val="auto"/>
            <w:szCs w:val="28"/>
            <w:u w:val="none"/>
          </w:rPr>
          <w:t>www.permraion.ru</w:t>
        </w:r>
      </w:hyperlink>
      <w:r w:rsidR="00890B72" w:rsidRPr="00890B72">
        <w:rPr>
          <w:szCs w:val="28"/>
        </w:rPr>
        <w:t>).</w:t>
      </w:r>
    </w:p>
    <w:p w14:paraId="17BA173C" w14:textId="0F25948B" w:rsidR="00890B72" w:rsidRPr="00890B72" w:rsidRDefault="008359CE" w:rsidP="00422DC7">
      <w:pPr>
        <w:ind w:firstLine="709"/>
        <w:jc w:val="both"/>
        <w:rPr>
          <w:szCs w:val="28"/>
        </w:rPr>
      </w:pPr>
      <w:r>
        <w:rPr>
          <w:szCs w:val="28"/>
        </w:rPr>
        <w:t>4</w:t>
      </w:r>
      <w:r w:rsidR="00890B72" w:rsidRPr="00890B72">
        <w:rPr>
          <w:szCs w:val="28"/>
        </w:rPr>
        <w:t>.</w:t>
      </w:r>
      <w:r w:rsidR="00890B72">
        <w:rPr>
          <w:szCs w:val="28"/>
        </w:rPr>
        <w:t> </w:t>
      </w:r>
      <w:r w:rsidR="00890B72" w:rsidRPr="00890B72">
        <w:rPr>
          <w:szCs w:val="28"/>
        </w:rPr>
        <w:t>Настоящее решение вступает в силу со дня его опубликования (обнародования).</w:t>
      </w:r>
    </w:p>
    <w:p w14:paraId="33094829" w14:textId="6D32F093" w:rsidR="007B081F" w:rsidRDefault="008359CE" w:rsidP="00422DC7">
      <w:pPr>
        <w:ind w:firstLine="709"/>
        <w:jc w:val="both"/>
        <w:rPr>
          <w:szCs w:val="28"/>
        </w:rPr>
      </w:pPr>
      <w:r>
        <w:rPr>
          <w:szCs w:val="28"/>
        </w:rPr>
        <w:t>5</w:t>
      </w:r>
      <w:r w:rsidR="00890B72" w:rsidRPr="00890B72">
        <w:rPr>
          <w:szCs w:val="28"/>
        </w:rPr>
        <w:t>.</w:t>
      </w:r>
      <w:r w:rsidR="00890B72">
        <w:rPr>
          <w:szCs w:val="28"/>
        </w:rPr>
        <w:t> </w:t>
      </w:r>
      <w:r w:rsidR="00890B72" w:rsidRPr="00890B72">
        <w:rPr>
          <w:szCs w:val="28"/>
        </w:rPr>
        <w:t>Контроль исполнения настоящего решения возложить на комитет Думы Пермского муниципального округа по местному самоуправлению и социальной политике.</w:t>
      </w:r>
    </w:p>
    <w:p w14:paraId="6748EB10" w14:textId="0B74C383" w:rsidR="007B081F" w:rsidRDefault="007B081F" w:rsidP="00422DC7">
      <w:pPr>
        <w:rPr>
          <w:szCs w:val="28"/>
        </w:rPr>
      </w:pPr>
    </w:p>
    <w:p w14:paraId="197D1E82" w14:textId="77777777" w:rsidR="00890B72" w:rsidRDefault="00890B72" w:rsidP="00422DC7">
      <w:pPr>
        <w:rPr>
          <w:szCs w:val="28"/>
        </w:rPr>
      </w:pPr>
    </w:p>
    <w:p w14:paraId="03840832" w14:textId="77777777" w:rsidR="00422DC7" w:rsidRPr="009E4586" w:rsidRDefault="00422DC7" w:rsidP="00422DC7">
      <w:pPr>
        <w:rPr>
          <w:szCs w:val="28"/>
        </w:rPr>
      </w:pPr>
      <w:r w:rsidRPr="009E4586">
        <w:rPr>
          <w:szCs w:val="28"/>
        </w:rPr>
        <w:t>Председатель</w:t>
      </w:r>
      <w:r>
        <w:rPr>
          <w:szCs w:val="28"/>
        </w:rPr>
        <w:t xml:space="preserve"> </w:t>
      </w:r>
      <w:r w:rsidRPr="009E4586">
        <w:rPr>
          <w:szCs w:val="28"/>
        </w:rPr>
        <w:t>Думы</w:t>
      </w:r>
    </w:p>
    <w:p w14:paraId="7B3B1058" w14:textId="77777777" w:rsidR="00422DC7" w:rsidRPr="009E4586" w:rsidRDefault="00422DC7" w:rsidP="00422DC7">
      <w:pPr>
        <w:tabs>
          <w:tab w:val="left" w:pos="7938"/>
        </w:tabs>
        <w:rPr>
          <w:szCs w:val="28"/>
        </w:rPr>
      </w:pPr>
      <w:r w:rsidRPr="009E4586">
        <w:rPr>
          <w:szCs w:val="28"/>
        </w:rPr>
        <w:t>Пермского</w:t>
      </w:r>
      <w:r>
        <w:rPr>
          <w:szCs w:val="28"/>
        </w:rPr>
        <w:t xml:space="preserve"> </w:t>
      </w:r>
      <w:r w:rsidRPr="009E4586">
        <w:rPr>
          <w:szCs w:val="28"/>
        </w:rPr>
        <w:t>муниципального</w:t>
      </w:r>
      <w:r>
        <w:rPr>
          <w:szCs w:val="28"/>
        </w:rPr>
        <w:t xml:space="preserve"> </w:t>
      </w:r>
      <w:r w:rsidRPr="009E4586">
        <w:rPr>
          <w:szCs w:val="28"/>
        </w:rPr>
        <w:t>округа</w:t>
      </w:r>
      <w:r>
        <w:rPr>
          <w:szCs w:val="28"/>
        </w:rPr>
        <w:tab/>
        <w:t>Д.В. Гордиенко</w:t>
      </w:r>
    </w:p>
    <w:p w14:paraId="23EF0A4A" w14:textId="77777777" w:rsidR="00422DC7" w:rsidRPr="009E4586" w:rsidRDefault="00422DC7" w:rsidP="00422DC7">
      <w:pPr>
        <w:rPr>
          <w:szCs w:val="28"/>
        </w:rPr>
      </w:pPr>
    </w:p>
    <w:p w14:paraId="246A7859" w14:textId="77777777" w:rsidR="00422DC7" w:rsidRPr="009E4586" w:rsidRDefault="00422DC7" w:rsidP="00422DC7">
      <w:pPr>
        <w:rPr>
          <w:szCs w:val="28"/>
        </w:rPr>
      </w:pPr>
      <w:r>
        <w:rPr>
          <w:szCs w:val="28"/>
        </w:rPr>
        <w:t>Г</w:t>
      </w:r>
      <w:r w:rsidRPr="009E4586">
        <w:rPr>
          <w:szCs w:val="28"/>
        </w:rPr>
        <w:t>лав</w:t>
      </w:r>
      <w:r>
        <w:rPr>
          <w:szCs w:val="28"/>
        </w:rPr>
        <w:t xml:space="preserve">а </w:t>
      </w:r>
      <w:r w:rsidRPr="009E4586">
        <w:rPr>
          <w:szCs w:val="28"/>
        </w:rPr>
        <w:t>муниципального</w:t>
      </w:r>
      <w:r>
        <w:rPr>
          <w:szCs w:val="28"/>
        </w:rPr>
        <w:t xml:space="preserve"> </w:t>
      </w:r>
      <w:r w:rsidRPr="009E4586">
        <w:rPr>
          <w:szCs w:val="28"/>
        </w:rPr>
        <w:t>округа</w:t>
      </w:r>
      <w:r>
        <w:rPr>
          <w:szCs w:val="28"/>
        </w:rPr>
        <w:t xml:space="preserve"> </w:t>
      </w:r>
      <w:r w:rsidRPr="009E4586">
        <w:rPr>
          <w:szCs w:val="28"/>
        </w:rPr>
        <w:t>-</w:t>
      </w:r>
    </w:p>
    <w:p w14:paraId="2397C267" w14:textId="77777777" w:rsidR="00422DC7" w:rsidRPr="009E4586" w:rsidRDefault="00422DC7" w:rsidP="00422DC7">
      <w:pPr>
        <w:rPr>
          <w:szCs w:val="28"/>
        </w:rPr>
      </w:pPr>
      <w:proofErr w:type="gramStart"/>
      <w:r w:rsidRPr="009E4586">
        <w:rPr>
          <w:szCs w:val="28"/>
        </w:rPr>
        <w:t>глав</w:t>
      </w:r>
      <w:r>
        <w:rPr>
          <w:szCs w:val="28"/>
        </w:rPr>
        <w:t>а</w:t>
      </w:r>
      <w:proofErr w:type="gramEnd"/>
      <w:r>
        <w:rPr>
          <w:szCs w:val="28"/>
        </w:rPr>
        <w:t xml:space="preserve"> </w:t>
      </w:r>
      <w:r w:rsidRPr="009E4586">
        <w:rPr>
          <w:szCs w:val="28"/>
        </w:rPr>
        <w:t>администрации</w:t>
      </w:r>
      <w:r>
        <w:rPr>
          <w:szCs w:val="28"/>
        </w:rPr>
        <w:t xml:space="preserve"> </w:t>
      </w:r>
      <w:r w:rsidRPr="009E4586">
        <w:rPr>
          <w:szCs w:val="28"/>
        </w:rPr>
        <w:t>Пермского</w:t>
      </w:r>
    </w:p>
    <w:p w14:paraId="1009BB9E" w14:textId="77777777" w:rsidR="00422DC7" w:rsidRDefault="00422DC7" w:rsidP="00422DC7">
      <w:pPr>
        <w:tabs>
          <w:tab w:val="left" w:pos="7938"/>
        </w:tabs>
        <w:autoSpaceDE w:val="0"/>
        <w:autoSpaceDN w:val="0"/>
        <w:adjustRightInd w:val="0"/>
        <w:spacing w:line="276" w:lineRule="auto"/>
        <w:jc w:val="both"/>
        <w:rPr>
          <w:szCs w:val="28"/>
        </w:rPr>
      </w:pPr>
      <w:proofErr w:type="gramStart"/>
      <w:r w:rsidRPr="009E4586">
        <w:rPr>
          <w:szCs w:val="28"/>
        </w:rPr>
        <w:t>муниципального</w:t>
      </w:r>
      <w:proofErr w:type="gramEnd"/>
      <w:r>
        <w:rPr>
          <w:szCs w:val="28"/>
        </w:rPr>
        <w:t xml:space="preserve"> </w:t>
      </w:r>
      <w:r w:rsidRPr="009E4586">
        <w:rPr>
          <w:szCs w:val="28"/>
        </w:rPr>
        <w:t>округа</w:t>
      </w:r>
      <w:r>
        <w:rPr>
          <w:szCs w:val="28"/>
        </w:rPr>
        <w:tab/>
        <w:t>В.Ю. Цветов</w:t>
      </w:r>
    </w:p>
    <w:p w14:paraId="20091B56" w14:textId="186A7468" w:rsidR="008359CE" w:rsidRDefault="008359CE" w:rsidP="007B5968">
      <w:pPr>
        <w:tabs>
          <w:tab w:val="left" w:pos="7797"/>
        </w:tabs>
        <w:spacing w:line="240" w:lineRule="exact"/>
        <w:rPr>
          <w:szCs w:val="28"/>
        </w:rPr>
      </w:pPr>
    </w:p>
    <w:p w14:paraId="47007C2B" w14:textId="78A854E9" w:rsidR="008359CE" w:rsidRDefault="008359CE" w:rsidP="007B5968">
      <w:pPr>
        <w:tabs>
          <w:tab w:val="left" w:pos="7797"/>
        </w:tabs>
        <w:spacing w:line="240" w:lineRule="exact"/>
        <w:rPr>
          <w:szCs w:val="28"/>
        </w:rPr>
      </w:pPr>
    </w:p>
    <w:p w14:paraId="6CCE5FEF" w14:textId="4443463D" w:rsidR="008359CE" w:rsidRDefault="008359CE" w:rsidP="007B5968">
      <w:pPr>
        <w:tabs>
          <w:tab w:val="left" w:pos="7797"/>
        </w:tabs>
        <w:spacing w:line="240" w:lineRule="exact"/>
        <w:rPr>
          <w:szCs w:val="28"/>
        </w:rPr>
      </w:pPr>
    </w:p>
    <w:p w14:paraId="63EA7A15" w14:textId="355A755C" w:rsidR="008359CE" w:rsidRDefault="008359CE" w:rsidP="007B5968">
      <w:pPr>
        <w:tabs>
          <w:tab w:val="left" w:pos="7797"/>
        </w:tabs>
        <w:spacing w:line="240" w:lineRule="exact"/>
        <w:rPr>
          <w:szCs w:val="28"/>
        </w:rPr>
      </w:pPr>
    </w:p>
    <w:p w14:paraId="6A551C51" w14:textId="5E2C3DB8" w:rsidR="008359CE" w:rsidRDefault="008359CE" w:rsidP="007B5968">
      <w:pPr>
        <w:tabs>
          <w:tab w:val="left" w:pos="7797"/>
        </w:tabs>
        <w:spacing w:line="240" w:lineRule="exact"/>
        <w:rPr>
          <w:szCs w:val="28"/>
        </w:rPr>
      </w:pPr>
    </w:p>
    <w:p w14:paraId="6248A411" w14:textId="17CB136B" w:rsidR="008359CE" w:rsidRDefault="008359CE" w:rsidP="007B5968">
      <w:pPr>
        <w:tabs>
          <w:tab w:val="left" w:pos="7797"/>
        </w:tabs>
        <w:spacing w:line="240" w:lineRule="exact"/>
        <w:rPr>
          <w:szCs w:val="28"/>
        </w:rPr>
      </w:pPr>
    </w:p>
    <w:p w14:paraId="64B4B148" w14:textId="030206F4" w:rsidR="008359CE" w:rsidRDefault="008359CE" w:rsidP="007B5968">
      <w:pPr>
        <w:tabs>
          <w:tab w:val="left" w:pos="7797"/>
        </w:tabs>
        <w:spacing w:line="240" w:lineRule="exact"/>
        <w:rPr>
          <w:szCs w:val="28"/>
        </w:rPr>
      </w:pPr>
    </w:p>
    <w:p w14:paraId="7FD1726A" w14:textId="211F3A0F" w:rsidR="008359CE" w:rsidRDefault="008359CE" w:rsidP="007B5968">
      <w:pPr>
        <w:tabs>
          <w:tab w:val="left" w:pos="7797"/>
        </w:tabs>
        <w:spacing w:line="240" w:lineRule="exact"/>
        <w:rPr>
          <w:szCs w:val="28"/>
        </w:rPr>
      </w:pPr>
    </w:p>
    <w:p w14:paraId="46030B12" w14:textId="7DCC7F29" w:rsidR="008359CE" w:rsidRDefault="008359CE" w:rsidP="007B5968">
      <w:pPr>
        <w:tabs>
          <w:tab w:val="left" w:pos="7797"/>
        </w:tabs>
        <w:spacing w:line="240" w:lineRule="exact"/>
        <w:rPr>
          <w:szCs w:val="28"/>
        </w:rPr>
      </w:pPr>
    </w:p>
    <w:p w14:paraId="29374EFE" w14:textId="49DE2CEE" w:rsidR="008359CE" w:rsidRDefault="008359CE" w:rsidP="007B5968">
      <w:pPr>
        <w:tabs>
          <w:tab w:val="left" w:pos="7797"/>
        </w:tabs>
        <w:spacing w:line="240" w:lineRule="exact"/>
        <w:rPr>
          <w:szCs w:val="28"/>
        </w:rPr>
      </w:pPr>
    </w:p>
    <w:p w14:paraId="6B6E8B50" w14:textId="0AE368A3" w:rsidR="008359CE" w:rsidRDefault="008359CE" w:rsidP="007B5968">
      <w:pPr>
        <w:tabs>
          <w:tab w:val="left" w:pos="7797"/>
        </w:tabs>
        <w:spacing w:line="240" w:lineRule="exact"/>
        <w:rPr>
          <w:szCs w:val="28"/>
        </w:rPr>
      </w:pPr>
    </w:p>
    <w:p w14:paraId="5131F055" w14:textId="03DDD2C9" w:rsidR="008359CE" w:rsidRDefault="008359CE" w:rsidP="007B5968">
      <w:pPr>
        <w:tabs>
          <w:tab w:val="left" w:pos="7797"/>
        </w:tabs>
        <w:spacing w:line="240" w:lineRule="exact"/>
        <w:rPr>
          <w:szCs w:val="28"/>
        </w:rPr>
      </w:pPr>
    </w:p>
    <w:p w14:paraId="6FEC1DB1" w14:textId="503C03BD" w:rsidR="008359CE" w:rsidRDefault="008359CE" w:rsidP="007B5968">
      <w:pPr>
        <w:tabs>
          <w:tab w:val="left" w:pos="7797"/>
        </w:tabs>
        <w:spacing w:line="240" w:lineRule="exact"/>
        <w:rPr>
          <w:szCs w:val="28"/>
        </w:rPr>
      </w:pPr>
    </w:p>
    <w:p w14:paraId="29684DFE" w14:textId="2184C512" w:rsidR="008359CE" w:rsidRDefault="008359CE" w:rsidP="007B5968">
      <w:pPr>
        <w:tabs>
          <w:tab w:val="left" w:pos="7797"/>
        </w:tabs>
        <w:spacing w:line="240" w:lineRule="exact"/>
        <w:rPr>
          <w:szCs w:val="28"/>
        </w:rPr>
      </w:pPr>
    </w:p>
    <w:p w14:paraId="7D88F510" w14:textId="0A2E697E" w:rsidR="008359CE" w:rsidRDefault="008359CE" w:rsidP="007B5968">
      <w:pPr>
        <w:tabs>
          <w:tab w:val="left" w:pos="7797"/>
        </w:tabs>
        <w:spacing w:line="240" w:lineRule="exact"/>
        <w:rPr>
          <w:szCs w:val="28"/>
        </w:rPr>
      </w:pPr>
    </w:p>
    <w:p w14:paraId="3191B1DC" w14:textId="3D610968" w:rsidR="008359CE" w:rsidRDefault="008359CE" w:rsidP="007B5968">
      <w:pPr>
        <w:tabs>
          <w:tab w:val="left" w:pos="7797"/>
        </w:tabs>
        <w:spacing w:line="240" w:lineRule="exact"/>
        <w:rPr>
          <w:szCs w:val="28"/>
        </w:rPr>
      </w:pPr>
    </w:p>
    <w:p w14:paraId="4EB2B55E" w14:textId="38E4C824" w:rsidR="008359CE" w:rsidRDefault="008359CE" w:rsidP="007B5968">
      <w:pPr>
        <w:tabs>
          <w:tab w:val="left" w:pos="7797"/>
        </w:tabs>
        <w:spacing w:line="240" w:lineRule="exact"/>
        <w:rPr>
          <w:szCs w:val="28"/>
        </w:rPr>
      </w:pPr>
    </w:p>
    <w:p w14:paraId="3BDEE39F" w14:textId="70CF1CBB" w:rsidR="008359CE" w:rsidRDefault="008359CE" w:rsidP="007B5968">
      <w:pPr>
        <w:tabs>
          <w:tab w:val="left" w:pos="7797"/>
        </w:tabs>
        <w:spacing w:line="240" w:lineRule="exact"/>
        <w:rPr>
          <w:szCs w:val="28"/>
        </w:rPr>
      </w:pPr>
    </w:p>
    <w:p w14:paraId="548E2732" w14:textId="6C828D57" w:rsidR="008359CE" w:rsidRDefault="008359CE" w:rsidP="007B5968">
      <w:pPr>
        <w:tabs>
          <w:tab w:val="left" w:pos="7797"/>
        </w:tabs>
        <w:spacing w:line="240" w:lineRule="exact"/>
        <w:rPr>
          <w:szCs w:val="28"/>
        </w:rPr>
      </w:pPr>
    </w:p>
    <w:p w14:paraId="67753D30" w14:textId="17B93A93" w:rsidR="008359CE" w:rsidRDefault="008359CE" w:rsidP="007B5968">
      <w:pPr>
        <w:tabs>
          <w:tab w:val="left" w:pos="7797"/>
        </w:tabs>
        <w:spacing w:line="240" w:lineRule="exact"/>
        <w:rPr>
          <w:szCs w:val="28"/>
        </w:rPr>
      </w:pPr>
    </w:p>
    <w:p w14:paraId="3808CE9A" w14:textId="44EAC270" w:rsidR="008359CE" w:rsidRDefault="008359CE" w:rsidP="007B5968">
      <w:pPr>
        <w:tabs>
          <w:tab w:val="left" w:pos="7797"/>
        </w:tabs>
        <w:spacing w:line="240" w:lineRule="exact"/>
        <w:rPr>
          <w:szCs w:val="28"/>
        </w:rPr>
      </w:pPr>
    </w:p>
    <w:p w14:paraId="7D320A04" w14:textId="03B738AA" w:rsidR="008359CE" w:rsidRDefault="008359CE" w:rsidP="007B5968">
      <w:pPr>
        <w:tabs>
          <w:tab w:val="left" w:pos="7797"/>
        </w:tabs>
        <w:spacing w:line="240" w:lineRule="exact"/>
        <w:rPr>
          <w:szCs w:val="28"/>
        </w:rPr>
      </w:pPr>
    </w:p>
    <w:p w14:paraId="270572F4" w14:textId="1717C007" w:rsidR="008359CE" w:rsidRDefault="008359CE" w:rsidP="007B5968">
      <w:pPr>
        <w:tabs>
          <w:tab w:val="left" w:pos="7797"/>
        </w:tabs>
        <w:spacing w:line="240" w:lineRule="exact"/>
        <w:rPr>
          <w:szCs w:val="28"/>
        </w:rPr>
      </w:pPr>
    </w:p>
    <w:p w14:paraId="052E87AA" w14:textId="6517444C" w:rsidR="008359CE" w:rsidRDefault="008359CE" w:rsidP="007B5968">
      <w:pPr>
        <w:tabs>
          <w:tab w:val="left" w:pos="7797"/>
        </w:tabs>
        <w:spacing w:line="240" w:lineRule="exact"/>
        <w:rPr>
          <w:szCs w:val="28"/>
        </w:rPr>
      </w:pPr>
    </w:p>
    <w:p w14:paraId="48A3F2A6" w14:textId="54A09861" w:rsidR="008359CE" w:rsidRDefault="008359CE" w:rsidP="007B5968">
      <w:pPr>
        <w:tabs>
          <w:tab w:val="left" w:pos="7797"/>
        </w:tabs>
        <w:spacing w:line="240" w:lineRule="exact"/>
        <w:rPr>
          <w:szCs w:val="28"/>
        </w:rPr>
      </w:pPr>
    </w:p>
    <w:p w14:paraId="3002A56B" w14:textId="7090CE16" w:rsidR="008359CE" w:rsidRDefault="008359CE" w:rsidP="007B5968">
      <w:pPr>
        <w:tabs>
          <w:tab w:val="left" w:pos="7797"/>
        </w:tabs>
        <w:spacing w:line="240" w:lineRule="exact"/>
        <w:rPr>
          <w:szCs w:val="28"/>
        </w:rPr>
      </w:pPr>
    </w:p>
    <w:p w14:paraId="7E3F287C" w14:textId="58011F0C" w:rsidR="008359CE" w:rsidRDefault="008359CE" w:rsidP="007B5968">
      <w:pPr>
        <w:tabs>
          <w:tab w:val="left" w:pos="7797"/>
        </w:tabs>
        <w:spacing w:line="240" w:lineRule="exact"/>
        <w:rPr>
          <w:szCs w:val="28"/>
        </w:rPr>
      </w:pPr>
    </w:p>
    <w:p w14:paraId="3E10EEE5" w14:textId="2AA9915F" w:rsidR="008359CE" w:rsidRDefault="008359CE" w:rsidP="007B5968">
      <w:pPr>
        <w:tabs>
          <w:tab w:val="left" w:pos="7797"/>
        </w:tabs>
        <w:spacing w:line="240" w:lineRule="exact"/>
        <w:rPr>
          <w:szCs w:val="28"/>
        </w:rPr>
      </w:pPr>
    </w:p>
    <w:p w14:paraId="463ABC9B" w14:textId="56627101" w:rsidR="008359CE" w:rsidRDefault="008359CE" w:rsidP="007B5968">
      <w:pPr>
        <w:tabs>
          <w:tab w:val="left" w:pos="7797"/>
        </w:tabs>
        <w:spacing w:line="240" w:lineRule="exact"/>
        <w:rPr>
          <w:szCs w:val="28"/>
        </w:rPr>
      </w:pPr>
    </w:p>
    <w:p w14:paraId="19962662" w14:textId="304B2A1C" w:rsidR="008359CE" w:rsidRDefault="008359CE" w:rsidP="007B5968">
      <w:pPr>
        <w:tabs>
          <w:tab w:val="left" w:pos="7797"/>
        </w:tabs>
        <w:spacing w:line="240" w:lineRule="exact"/>
        <w:rPr>
          <w:szCs w:val="28"/>
        </w:rPr>
      </w:pPr>
    </w:p>
    <w:p w14:paraId="4E9B49F7" w14:textId="367161BF" w:rsidR="008359CE" w:rsidRDefault="008359CE" w:rsidP="007B5968">
      <w:pPr>
        <w:tabs>
          <w:tab w:val="left" w:pos="7797"/>
        </w:tabs>
        <w:spacing w:line="240" w:lineRule="exact"/>
        <w:rPr>
          <w:szCs w:val="28"/>
        </w:rPr>
      </w:pPr>
    </w:p>
    <w:p w14:paraId="36BFAE22" w14:textId="72882EB5" w:rsidR="008359CE" w:rsidRDefault="008359CE" w:rsidP="007B5968">
      <w:pPr>
        <w:tabs>
          <w:tab w:val="left" w:pos="7797"/>
        </w:tabs>
        <w:spacing w:line="240" w:lineRule="exact"/>
        <w:rPr>
          <w:szCs w:val="28"/>
        </w:rPr>
      </w:pPr>
    </w:p>
    <w:p w14:paraId="6D74C638" w14:textId="33E544E9" w:rsidR="008359CE" w:rsidRDefault="008359CE" w:rsidP="007B5968">
      <w:pPr>
        <w:tabs>
          <w:tab w:val="left" w:pos="7797"/>
        </w:tabs>
        <w:spacing w:line="240" w:lineRule="exact"/>
        <w:rPr>
          <w:szCs w:val="28"/>
        </w:rPr>
      </w:pPr>
    </w:p>
    <w:p w14:paraId="7D916E24" w14:textId="4F3B5091" w:rsidR="008359CE" w:rsidRDefault="008359CE" w:rsidP="007B5968">
      <w:pPr>
        <w:tabs>
          <w:tab w:val="left" w:pos="7797"/>
        </w:tabs>
        <w:spacing w:line="240" w:lineRule="exact"/>
        <w:rPr>
          <w:szCs w:val="28"/>
        </w:rPr>
      </w:pPr>
    </w:p>
    <w:p w14:paraId="318E9D53" w14:textId="47363A0A" w:rsidR="008359CE" w:rsidRDefault="008359CE" w:rsidP="007B5968">
      <w:pPr>
        <w:tabs>
          <w:tab w:val="left" w:pos="7797"/>
        </w:tabs>
        <w:spacing w:line="240" w:lineRule="exact"/>
        <w:rPr>
          <w:szCs w:val="28"/>
        </w:rPr>
      </w:pPr>
    </w:p>
    <w:p w14:paraId="065D7704" w14:textId="4AAB7EB6" w:rsidR="008359CE" w:rsidRDefault="008359CE" w:rsidP="007B5968">
      <w:pPr>
        <w:tabs>
          <w:tab w:val="left" w:pos="7797"/>
        </w:tabs>
        <w:spacing w:line="240" w:lineRule="exact"/>
        <w:rPr>
          <w:szCs w:val="28"/>
        </w:rPr>
      </w:pPr>
    </w:p>
    <w:p w14:paraId="606F59D7" w14:textId="77777777" w:rsidR="00422DC7" w:rsidRDefault="00422DC7" w:rsidP="007B5968">
      <w:pPr>
        <w:tabs>
          <w:tab w:val="left" w:pos="7797"/>
        </w:tabs>
        <w:spacing w:line="240" w:lineRule="exact"/>
        <w:rPr>
          <w:szCs w:val="28"/>
        </w:rPr>
      </w:pPr>
    </w:p>
    <w:tbl>
      <w:tblPr>
        <w:tblW w:w="0" w:type="auto"/>
        <w:tblInd w:w="5670" w:type="dxa"/>
        <w:tblLook w:val="04A0" w:firstRow="1" w:lastRow="0" w:firstColumn="1" w:lastColumn="0" w:noHBand="0" w:noVBand="1"/>
      </w:tblPr>
      <w:tblGrid>
        <w:gridCol w:w="3969"/>
      </w:tblGrid>
      <w:tr w:rsidR="007E5071" w14:paraId="07F399E5" w14:textId="77777777" w:rsidTr="008819BA">
        <w:tc>
          <w:tcPr>
            <w:tcW w:w="3969" w:type="dxa"/>
            <w:hideMark/>
          </w:tcPr>
          <w:p w14:paraId="1737142D" w14:textId="1ED10C50" w:rsidR="009F08F0" w:rsidRPr="009F08F0" w:rsidRDefault="00422DC7" w:rsidP="00422DC7">
            <w:pPr>
              <w:rPr>
                <w:szCs w:val="28"/>
              </w:rPr>
            </w:pPr>
            <w:r>
              <w:rPr>
                <w:szCs w:val="28"/>
              </w:rPr>
              <w:lastRenderedPageBreak/>
              <w:t>Приложение</w:t>
            </w:r>
          </w:p>
          <w:p w14:paraId="370DAF01" w14:textId="77777777" w:rsidR="009F08F0" w:rsidRPr="009F08F0" w:rsidRDefault="009F08F0" w:rsidP="00422DC7">
            <w:pPr>
              <w:rPr>
                <w:szCs w:val="28"/>
              </w:rPr>
            </w:pPr>
            <w:proofErr w:type="gramStart"/>
            <w:r w:rsidRPr="009F08F0">
              <w:rPr>
                <w:szCs w:val="28"/>
              </w:rPr>
              <w:t>к</w:t>
            </w:r>
            <w:proofErr w:type="gramEnd"/>
            <w:r w:rsidRPr="009F08F0">
              <w:rPr>
                <w:szCs w:val="28"/>
              </w:rPr>
              <w:t xml:space="preserve"> решению Думы Пермского</w:t>
            </w:r>
          </w:p>
          <w:p w14:paraId="22FF9D18" w14:textId="77777777" w:rsidR="009F08F0" w:rsidRPr="009F08F0" w:rsidRDefault="009F08F0" w:rsidP="00422DC7">
            <w:pPr>
              <w:rPr>
                <w:szCs w:val="28"/>
              </w:rPr>
            </w:pPr>
            <w:r w:rsidRPr="009F08F0">
              <w:rPr>
                <w:szCs w:val="28"/>
              </w:rPr>
              <w:t>муниципального округа</w:t>
            </w:r>
          </w:p>
          <w:p w14:paraId="433A727E" w14:textId="1A404FE9" w:rsidR="009F08F0" w:rsidRPr="009F08F0" w:rsidRDefault="00422DC7" w:rsidP="00422DC7">
            <w:pPr>
              <w:rPr>
                <w:szCs w:val="28"/>
              </w:rPr>
            </w:pPr>
            <w:r>
              <w:rPr>
                <w:szCs w:val="28"/>
              </w:rPr>
              <w:t>Пермского края</w:t>
            </w:r>
          </w:p>
          <w:p w14:paraId="67E99B31" w14:textId="2D0BA3F5" w:rsidR="007E5071" w:rsidRDefault="009F08F0" w:rsidP="00422DC7">
            <w:pPr>
              <w:rPr>
                <w:szCs w:val="28"/>
              </w:rPr>
            </w:pPr>
            <w:proofErr w:type="gramStart"/>
            <w:r w:rsidRPr="009F08F0">
              <w:rPr>
                <w:szCs w:val="28"/>
              </w:rPr>
              <w:t>от</w:t>
            </w:r>
            <w:proofErr w:type="gramEnd"/>
            <w:r w:rsidRPr="009F08F0">
              <w:rPr>
                <w:szCs w:val="28"/>
              </w:rPr>
              <w:t xml:space="preserve"> </w:t>
            </w:r>
            <w:r w:rsidR="00422DC7">
              <w:rPr>
                <w:szCs w:val="28"/>
              </w:rPr>
              <w:t>23.03.2023</w:t>
            </w:r>
            <w:r w:rsidRPr="009F08F0">
              <w:rPr>
                <w:szCs w:val="28"/>
              </w:rPr>
              <w:t xml:space="preserve"> №</w:t>
            </w:r>
            <w:r w:rsidR="00BB3078">
              <w:rPr>
                <w:szCs w:val="28"/>
              </w:rPr>
              <w:t xml:space="preserve"> 146</w:t>
            </w:r>
            <w:bookmarkStart w:id="2" w:name="_GoBack"/>
            <w:bookmarkEnd w:id="2"/>
          </w:p>
        </w:tc>
      </w:tr>
      <w:tr w:rsidR="009F08F0" w14:paraId="0A23EBCD" w14:textId="77777777" w:rsidTr="008819BA">
        <w:tc>
          <w:tcPr>
            <w:tcW w:w="3969" w:type="dxa"/>
          </w:tcPr>
          <w:p w14:paraId="52A474DC" w14:textId="77777777" w:rsidR="009F08F0" w:rsidRPr="009F08F0" w:rsidRDefault="009F08F0" w:rsidP="00422DC7">
            <w:pPr>
              <w:rPr>
                <w:szCs w:val="28"/>
              </w:rPr>
            </w:pPr>
          </w:p>
        </w:tc>
      </w:tr>
    </w:tbl>
    <w:p w14:paraId="276399AB" w14:textId="77777777" w:rsidR="007E5071" w:rsidRDefault="007E5071" w:rsidP="00422DC7">
      <w:pPr>
        <w:jc w:val="right"/>
        <w:rPr>
          <w:szCs w:val="28"/>
        </w:rPr>
      </w:pPr>
    </w:p>
    <w:p w14:paraId="7B0E1EF5" w14:textId="1DCD5A5F" w:rsidR="00970196" w:rsidRPr="00FA5570" w:rsidRDefault="002F0814" w:rsidP="00422DC7">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14:paraId="67C69F61" w14:textId="51EAF5D0" w:rsidR="00970196" w:rsidRPr="00FA5570" w:rsidRDefault="00FA5570" w:rsidP="00422DC7">
      <w:pPr>
        <w:pStyle w:val="ConsPlusTitle"/>
        <w:jc w:val="center"/>
        <w:rPr>
          <w:rFonts w:ascii="Times New Roman" w:hAnsi="Times New Roman" w:cs="Times New Roman"/>
          <w:sz w:val="28"/>
          <w:szCs w:val="28"/>
        </w:rPr>
      </w:pPr>
      <w:r>
        <w:rPr>
          <w:rFonts w:ascii="Times New Roman" w:hAnsi="Times New Roman" w:cs="Times New Roman"/>
          <w:sz w:val="28"/>
          <w:szCs w:val="28"/>
        </w:rPr>
        <w:t>назначения</w:t>
      </w:r>
      <w:r w:rsidR="00970196" w:rsidRPr="00FA5570">
        <w:rPr>
          <w:rFonts w:ascii="Times New Roman" w:hAnsi="Times New Roman" w:cs="Times New Roman"/>
          <w:sz w:val="28"/>
          <w:szCs w:val="28"/>
        </w:rPr>
        <w:t xml:space="preserve"> </w:t>
      </w:r>
      <w:r>
        <w:rPr>
          <w:rFonts w:ascii="Times New Roman" w:hAnsi="Times New Roman" w:cs="Times New Roman"/>
          <w:sz w:val="28"/>
          <w:szCs w:val="28"/>
        </w:rPr>
        <w:t>и проведения</w:t>
      </w:r>
      <w:r w:rsidR="00970196" w:rsidRPr="00FA5570">
        <w:rPr>
          <w:rFonts w:ascii="Times New Roman" w:hAnsi="Times New Roman" w:cs="Times New Roman"/>
          <w:sz w:val="28"/>
          <w:szCs w:val="28"/>
        </w:rPr>
        <w:t xml:space="preserve"> </w:t>
      </w:r>
      <w:r>
        <w:rPr>
          <w:rFonts w:ascii="Times New Roman" w:hAnsi="Times New Roman" w:cs="Times New Roman"/>
          <w:sz w:val="28"/>
          <w:szCs w:val="28"/>
        </w:rPr>
        <w:t>собраний</w:t>
      </w:r>
      <w:r w:rsidR="00970196" w:rsidRPr="00FA5570">
        <w:rPr>
          <w:rFonts w:ascii="Times New Roman" w:hAnsi="Times New Roman" w:cs="Times New Roman"/>
          <w:sz w:val="28"/>
          <w:szCs w:val="28"/>
        </w:rPr>
        <w:t xml:space="preserve"> </w:t>
      </w:r>
      <w:r>
        <w:rPr>
          <w:rFonts w:ascii="Times New Roman" w:hAnsi="Times New Roman" w:cs="Times New Roman"/>
          <w:sz w:val="28"/>
          <w:szCs w:val="28"/>
        </w:rPr>
        <w:t>граждан</w:t>
      </w:r>
    </w:p>
    <w:p w14:paraId="49DD282D" w14:textId="65D3AB96" w:rsidR="00970196" w:rsidRPr="00E8367B" w:rsidRDefault="00FA5570" w:rsidP="00422DC7">
      <w:pPr>
        <w:pStyle w:val="ConsPlusTitle"/>
        <w:jc w:val="center"/>
        <w:rPr>
          <w:rFonts w:ascii="Times New Roman" w:hAnsi="Times New Roman" w:cs="Times New Roman"/>
          <w:sz w:val="28"/>
          <w:szCs w:val="28"/>
        </w:rPr>
      </w:pPr>
      <w:r>
        <w:rPr>
          <w:rFonts w:ascii="Times New Roman" w:hAnsi="Times New Roman" w:cs="Times New Roman"/>
          <w:sz w:val="28"/>
          <w:szCs w:val="28"/>
        </w:rPr>
        <w:t>в Пермском муниципальном округе</w:t>
      </w:r>
      <w:r w:rsidR="00970196" w:rsidRPr="00FA5570">
        <w:rPr>
          <w:rFonts w:ascii="Times New Roman" w:hAnsi="Times New Roman" w:cs="Times New Roman"/>
          <w:sz w:val="28"/>
          <w:szCs w:val="28"/>
        </w:rPr>
        <w:t xml:space="preserve"> </w:t>
      </w:r>
      <w:r>
        <w:rPr>
          <w:rFonts w:ascii="Times New Roman" w:hAnsi="Times New Roman" w:cs="Times New Roman"/>
          <w:sz w:val="28"/>
          <w:szCs w:val="28"/>
        </w:rPr>
        <w:t>Пермского края</w:t>
      </w:r>
    </w:p>
    <w:p w14:paraId="445B1B51" w14:textId="77777777" w:rsidR="00970196" w:rsidRPr="00FA5570" w:rsidRDefault="00970196" w:rsidP="00422DC7">
      <w:pPr>
        <w:pStyle w:val="ConsPlusNormal"/>
        <w:jc w:val="both"/>
        <w:rPr>
          <w:sz w:val="28"/>
          <w:szCs w:val="28"/>
        </w:rPr>
      </w:pPr>
    </w:p>
    <w:p w14:paraId="7633CB83" w14:textId="034D3041" w:rsidR="00970196" w:rsidRPr="00FA5570" w:rsidRDefault="00FA5570" w:rsidP="00422DC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970196" w:rsidRPr="00FA5570">
        <w:rPr>
          <w:rFonts w:ascii="Times New Roman" w:hAnsi="Times New Roman" w:cs="Times New Roman"/>
          <w:sz w:val="28"/>
          <w:szCs w:val="28"/>
        </w:rPr>
        <w:t>. Общие положения</w:t>
      </w:r>
    </w:p>
    <w:p w14:paraId="3C135FAB" w14:textId="77777777" w:rsidR="00970196" w:rsidRPr="00AB6134" w:rsidRDefault="00970196" w:rsidP="00422DC7">
      <w:pPr>
        <w:pStyle w:val="ConsPlusNormal"/>
        <w:jc w:val="both"/>
        <w:rPr>
          <w:rFonts w:ascii="Times New Roman" w:hAnsi="Times New Roman" w:cs="Times New Roman"/>
          <w:sz w:val="28"/>
          <w:szCs w:val="28"/>
        </w:rPr>
      </w:pPr>
    </w:p>
    <w:p w14:paraId="4E49FF5B" w14:textId="47ACB9F5" w:rsidR="00970196" w:rsidRPr="00AB6134" w:rsidRDefault="00412FA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70196" w:rsidRPr="00AB6134">
        <w:rPr>
          <w:rFonts w:ascii="Times New Roman" w:hAnsi="Times New Roman" w:cs="Times New Roman"/>
          <w:sz w:val="28"/>
          <w:szCs w:val="28"/>
        </w:rPr>
        <w:t>1.</w:t>
      </w:r>
      <w:r w:rsidR="002F0814">
        <w:rPr>
          <w:rFonts w:ascii="Times New Roman" w:hAnsi="Times New Roman" w:cs="Times New Roman"/>
          <w:sz w:val="28"/>
          <w:szCs w:val="28"/>
        </w:rPr>
        <w:t> </w:t>
      </w:r>
      <w:r w:rsidR="00246730" w:rsidRPr="00246730">
        <w:rPr>
          <w:rFonts w:ascii="Times New Roman" w:hAnsi="Times New Roman" w:cs="Times New Roman"/>
          <w:sz w:val="28"/>
          <w:szCs w:val="28"/>
        </w:rPr>
        <w:t>Порядок назначения и проведения собраний граждан в Пермском муниципальном округе Пермского края (далее - Порядок) разработан в соответствии статьей 29 Федерального закона от 06 октября 2003 г. № 131-ФЗ «Об общих принципах организации местного самоуправления в Российской Федерации», статьей 18 Устава Пермского муниципального округа Пермского края. Порядок определяет назначения и проведения собраний граждан, а также полномочия собрания граждан</w:t>
      </w:r>
      <w:r w:rsidR="00970196" w:rsidRPr="00AB6134">
        <w:rPr>
          <w:rFonts w:ascii="Times New Roman" w:hAnsi="Times New Roman" w:cs="Times New Roman"/>
          <w:sz w:val="28"/>
          <w:szCs w:val="28"/>
        </w:rPr>
        <w:t>.</w:t>
      </w:r>
    </w:p>
    <w:p w14:paraId="07D636E8" w14:textId="122B581E" w:rsidR="00970196" w:rsidRPr="00AB6134" w:rsidRDefault="00412FA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70196" w:rsidRPr="00AB6134">
        <w:rPr>
          <w:rFonts w:ascii="Times New Roman" w:hAnsi="Times New Roman" w:cs="Times New Roman"/>
          <w:sz w:val="28"/>
          <w:szCs w:val="28"/>
        </w:rPr>
        <w:t>2.</w:t>
      </w:r>
      <w:r w:rsidR="002F0814">
        <w:rPr>
          <w:rFonts w:ascii="Times New Roman" w:hAnsi="Times New Roman" w:cs="Times New Roman"/>
          <w:sz w:val="28"/>
          <w:szCs w:val="28"/>
        </w:rPr>
        <w:t> </w:t>
      </w:r>
      <w:r w:rsidR="00970196" w:rsidRPr="00AB6134">
        <w:rPr>
          <w:rFonts w:ascii="Times New Roman" w:hAnsi="Times New Roman" w:cs="Times New Roman"/>
          <w:sz w:val="28"/>
          <w:szCs w:val="28"/>
        </w:rPr>
        <w:t xml:space="preserve">Собрание граждан (далее - собрание) является формой непосредственного участия населения </w:t>
      </w:r>
      <w:r w:rsidR="00FA5570">
        <w:rPr>
          <w:rFonts w:ascii="Times New Roman" w:hAnsi="Times New Roman" w:cs="Times New Roman"/>
          <w:sz w:val="28"/>
          <w:szCs w:val="28"/>
        </w:rPr>
        <w:t>Пермского</w:t>
      </w:r>
      <w:r w:rsidR="00970196" w:rsidRPr="00AB6134">
        <w:rPr>
          <w:rFonts w:ascii="Times New Roman" w:hAnsi="Times New Roman" w:cs="Times New Roman"/>
          <w:sz w:val="28"/>
          <w:szCs w:val="28"/>
        </w:rPr>
        <w:t xml:space="preserve"> муниципального округа Пермского края (далее - </w:t>
      </w:r>
      <w:r w:rsidR="00FA5570">
        <w:rPr>
          <w:rFonts w:ascii="Times New Roman" w:hAnsi="Times New Roman" w:cs="Times New Roman"/>
          <w:sz w:val="28"/>
          <w:szCs w:val="28"/>
        </w:rPr>
        <w:t>Пермск</w:t>
      </w:r>
      <w:r w:rsidR="008F10A7">
        <w:rPr>
          <w:rFonts w:ascii="Times New Roman" w:hAnsi="Times New Roman" w:cs="Times New Roman"/>
          <w:sz w:val="28"/>
          <w:szCs w:val="28"/>
        </w:rPr>
        <w:t>ий</w:t>
      </w:r>
      <w:r w:rsidR="00970196" w:rsidRPr="00AB6134">
        <w:rPr>
          <w:rFonts w:ascii="Times New Roman" w:hAnsi="Times New Roman" w:cs="Times New Roman"/>
          <w:sz w:val="28"/>
          <w:szCs w:val="28"/>
        </w:rPr>
        <w:t xml:space="preserve"> муниципальный округ) в осуществлении местного самоуправления.</w:t>
      </w:r>
    </w:p>
    <w:p w14:paraId="40050486" w14:textId="6D640CE7" w:rsidR="00970196" w:rsidRPr="00AB6134" w:rsidRDefault="00412FA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70196" w:rsidRPr="00AB6134">
        <w:rPr>
          <w:rFonts w:ascii="Times New Roman" w:hAnsi="Times New Roman" w:cs="Times New Roman"/>
          <w:sz w:val="28"/>
          <w:szCs w:val="28"/>
        </w:rPr>
        <w:t>3.</w:t>
      </w:r>
      <w:r w:rsidR="002F0814">
        <w:rPr>
          <w:rFonts w:ascii="Times New Roman" w:hAnsi="Times New Roman" w:cs="Times New Roman"/>
          <w:sz w:val="28"/>
          <w:szCs w:val="28"/>
        </w:rPr>
        <w:t> </w:t>
      </w:r>
      <w:r w:rsidR="00970196" w:rsidRPr="00AB6134">
        <w:rPr>
          <w:rFonts w:ascii="Times New Roman" w:hAnsi="Times New Roman" w:cs="Times New Roman"/>
          <w:sz w:val="28"/>
          <w:szCs w:val="28"/>
        </w:rPr>
        <w:t xml:space="preserve">Собрание может проводиться на части территории </w:t>
      </w:r>
      <w:r w:rsidR="00FA5570">
        <w:rPr>
          <w:rFonts w:ascii="Times New Roman" w:hAnsi="Times New Roman" w:cs="Times New Roman"/>
          <w:sz w:val="28"/>
          <w:szCs w:val="28"/>
        </w:rPr>
        <w:t xml:space="preserve">Пермского </w:t>
      </w:r>
      <w:r w:rsidR="00970196" w:rsidRPr="00AB6134">
        <w:rPr>
          <w:rFonts w:ascii="Times New Roman" w:hAnsi="Times New Roman" w:cs="Times New Roman"/>
          <w:sz w:val="28"/>
          <w:szCs w:val="28"/>
        </w:rPr>
        <w:t xml:space="preserve">муниципального округа (части территории, территории населенного пункта, нескольких населенных пунктов) для обсуждения вопросов местного значения, информирования населения о деятельности органов местного самоуправления </w:t>
      </w:r>
      <w:r w:rsidR="00C35851">
        <w:rPr>
          <w:rFonts w:ascii="Times New Roman" w:hAnsi="Times New Roman" w:cs="Times New Roman"/>
          <w:sz w:val="28"/>
          <w:szCs w:val="28"/>
        </w:rPr>
        <w:t xml:space="preserve">Пермского муниципального округа </w:t>
      </w:r>
      <w:r w:rsidR="00970196" w:rsidRPr="00AB6134">
        <w:rPr>
          <w:rFonts w:ascii="Times New Roman" w:hAnsi="Times New Roman" w:cs="Times New Roman"/>
          <w:sz w:val="28"/>
          <w:szCs w:val="28"/>
        </w:rPr>
        <w:t xml:space="preserve">и должностных лиц местного самоуправления </w:t>
      </w:r>
      <w:r w:rsidR="00FA5570">
        <w:rPr>
          <w:rFonts w:ascii="Times New Roman" w:hAnsi="Times New Roman" w:cs="Times New Roman"/>
          <w:sz w:val="28"/>
          <w:szCs w:val="28"/>
        </w:rPr>
        <w:t xml:space="preserve">Пермского </w:t>
      </w:r>
      <w:r w:rsidR="00970196" w:rsidRPr="00AB6134">
        <w:rPr>
          <w:rFonts w:ascii="Times New Roman" w:hAnsi="Times New Roman" w:cs="Times New Roman"/>
          <w:sz w:val="28"/>
          <w:szCs w:val="28"/>
        </w:rPr>
        <w:t>муниципального округа.</w:t>
      </w:r>
    </w:p>
    <w:p w14:paraId="4B737BCD" w14:textId="3DC5F0D7" w:rsidR="00A06FEA" w:rsidRPr="00A06FEA" w:rsidRDefault="00412FA6" w:rsidP="00422DC7">
      <w:pPr>
        <w:autoSpaceDE w:val="0"/>
        <w:autoSpaceDN w:val="0"/>
        <w:adjustRightInd w:val="0"/>
        <w:ind w:firstLine="709"/>
        <w:jc w:val="both"/>
        <w:rPr>
          <w:szCs w:val="28"/>
        </w:rPr>
      </w:pPr>
      <w:r>
        <w:rPr>
          <w:szCs w:val="28"/>
        </w:rPr>
        <w:t>1.</w:t>
      </w:r>
      <w:r w:rsidR="00970196" w:rsidRPr="00AB6134">
        <w:rPr>
          <w:szCs w:val="28"/>
        </w:rPr>
        <w:t>4</w:t>
      </w:r>
      <w:r w:rsidR="00970196" w:rsidRPr="00A06FEA">
        <w:rPr>
          <w:szCs w:val="28"/>
        </w:rPr>
        <w:t>.</w:t>
      </w:r>
      <w:r w:rsidR="002F0814">
        <w:rPr>
          <w:szCs w:val="28"/>
        </w:rPr>
        <w:t> </w:t>
      </w:r>
      <w:r w:rsidR="00A06FEA" w:rsidRPr="00A06FEA">
        <w:rPr>
          <w:szCs w:val="28"/>
        </w:rPr>
        <w:t>Действие настоящего Порядка не распространяется на отношения, связанные с назначением и проведением собрания в целях:</w:t>
      </w:r>
    </w:p>
    <w:p w14:paraId="2861558B" w14:textId="54AEB153" w:rsidR="00A06FEA" w:rsidRPr="00A06FEA" w:rsidRDefault="008F10A7" w:rsidP="00422DC7">
      <w:pPr>
        <w:autoSpaceDE w:val="0"/>
        <w:autoSpaceDN w:val="0"/>
        <w:adjustRightInd w:val="0"/>
        <w:ind w:firstLine="709"/>
        <w:jc w:val="both"/>
        <w:rPr>
          <w:szCs w:val="28"/>
        </w:rPr>
      </w:pPr>
      <w:r>
        <w:rPr>
          <w:szCs w:val="28"/>
        </w:rPr>
        <w:t>-</w:t>
      </w:r>
      <w:r w:rsidR="00A06FEA" w:rsidRPr="00A06FEA">
        <w:rPr>
          <w:szCs w:val="28"/>
        </w:rPr>
        <w:t xml:space="preserve"> осуществления территориального общественного самоуправления;</w:t>
      </w:r>
    </w:p>
    <w:p w14:paraId="391B88D1" w14:textId="650ED16C" w:rsidR="00A06FEA" w:rsidRPr="00A06FEA" w:rsidRDefault="008F10A7" w:rsidP="00422DC7">
      <w:pPr>
        <w:autoSpaceDE w:val="0"/>
        <w:autoSpaceDN w:val="0"/>
        <w:adjustRightInd w:val="0"/>
        <w:ind w:firstLine="709"/>
        <w:jc w:val="both"/>
        <w:rPr>
          <w:szCs w:val="28"/>
        </w:rPr>
      </w:pPr>
      <w:r>
        <w:rPr>
          <w:szCs w:val="28"/>
        </w:rPr>
        <w:t>-</w:t>
      </w:r>
      <w:r w:rsidR="00422DC7">
        <w:rPr>
          <w:szCs w:val="28"/>
        </w:rPr>
        <w:t xml:space="preserve"> </w:t>
      </w:r>
      <w:r w:rsidR="00A06FEA" w:rsidRPr="00A06FEA">
        <w:rPr>
          <w:szCs w:val="28"/>
        </w:rPr>
        <w:t xml:space="preserve">обсуждения инициативного проекта (инициативных проектов) </w:t>
      </w:r>
      <w:r w:rsidR="00A06FEA" w:rsidRPr="00A06FEA">
        <w:rPr>
          <w:bCs/>
          <w:szCs w:val="28"/>
        </w:rPr>
        <w:t xml:space="preserve">по реализации мероприятий, имеющих приоритетное значение для жителей </w:t>
      </w:r>
      <w:r w:rsidR="00A06FEA">
        <w:rPr>
          <w:bCs/>
          <w:szCs w:val="28"/>
        </w:rPr>
        <w:t>Пермского муниципального округа</w:t>
      </w:r>
      <w:r w:rsidR="00A06FEA" w:rsidRPr="00A06FEA">
        <w:rPr>
          <w:bCs/>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00A06FEA">
        <w:rPr>
          <w:bCs/>
          <w:szCs w:val="28"/>
        </w:rPr>
        <w:t>Пермского муниципального округа</w:t>
      </w:r>
      <w:r w:rsidR="00A06FEA" w:rsidRPr="00A06FEA">
        <w:rPr>
          <w:szCs w:val="28"/>
        </w:rPr>
        <w:t xml:space="preserve">, определения его соответствия интересам жителей </w:t>
      </w:r>
      <w:r w:rsidR="00A06FEA">
        <w:rPr>
          <w:szCs w:val="28"/>
        </w:rPr>
        <w:t>Пермского муниципального округа</w:t>
      </w:r>
      <w:r w:rsidR="00A06FEA" w:rsidRPr="00A06FEA">
        <w:rPr>
          <w:szCs w:val="28"/>
        </w:rPr>
        <w:t xml:space="preserve"> или его части, целесообразности реализации указанного инициативного проекта (указанных инициативных проектов), принятия решения о его (их) внесении или поддержке.</w:t>
      </w:r>
    </w:p>
    <w:p w14:paraId="1B8B62E5" w14:textId="15FECE43" w:rsidR="00A06FEA" w:rsidRPr="00AB6134" w:rsidRDefault="00422DC7" w:rsidP="00422DC7">
      <w:pPr>
        <w:pStyle w:val="ConsPlusNormal"/>
        <w:tabs>
          <w:tab w:val="left" w:pos="4696"/>
        </w:tabs>
        <w:ind w:firstLine="709"/>
        <w:jc w:val="both"/>
        <w:rPr>
          <w:rFonts w:ascii="Times New Roman" w:hAnsi="Times New Roman" w:cs="Times New Roman"/>
          <w:sz w:val="28"/>
          <w:szCs w:val="28"/>
        </w:rPr>
      </w:pPr>
      <w:r>
        <w:rPr>
          <w:rFonts w:ascii="Times New Roman" w:hAnsi="Times New Roman" w:cs="Times New Roman"/>
          <w:sz w:val="28"/>
          <w:szCs w:val="28"/>
        </w:rPr>
        <w:tab/>
      </w:r>
    </w:p>
    <w:p w14:paraId="44FAA136" w14:textId="4E66C34A" w:rsidR="00970196" w:rsidRPr="00AB6134" w:rsidRDefault="00FA5570" w:rsidP="00422DC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970196" w:rsidRPr="00AB6134">
        <w:rPr>
          <w:rFonts w:ascii="Times New Roman" w:hAnsi="Times New Roman" w:cs="Times New Roman"/>
          <w:sz w:val="28"/>
          <w:szCs w:val="28"/>
        </w:rPr>
        <w:t>. Условия проведения собрания</w:t>
      </w:r>
    </w:p>
    <w:p w14:paraId="5E077520" w14:textId="77777777" w:rsidR="00970196" w:rsidRPr="00AB6134" w:rsidRDefault="00970196" w:rsidP="00422DC7">
      <w:pPr>
        <w:pStyle w:val="ConsPlusNormal"/>
        <w:ind w:firstLine="709"/>
        <w:jc w:val="both"/>
        <w:rPr>
          <w:rFonts w:ascii="Times New Roman" w:hAnsi="Times New Roman" w:cs="Times New Roman"/>
          <w:sz w:val="28"/>
          <w:szCs w:val="28"/>
        </w:rPr>
      </w:pPr>
    </w:p>
    <w:p w14:paraId="5F2524AA" w14:textId="61BC518B" w:rsidR="00970196" w:rsidRPr="00AB6134" w:rsidRDefault="00412FA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970196" w:rsidRPr="00AB6134">
        <w:rPr>
          <w:rFonts w:ascii="Times New Roman" w:hAnsi="Times New Roman" w:cs="Times New Roman"/>
          <w:sz w:val="28"/>
          <w:szCs w:val="28"/>
        </w:rPr>
        <w:t xml:space="preserve">. </w:t>
      </w:r>
      <w:r w:rsidR="005B75EF" w:rsidRPr="005B75EF">
        <w:rPr>
          <w:rFonts w:ascii="Times New Roman" w:hAnsi="Times New Roman" w:cs="Times New Roman"/>
          <w:sz w:val="28"/>
          <w:szCs w:val="28"/>
        </w:rPr>
        <w:t xml:space="preserve">В собрании имеют право принимать участие граждане, постоянно или преимущественно проживающие на территории </w:t>
      </w:r>
      <w:r w:rsidR="005B75EF">
        <w:rPr>
          <w:rFonts w:ascii="Times New Roman" w:hAnsi="Times New Roman" w:cs="Times New Roman"/>
          <w:sz w:val="28"/>
          <w:szCs w:val="28"/>
        </w:rPr>
        <w:t>Пермского муниципального округа</w:t>
      </w:r>
      <w:r w:rsidR="005B75EF" w:rsidRPr="005B75EF">
        <w:rPr>
          <w:rFonts w:ascii="Times New Roman" w:hAnsi="Times New Roman" w:cs="Times New Roman"/>
          <w:sz w:val="28"/>
          <w:szCs w:val="28"/>
        </w:rPr>
        <w:t xml:space="preserve"> и обладающие активным избирательным правом (далее – участники собрания).</w:t>
      </w:r>
    </w:p>
    <w:p w14:paraId="2EFC7802" w14:textId="5DF16983" w:rsidR="00970196" w:rsidRPr="00AB6134" w:rsidRDefault="00412FA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70196" w:rsidRPr="00AB6134">
        <w:rPr>
          <w:rFonts w:ascii="Times New Roman" w:hAnsi="Times New Roman" w:cs="Times New Roman"/>
          <w:sz w:val="28"/>
          <w:szCs w:val="28"/>
        </w:rPr>
        <w:t xml:space="preserve">. </w:t>
      </w:r>
      <w:r w:rsidR="005B75EF" w:rsidRPr="005B75EF">
        <w:rPr>
          <w:rFonts w:ascii="Times New Roman" w:hAnsi="Times New Roman" w:cs="Times New Roman"/>
          <w:sz w:val="28"/>
          <w:szCs w:val="28"/>
        </w:rPr>
        <w:t>Право на участие в собрании осуществляется гражданином лично. Участие в собрании является свободным и добровольным.</w:t>
      </w:r>
    </w:p>
    <w:p w14:paraId="2694ADEF" w14:textId="4035F448" w:rsidR="00970196" w:rsidRDefault="00412FA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70196" w:rsidRPr="00AB6134">
        <w:rPr>
          <w:rFonts w:ascii="Times New Roman" w:hAnsi="Times New Roman" w:cs="Times New Roman"/>
          <w:sz w:val="28"/>
          <w:szCs w:val="28"/>
        </w:rPr>
        <w:t>. Граждане участвуют в собраниях на равных основаниях.</w:t>
      </w:r>
    </w:p>
    <w:p w14:paraId="64FD777D" w14:textId="07E0AFA5" w:rsidR="005B75EF" w:rsidRPr="006A2D95" w:rsidRDefault="005B75EF" w:rsidP="00422DC7">
      <w:pPr>
        <w:autoSpaceDE w:val="0"/>
        <w:autoSpaceDN w:val="0"/>
        <w:adjustRightInd w:val="0"/>
        <w:ind w:firstLine="709"/>
        <w:jc w:val="both"/>
        <w:rPr>
          <w:szCs w:val="28"/>
        </w:rPr>
      </w:pPr>
      <w:r>
        <w:rPr>
          <w:szCs w:val="28"/>
        </w:rPr>
        <w:t xml:space="preserve">2.4. </w:t>
      </w:r>
      <w:r w:rsidRPr="006A2D95">
        <w:rPr>
          <w:szCs w:val="28"/>
        </w:rPr>
        <w:t xml:space="preserve">На собрании с правом совещательного голоса вправе присутствовать: </w:t>
      </w:r>
    </w:p>
    <w:p w14:paraId="6ADDDC63" w14:textId="40D0E038" w:rsidR="005B75EF" w:rsidRPr="006A2D95" w:rsidRDefault="005B75EF" w:rsidP="00422DC7">
      <w:pPr>
        <w:autoSpaceDE w:val="0"/>
        <w:autoSpaceDN w:val="0"/>
        <w:adjustRightInd w:val="0"/>
        <w:ind w:firstLine="709"/>
        <w:jc w:val="both"/>
        <w:rPr>
          <w:szCs w:val="28"/>
        </w:rPr>
      </w:pPr>
      <w:r>
        <w:rPr>
          <w:szCs w:val="28"/>
        </w:rPr>
        <w:t>2.4.1. г</w:t>
      </w:r>
      <w:r w:rsidRPr="005B75EF">
        <w:rPr>
          <w:szCs w:val="28"/>
        </w:rPr>
        <w:t xml:space="preserve">раждане, не проживающие на соответствующей территории </w:t>
      </w:r>
      <w:r w:rsidR="00F27CC6">
        <w:rPr>
          <w:szCs w:val="28"/>
        </w:rPr>
        <w:t xml:space="preserve">Пермского муниципального </w:t>
      </w:r>
      <w:r w:rsidRPr="005B75EF">
        <w:rPr>
          <w:szCs w:val="28"/>
        </w:rPr>
        <w:t>округа, обладающие избирательным правом, но имеющие на этой территории недвижимое имущество, принадлежащее им на праве собственности</w:t>
      </w:r>
      <w:r w:rsidRPr="006A2D95">
        <w:rPr>
          <w:rFonts w:eastAsia="Calibri"/>
          <w:szCs w:val="28"/>
          <w:lang w:eastAsia="en-US"/>
        </w:rPr>
        <w:t>;</w:t>
      </w:r>
    </w:p>
    <w:p w14:paraId="5C5CA3F8" w14:textId="2990FFD4" w:rsidR="005B75EF" w:rsidRPr="006A2D95" w:rsidRDefault="00F27CC6" w:rsidP="00422DC7">
      <w:pPr>
        <w:autoSpaceDE w:val="0"/>
        <w:autoSpaceDN w:val="0"/>
        <w:adjustRightInd w:val="0"/>
        <w:ind w:firstLine="709"/>
        <w:jc w:val="both"/>
        <w:rPr>
          <w:szCs w:val="28"/>
        </w:rPr>
      </w:pPr>
      <w:r>
        <w:rPr>
          <w:szCs w:val="28"/>
        </w:rPr>
        <w:t>2.4.2. </w:t>
      </w:r>
      <w:r w:rsidR="005B75EF" w:rsidRPr="006A2D95">
        <w:rPr>
          <w:szCs w:val="28"/>
        </w:rPr>
        <w:t>лица, приглашенные органом местного самоуправления</w:t>
      </w:r>
      <w:r w:rsidR="00544B02">
        <w:rPr>
          <w:szCs w:val="28"/>
        </w:rPr>
        <w:t xml:space="preserve"> Пермского муниципального округа</w:t>
      </w:r>
      <w:r w:rsidR="005B75EF" w:rsidRPr="006A2D95">
        <w:rPr>
          <w:szCs w:val="28"/>
        </w:rPr>
        <w:t xml:space="preserve"> или гражданами, выдвинувшими инициативу по проведению собрания;</w:t>
      </w:r>
    </w:p>
    <w:p w14:paraId="690B5169" w14:textId="153E1CF4" w:rsidR="005B75EF" w:rsidRPr="006A2D95" w:rsidRDefault="00F27CC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w:t>
      </w:r>
      <w:proofErr w:type="gramStart"/>
      <w:r>
        <w:rPr>
          <w:rFonts w:ascii="Times New Roman" w:hAnsi="Times New Roman" w:cs="Times New Roman"/>
          <w:sz w:val="28"/>
          <w:szCs w:val="28"/>
        </w:rPr>
        <w:t>. </w:t>
      </w:r>
      <w:r w:rsidR="005B75EF" w:rsidRPr="006A2D95">
        <w:rPr>
          <w:rFonts w:ascii="Times New Roman" w:hAnsi="Times New Roman" w:cs="Times New Roman"/>
          <w:sz w:val="28"/>
          <w:szCs w:val="28"/>
        </w:rPr>
        <w:t>представители</w:t>
      </w:r>
      <w:proofErr w:type="gramEnd"/>
      <w:r w:rsidR="005B75EF" w:rsidRPr="006A2D95">
        <w:rPr>
          <w:rFonts w:ascii="Times New Roman" w:hAnsi="Times New Roman" w:cs="Times New Roman"/>
          <w:sz w:val="28"/>
          <w:szCs w:val="28"/>
        </w:rPr>
        <w:t xml:space="preserve"> органов государственной власти, органов местного самоуправления</w:t>
      </w:r>
      <w:r w:rsidR="00C35851">
        <w:rPr>
          <w:rFonts w:ascii="Times New Roman" w:hAnsi="Times New Roman" w:cs="Times New Roman"/>
          <w:sz w:val="28"/>
          <w:szCs w:val="28"/>
        </w:rPr>
        <w:t xml:space="preserve"> Пермского муниципального округа</w:t>
      </w:r>
      <w:r w:rsidR="005B75EF" w:rsidRPr="006A2D95">
        <w:rPr>
          <w:rFonts w:ascii="Times New Roman" w:hAnsi="Times New Roman" w:cs="Times New Roman"/>
          <w:sz w:val="28"/>
          <w:szCs w:val="28"/>
        </w:rPr>
        <w:t xml:space="preserve">, должностные лица </w:t>
      </w:r>
      <w:r w:rsidR="00C35851">
        <w:rPr>
          <w:rFonts w:ascii="Times New Roman" w:hAnsi="Times New Roman" w:cs="Times New Roman"/>
          <w:sz w:val="28"/>
          <w:szCs w:val="28"/>
        </w:rPr>
        <w:t>органов местного самоуправления</w:t>
      </w:r>
      <w:r w:rsidR="005B75EF" w:rsidRPr="006A2D95">
        <w:rPr>
          <w:rFonts w:ascii="Times New Roman" w:hAnsi="Times New Roman" w:cs="Times New Roman"/>
          <w:sz w:val="28"/>
          <w:szCs w:val="28"/>
        </w:rPr>
        <w:t xml:space="preserve"> </w:t>
      </w:r>
      <w:r>
        <w:rPr>
          <w:rFonts w:ascii="Times New Roman" w:hAnsi="Times New Roman" w:cs="Times New Roman"/>
          <w:sz w:val="28"/>
          <w:szCs w:val="28"/>
        </w:rPr>
        <w:t xml:space="preserve">Пермского </w:t>
      </w:r>
      <w:r w:rsidR="005B75EF" w:rsidRPr="006A2D95">
        <w:rPr>
          <w:rFonts w:ascii="Times New Roman" w:hAnsi="Times New Roman" w:cs="Times New Roman"/>
          <w:sz w:val="28"/>
          <w:szCs w:val="28"/>
        </w:rPr>
        <w:t xml:space="preserve">муниципального </w:t>
      </w:r>
      <w:r w:rsidR="00FB762C">
        <w:rPr>
          <w:rFonts w:ascii="Times New Roman" w:hAnsi="Times New Roman" w:cs="Times New Roman"/>
          <w:sz w:val="28"/>
          <w:szCs w:val="28"/>
        </w:rPr>
        <w:t>округа</w:t>
      </w:r>
      <w:r w:rsidR="005B75EF" w:rsidRPr="006A2D95">
        <w:rPr>
          <w:rFonts w:ascii="Times New Roman" w:hAnsi="Times New Roman" w:cs="Times New Roman"/>
          <w:sz w:val="28"/>
          <w:szCs w:val="28"/>
        </w:rPr>
        <w:t>.</w:t>
      </w:r>
    </w:p>
    <w:p w14:paraId="70E95781" w14:textId="723F0DB2" w:rsidR="005B75EF" w:rsidRPr="00AB6134" w:rsidRDefault="005B75EF" w:rsidP="00422DC7">
      <w:pPr>
        <w:pStyle w:val="ConsPlusNormal"/>
        <w:ind w:firstLine="709"/>
        <w:jc w:val="both"/>
        <w:rPr>
          <w:rFonts w:ascii="Times New Roman" w:hAnsi="Times New Roman" w:cs="Times New Roman"/>
          <w:sz w:val="28"/>
          <w:szCs w:val="28"/>
        </w:rPr>
      </w:pPr>
    </w:p>
    <w:p w14:paraId="536E65FE" w14:textId="2A481DBB" w:rsidR="00970196" w:rsidRPr="00AB6134" w:rsidRDefault="00412FA6" w:rsidP="00422DC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970196" w:rsidRPr="00AB6134">
        <w:rPr>
          <w:rFonts w:ascii="Times New Roman" w:hAnsi="Times New Roman" w:cs="Times New Roman"/>
          <w:sz w:val="28"/>
          <w:szCs w:val="28"/>
        </w:rPr>
        <w:t>. Полномочия собрания</w:t>
      </w:r>
    </w:p>
    <w:p w14:paraId="4D4BAF6B" w14:textId="77777777" w:rsidR="00970196" w:rsidRPr="00AB6134" w:rsidRDefault="00970196" w:rsidP="00422DC7">
      <w:pPr>
        <w:pStyle w:val="ConsPlusNormal"/>
        <w:ind w:firstLine="709"/>
        <w:jc w:val="both"/>
        <w:rPr>
          <w:rFonts w:ascii="Times New Roman" w:hAnsi="Times New Roman" w:cs="Times New Roman"/>
          <w:sz w:val="28"/>
          <w:szCs w:val="28"/>
        </w:rPr>
      </w:pPr>
    </w:p>
    <w:p w14:paraId="6B957628" w14:textId="01C76E6B" w:rsidR="00970196" w:rsidRPr="00AB6134" w:rsidRDefault="00412FA6" w:rsidP="00422DC7">
      <w:pPr>
        <w:pStyle w:val="ConsPlusNormal"/>
        <w:ind w:firstLine="709"/>
        <w:jc w:val="both"/>
        <w:rPr>
          <w:rFonts w:ascii="Times New Roman" w:hAnsi="Times New Roman" w:cs="Times New Roman"/>
          <w:sz w:val="28"/>
          <w:szCs w:val="28"/>
        </w:rPr>
      </w:pPr>
      <w:r w:rsidRPr="00412FA6">
        <w:rPr>
          <w:rFonts w:ascii="Times New Roman" w:hAnsi="Times New Roman" w:cs="Times New Roman"/>
          <w:sz w:val="28"/>
          <w:szCs w:val="28"/>
        </w:rPr>
        <w:t>3</w:t>
      </w:r>
      <w:r>
        <w:rPr>
          <w:rFonts w:ascii="Times New Roman" w:hAnsi="Times New Roman" w:cs="Times New Roman"/>
          <w:sz w:val="28"/>
          <w:szCs w:val="28"/>
        </w:rPr>
        <w:t>.1</w:t>
      </w:r>
      <w:r w:rsidR="00970196" w:rsidRPr="00AB6134">
        <w:rPr>
          <w:rFonts w:ascii="Times New Roman" w:hAnsi="Times New Roman" w:cs="Times New Roman"/>
          <w:sz w:val="28"/>
          <w:szCs w:val="28"/>
        </w:rPr>
        <w:t>. К полномочиям собрания относятся:</w:t>
      </w:r>
    </w:p>
    <w:p w14:paraId="5FE2D803" w14:textId="7B10D97C"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 xml:space="preserve">обсуждение вопросов местного значения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муниципального округа;</w:t>
      </w:r>
    </w:p>
    <w:p w14:paraId="1C85D21E" w14:textId="4BD0437B"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 xml:space="preserve">заслушивание информации о деятельности Думы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муниципального округа Пермского края</w:t>
      </w:r>
      <w:r w:rsidR="00544B02">
        <w:rPr>
          <w:rFonts w:ascii="Times New Roman" w:hAnsi="Times New Roman" w:cs="Times New Roman"/>
          <w:sz w:val="28"/>
          <w:szCs w:val="28"/>
        </w:rPr>
        <w:t xml:space="preserve"> (далее – Думы Пермского муниципального округа)</w:t>
      </w:r>
      <w:r w:rsidRPr="00AB6134">
        <w:rPr>
          <w:rFonts w:ascii="Times New Roman" w:hAnsi="Times New Roman" w:cs="Times New Roman"/>
          <w:sz w:val="28"/>
          <w:szCs w:val="28"/>
        </w:rPr>
        <w:t xml:space="preserve">, главы муниципального округа - главы администрации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муниципального округа Пермского края</w:t>
      </w:r>
      <w:r w:rsidR="00544B02">
        <w:rPr>
          <w:rFonts w:ascii="Times New Roman" w:hAnsi="Times New Roman" w:cs="Times New Roman"/>
          <w:sz w:val="28"/>
          <w:szCs w:val="28"/>
        </w:rPr>
        <w:t xml:space="preserve"> (далее - главы Пермского муниципального округа)</w:t>
      </w:r>
      <w:r w:rsidRPr="00AB6134">
        <w:rPr>
          <w:rFonts w:ascii="Times New Roman" w:hAnsi="Times New Roman" w:cs="Times New Roman"/>
          <w:sz w:val="28"/>
          <w:szCs w:val="28"/>
        </w:rPr>
        <w:t xml:space="preserve">, Контрольно-счетной палаты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 xml:space="preserve">муниципального округа Пермского края, администрации </w:t>
      </w:r>
      <w:r w:rsidR="00412FA6">
        <w:rPr>
          <w:rFonts w:ascii="Times New Roman" w:hAnsi="Times New Roman" w:cs="Times New Roman"/>
          <w:sz w:val="28"/>
          <w:szCs w:val="28"/>
        </w:rPr>
        <w:t>Пермского</w:t>
      </w:r>
      <w:r w:rsidRPr="00AB6134">
        <w:rPr>
          <w:rFonts w:ascii="Times New Roman" w:hAnsi="Times New Roman" w:cs="Times New Roman"/>
          <w:sz w:val="28"/>
          <w:szCs w:val="28"/>
        </w:rPr>
        <w:t xml:space="preserve"> муниципального округа Пермского края и должностных лиц местного самоуправления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муниципального округа;</w:t>
      </w:r>
    </w:p>
    <w:p w14:paraId="54DA995F" w14:textId="1D4457F8"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 xml:space="preserve">принятие обращений к органам местного самоуправления и должностным лицам местного самоуправления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муниципального округа;</w:t>
      </w:r>
    </w:p>
    <w:p w14:paraId="613AAE7F" w14:textId="0B09F216"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 xml:space="preserve">избрание лиц, уполномоченных представлять собрание во взаимоотношениях с органами местного самоуправления и должностными лицами </w:t>
      </w:r>
      <w:r w:rsidR="00412FA6">
        <w:rPr>
          <w:rFonts w:ascii="Times New Roman" w:hAnsi="Times New Roman" w:cs="Times New Roman"/>
          <w:sz w:val="28"/>
          <w:szCs w:val="28"/>
        </w:rPr>
        <w:t xml:space="preserve">Пермского </w:t>
      </w:r>
      <w:r w:rsidRPr="00AB6134">
        <w:rPr>
          <w:rFonts w:ascii="Times New Roman" w:hAnsi="Times New Roman" w:cs="Times New Roman"/>
          <w:sz w:val="28"/>
          <w:szCs w:val="28"/>
        </w:rPr>
        <w:t>муниципального округа.</w:t>
      </w:r>
    </w:p>
    <w:p w14:paraId="234527F0" w14:textId="77777777" w:rsidR="00970196" w:rsidRPr="00AB6134" w:rsidRDefault="00970196" w:rsidP="00422DC7">
      <w:pPr>
        <w:pStyle w:val="ConsPlusNormal"/>
        <w:ind w:firstLine="709"/>
        <w:jc w:val="both"/>
        <w:rPr>
          <w:rFonts w:ascii="Times New Roman" w:hAnsi="Times New Roman" w:cs="Times New Roman"/>
          <w:sz w:val="28"/>
          <w:szCs w:val="28"/>
        </w:rPr>
      </w:pPr>
    </w:p>
    <w:p w14:paraId="2F19E7F2" w14:textId="3016F669" w:rsidR="00970196" w:rsidRPr="00AB6134" w:rsidRDefault="00412FA6" w:rsidP="00422DC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970196" w:rsidRPr="00AB6134">
        <w:rPr>
          <w:rFonts w:ascii="Times New Roman" w:hAnsi="Times New Roman" w:cs="Times New Roman"/>
          <w:sz w:val="28"/>
          <w:szCs w:val="28"/>
        </w:rPr>
        <w:t>. Порядок назначения собраний</w:t>
      </w:r>
    </w:p>
    <w:p w14:paraId="0FE40CE1" w14:textId="77777777" w:rsidR="00970196" w:rsidRPr="00AB6134" w:rsidRDefault="00970196" w:rsidP="00422DC7">
      <w:pPr>
        <w:pStyle w:val="ConsPlusNormal"/>
        <w:ind w:firstLine="709"/>
        <w:jc w:val="both"/>
        <w:rPr>
          <w:rFonts w:ascii="Times New Roman" w:hAnsi="Times New Roman" w:cs="Times New Roman"/>
          <w:sz w:val="28"/>
          <w:szCs w:val="28"/>
        </w:rPr>
      </w:pPr>
    </w:p>
    <w:p w14:paraId="5CA08E14" w14:textId="29D28354" w:rsidR="00CC4650" w:rsidRDefault="00CC4650" w:rsidP="00422DC7">
      <w:pPr>
        <w:autoSpaceDE w:val="0"/>
        <w:autoSpaceDN w:val="0"/>
        <w:adjustRightInd w:val="0"/>
        <w:ind w:firstLine="709"/>
        <w:jc w:val="both"/>
        <w:rPr>
          <w:szCs w:val="28"/>
        </w:rPr>
      </w:pPr>
      <w:r>
        <w:rPr>
          <w:bCs/>
          <w:kern w:val="2"/>
          <w:szCs w:val="28"/>
        </w:rPr>
        <w:t>4.1. С</w:t>
      </w:r>
      <w:r w:rsidRPr="006A2D95">
        <w:rPr>
          <w:szCs w:val="28"/>
        </w:rPr>
        <w:t>обрание</w:t>
      </w:r>
      <w:r>
        <w:rPr>
          <w:szCs w:val="28"/>
        </w:rPr>
        <w:t xml:space="preserve"> может</w:t>
      </w:r>
      <w:r w:rsidRPr="006A2D95">
        <w:rPr>
          <w:szCs w:val="28"/>
        </w:rPr>
        <w:t xml:space="preserve"> проводится</w:t>
      </w:r>
      <w:r>
        <w:rPr>
          <w:szCs w:val="28"/>
        </w:rPr>
        <w:t>:</w:t>
      </w:r>
    </w:p>
    <w:p w14:paraId="0B3DA407" w14:textId="009E2423" w:rsidR="00CC4650" w:rsidRDefault="00E61E00" w:rsidP="00422DC7">
      <w:pPr>
        <w:autoSpaceDE w:val="0"/>
        <w:autoSpaceDN w:val="0"/>
        <w:adjustRightInd w:val="0"/>
        <w:ind w:firstLine="709"/>
        <w:jc w:val="both"/>
        <w:rPr>
          <w:szCs w:val="28"/>
        </w:rPr>
      </w:pPr>
      <w:r>
        <w:rPr>
          <w:szCs w:val="28"/>
        </w:rPr>
        <w:t xml:space="preserve">4.1.1. </w:t>
      </w:r>
      <w:r w:rsidR="00CC4650" w:rsidRPr="006A2D95">
        <w:rPr>
          <w:szCs w:val="28"/>
        </w:rPr>
        <w:t xml:space="preserve">по инициативе Думы </w:t>
      </w:r>
      <w:r w:rsidR="00CC4650">
        <w:rPr>
          <w:szCs w:val="28"/>
        </w:rPr>
        <w:t>Пермского муниципального округа;</w:t>
      </w:r>
    </w:p>
    <w:p w14:paraId="4D8264B2" w14:textId="77843552" w:rsidR="00CC4650" w:rsidRDefault="00E61E00" w:rsidP="00422DC7">
      <w:pPr>
        <w:autoSpaceDE w:val="0"/>
        <w:autoSpaceDN w:val="0"/>
        <w:adjustRightInd w:val="0"/>
        <w:ind w:firstLine="709"/>
        <w:jc w:val="both"/>
        <w:rPr>
          <w:szCs w:val="28"/>
        </w:rPr>
      </w:pPr>
      <w:r>
        <w:rPr>
          <w:szCs w:val="28"/>
        </w:rPr>
        <w:t xml:space="preserve">4.1.2. </w:t>
      </w:r>
      <w:r w:rsidR="00CC4650">
        <w:rPr>
          <w:szCs w:val="28"/>
        </w:rPr>
        <w:t>г</w:t>
      </w:r>
      <w:r w:rsidR="00CC4650" w:rsidRPr="006A2D95">
        <w:rPr>
          <w:szCs w:val="28"/>
        </w:rPr>
        <w:t xml:space="preserve">лавы </w:t>
      </w:r>
      <w:r w:rsidR="00CC4650">
        <w:rPr>
          <w:szCs w:val="28"/>
        </w:rPr>
        <w:t>Пермского муниципального</w:t>
      </w:r>
      <w:r w:rsidR="00544B02">
        <w:rPr>
          <w:szCs w:val="28"/>
        </w:rPr>
        <w:t xml:space="preserve"> округа</w:t>
      </w:r>
      <w:r w:rsidR="00CC4650">
        <w:rPr>
          <w:szCs w:val="28"/>
        </w:rPr>
        <w:t>;</w:t>
      </w:r>
    </w:p>
    <w:p w14:paraId="4A79AD0F" w14:textId="55DEBC67" w:rsidR="00CC4650" w:rsidRPr="006A2D95" w:rsidRDefault="00E61E00" w:rsidP="00422DC7">
      <w:pPr>
        <w:autoSpaceDE w:val="0"/>
        <w:autoSpaceDN w:val="0"/>
        <w:adjustRightInd w:val="0"/>
        <w:ind w:firstLine="709"/>
        <w:jc w:val="both"/>
        <w:rPr>
          <w:szCs w:val="28"/>
        </w:rPr>
      </w:pPr>
      <w:r>
        <w:rPr>
          <w:szCs w:val="28"/>
        </w:rPr>
        <w:t xml:space="preserve">4.1.3. </w:t>
      </w:r>
      <w:r w:rsidR="00CC4650" w:rsidRPr="006A2D95">
        <w:rPr>
          <w:szCs w:val="28"/>
        </w:rPr>
        <w:t xml:space="preserve">населения </w:t>
      </w:r>
      <w:r w:rsidR="00CC4650">
        <w:rPr>
          <w:rFonts w:eastAsia="Calibri"/>
          <w:kern w:val="2"/>
          <w:szCs w:val="28"/>
        </w:rPr>
        <w:t>Пермского муниципального округа</w:t>
      </w:r>
      <w:r w:rsidR="00CC4650" w:rsidRPr="006A2D95">
        <w:rPr>
          <w:szCs w:val="28"/>
        </w:rPr>
        <w:t>.</w:t>
      </w:r>
    </w:p>
    <w:p w14:paraId="00FBE0A4" w14:textId="51CFD147" w:rsidR="00246730" w:rsidRPr="00246730" w:rsidRDefault="00CC4650" w:rsidP="00422DC7">
      <w:pPr>
        <w:autoSpaceDE w:val="0"/>
        <w:autoSpaceDN w:val="0"/>
        <w:adjustRightInd w:val="0"/>
        <w:ind w:firstLine="709"/>
        <w:jc w:val="both"/>
        <w:rPr>
          <w:szCs w:val="28"/>
        </w:rPr>
      </w:pPr>
      <w:r>
        <w:rPr>
          <w:szCs w:val="28"/>
        </w:rPr>
        <w:lastRenderedPageBreak/>
        <w:t>4.2.</w:t>
      </w:r>
      <w:r w:rsidRPr="006A2D95">
        <w:rPr>
          <w:szCs w:val="28"/>
        </w:rPr>
        <w:t xml:space="preserve"> </w:t>
      </w:r>
      <w:r w:rsidR="00246730" w:rsidRPr="00246730">
        <w:rPr>
          <w:szCs w:val="28"/>
        </w:rPr>
        <w:t>Предложение о реализации Думой Пермского муниципального округа инициативы по проведению собрания (далее - предложение о реализации инициативы по проведению собрания) может быть выдвинуто:</w:t>
      </w:r>
    </w:p>
    <w:p w14:paraId="59E5B72A" w14:textId="77777777" w:rsidR="00246730" w:rsidRPr="00246730" w:rsidRDefault="00246730" w:rsidP="00422DC7">
      <w:pPr>
        <w:autoSpaceDE w:val="0"/>
        <w:autoSpaceDN w:val="0"/>
        <w:adjustRightInd w:val="0"/>
        <w:ind w:firstLine="709"/>
        <w:jc w:val="both"/>
        <w:rPr>
          <w:szCs w:val="28"/>
        </w:rPr>
      </w:pPr>
      <w:r w:rsidRPr="00246730">
        <w:rPr>
          <w:szCs w:val="28"/>
        </w:rPr>
        <w:t>- председателем Думы Пермского муниципального округа;</w:t>
      </w:r>
    </w:p>
    <w:p w14:paraId="5CB099F4" w14:textId="77777777" w:rsidR="00246730" w:rsidRPr="00246730" w:rsidRDefault="00246730" w:rsidP="00422DC7">
      <w:pPr>
        <w:autoSpaceDE w:val="0"/>
        <w:autoSpaceDN w:val="0"/>
        <w:adjustRightInd w:val="0"/>
        <w:ind w:firstLine="709"/>
        <w:jc w:val="both"/>
        <w:rPr>
          <w:szCs w:val="28"/>
        </w:rPr>
      </w:pPr>
      <w:r w:rsidRPr="00246730">
        <w:rPr>
          <w:szCs w:val="28"/>
        </w:rPr>
        <w:t>- группой депутатов Думы Пермского муниципального округа в количестве не менее 10 человек;</w:t>
      </w:r>
    </w:p>
    <w:p w14:paraId="7E0F06D2" w14:textId="77777777" w:rsidR="00246730" w:rsidRPr="00246730" w:rsidRDefault="00246730" w:rsidP="00422DC7">
      <w:pPr>
        <w:autoSpaceDE w:val="0"/>
        <w:autoSpaceDN w:val="0"/>
        <w:adjustRightInd w:val="0"/>
        <w:ind w:firstLine="709"/>
        <w:jc w:val="both"/>
        <w:rPr>
          <w:szCs w:val="28"/>
        </w:rPr>
      </w:pPr>
      <w:r w:rsidRPr="00246730">
        <w:rPr>
          <w:szCs w:val="28"/>
        </w:rPr>
        <w:t>- комитетом Думы Пермского муниципального округа в форме решения соответствующего комитета, принятого в соответствии с регламентом Думы Пермского муниципального округа.</w:t>
      </w:r>
    </w:p>
    <w:p w14:paraId="32E17E66" w14:textId="05D67374" w:rsidR="00CC4650" w:rsidRPr="006A2D95" w:rsidRDefault="00AB56CA" w:rsidP="00422DC7">
      <w:pPr>
        <w:autoSpaceDE w:val="0"/>
        <w:autoSpaceDN w:val="0"/>
        <w:adjustRightInd w:val="0"/>
        <w:ind w:firstLine="709"/>
        <w:jc w:val="both"/>
        <w:rPr>
          <w:szCs w:val="28"/>
        </w:rPr>
      </w:pPr>
      <w:r>
        <w:rPr>
          <w:szCs w:val="28"/>
        </w:rPr>
        <w:t xml:space="preserve">4.3. </w:t>
      </w:r>
      <w:r w:rsidR="00246730" w:rsidRPr="00246730">
        <w:rPr>
          <w:szCs w:val="28"/>
        </w:rPr>
        <w:t>Предложение о реализации инициативы по проведению собрания, предусмотренное пунктом 4.2 настоящего Порядка, подается в Думу Пермского муниципального округа и должно содержать:</w:t>
      </w:r>
    </w:p>
    <w:p w14:paraId="0FBAE3A7" w14:textId="3992F428" w:rsidR="00CC4650" w:rsidRPr="006A2D95" w:rsidRDefault="00227CA1"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4.3.1</w:t>
      </w:r>
      <w:proofErr w:type="gramStart"/>
      <w:r>
        <w:rPr>
          <w:rFonts w:ascii="Times New Roman" w:hAnsi="Times New Roman" w:cs="Times New Roman"/>
          <w:sz w:val="28"/>
          <w:szCs w:val="28"/>
        </w:rPr>
        <w:t xml:space="preserve">. </w:t>
      </w:r>
      <w:r w:rsidR="00CC4650" w:rsidRPr="006A2D95">
        <w:rPr>
          <w:rFonts w:ascii="Times New Roman" w:hAnsi="Times New Roman" w:cs="Times New Roman"/>
          <w:sz w:val="28"/>
          <w:szCs w:val="28"/>
        </w:rPr>
        <w:t>предложение</w:t>
      </w:r>
      <w:proofErr w:type="gramEnd"/>
      <w:r w:rsidR="00CC4650" w:rsidRPr="006A2D95">
        <w:rPr>
          <w:rFonts w:ascii="Times New Roman" w:hAnsi="Times New Roman" w:cs="Times New Roman"/>
          <w:sz w:val="28"/>
          <w:szCs w:val="28"/>
        </w:rPr>
        <w:t xml:space="preserve"> о дате, време</w:t>
      </w:r>
      <w:r w:rsidR="00422DC7">
        <w:rPr>
          <w:rFonts w:ascii="Times New Roman" w:hAnsi="Times New Roman" w:cs="Times New Roman"/>
          <w:sz w:val="28"/>
          <w:szCs w:val="28"/>
        </w:rPr>
        <w:t>ни и месте проведения собрания;</w:t>
      </w:r>
    </w:p>
    <w:p w14:paraId="0FBC33EB" w14:textId="7BFF952E" w:rsidR="00CC4650" w:rsidRPr="006A2D95" w:rsidRDefault="00227CA1"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4.3.2</w:t>
      </w:r>
      <w:proofErr w:type="gramStart"/>
      <w:r>
        <w:rPr>
          <w:rFonts w:ascii="Times New Roman" w:hAnsi="Times New Roman" w:cs="Times New Roman"/>
          <w:sz w:val="28"/>
          <w:szCs w:val="28"/>
        </w:rPr>
        <w:t>. </w:t>
      </w:r>
      <w:r w:rsidR="00CC4650" w:rsidRPr="006A2D95">
        <w:rPr>
          <w:rFonts w:ascii="Times New Roman" w:hAnsi="Times New Roman" w:cs="Times New Roman"/>
          <w:sz w:val="28"/>
          <w:szCs w:val="28"/>
        </w:rPr>
        <w:t>формулировку</w:t>
      </w:r>
      <w:proofErr w:type="gramEnd"/>
      <w:r w:rsidR="00CC4650" w:rsidRPr="006A2D95">
        <w:rPr>
          <w:rFonts w:ascii="Times New Roman" w:hAnsi="Times New Roman" w:cs="Times New Roman"/>
          <w:sz w:val="28"/>
          <w:szCs w:val="28"/>
        </w:rPr>
        <w:t xml:space="preserve"> вопроса (вопросов), относящихся к вопросу (вопросам) местного значения </w:t>
      </w:r>
      <w:r w:rsidR="00AB56CA">
        <w:rPr>
          <w:rFonts w:ascii="Times New Roman" w:hAnsi="Times New Roman" w:cs="Times New Roman"/>
          <w:sz w:val="28"/>
          <w:szCs w:val="28"/>
        </w:rPr>
        <w:t>Пермского муниципального округа</w:t>
      </w:r>
      <w:r w:rsidR="00CC4650" w:rsidRPr="006A2D95">
        <w:rPr>
          <w:rFonts w:ascii="Times New Roman" w:hAnsi="Times New Roman" w:cs="Times New Roman"/>
          <w:sz w:val="28"/>
          <w:szCs w:val="28"/>
        </w:rPr>
        <w:t xml:space="preserve">, и (или) указание на сведения о деятельности органа (органов) местного самоуправления </w:t>
      </w:r>
      <w:r w:rsidR="00AB56CA">
        <w:rPr>
          <w:rFonts w:ascii="Times New Roman" w:eastAsia="Calibri" w:hAnsi="Times New Roman" w:cs="Times New Roman"/>
          <w:kern w:val="2"/>
          <w:sz w:val="28"/>
          <w:szCs w:val="28"/>
        </w:rPr>
        <w:t>Пермского муниципального округа</w:t>
      </w:r>
      <w:r w:rsidR="00CC4650" w:rsidRPr="006A2D95">
        <w:rPr>
          <w:rFonts w:ascii="Times New Roman" w:hAnsi="Times New Roman" w:cs="Times New Roman"/>
          <w:sz w:val="28"/>
          <w:szCs w:val="28"/>
        </w:rPr>
        <w:t>, его должностных лиц</w:t>
      </w:r>
      <w:r w:rsidR="00CC4650" w:rsidRPr="006A2D95">
        <w:rPr>
          <w:rFonts w:ascii="Times New Roman" w:hAnsi="Times New Roman" w:cs="Times New Roman"/>
          <w:i/>
          <w:sz w:val="28"/>
          <w:szCs w:val="28"/>
        </w:rPr>
        <w:t xml:space="preserve">, </w:t>
      </w:r>
      <w:r w:rsidR="00CC4650" w:rsidRPr="006A2D95">
        <w:rPr>
          <w:rFonts w:ascii="Times New Roman" w:hAnsi="Times New Roman" w:cs="Times New Roman"/>
          <w:sz w:val="28"/>
          <w:szCs w:val="28"/>
        </w:rPr>
        <w:t>предлагаемых к обсуждени</w:t>
      </w:r>
      <w:r w:rsidR="00AB56CA">
        <w:rPr>
          <w:rFonts w:ascii="Times New Roman" w:hAnsi="Times New Roman" w:cs="Times New Roman"/>
          <w:sz w:val="28"/>
          <w:szCs w:val="28"/>
        </w:rPr>
        <w:t>ю</w:t>
      </w:r>
      <w:r w:rsidR="00CC4650" w:rsidRPr="006A2D95">
        <w:rPr>
          <w:rFonts w:ascii="Times New Roman" w:hAnsi="Times New Roman" w:cs="Times New Roman"/>
          <w:sz w:val="28"/>
          <w:szCs w:val="28"/>
        </w:rPr>
        <w:t xml:space="preserve"> на собрании;</w:t>
      </w:r>
    </w:p>
    <w:p w14:paraId="42208554" w14:textId="7A610FC5" w:rsidR="00CC4650" w:rsidRPr="006A2D95" w:rsidRDefault="00227CA1" w:rsidP="00422DC7">
      <w:pPr>
        <w:pStyle w:val="ConsPlusNormal"/>
        <w:ind w:firstLine="709"/>
        <w:jc w:val="both"/>
        <w:rPr>
          <w:sz w:val="28"/>
        </w:rPr>
      </w:pPr>
      <w:r>
        <w:rPr>
          <w:rFonts w:ascii="Times New Roman" w:hAnsi="Times New Roman" w:cs="Times New Roman"/>
          <w:sz w:val="28"/>
        </w:rPr>
        <w:t xml:space="preserve">4.3.3. </w:t>
      </w:r>
      <w:r w:rsidR="00CC4650" w:rsidRPr="006A2D95">
        <w:rPr>
          <w:rFonts w:ascii="Times New Roman" w:hAnsi="Times New Roman" w:cs="Times New Roman"/>
          <w:sz w:val="28"/>
        </w:rPr>
        <w:t xml:space="preserve">обоснование необходимости рассмотрения вопроса (вопросов), сведений, предусмотренных пунктом </w:t>
      </w:r>
      <w:r w:rsidR="001B6469">
        <w:rPr>
          <w:rFonts w:ascii="Times New Roman" w:hAnsi="Times New Roman" w:cs="Times New Roman"/>
          <w:sz w:val="28"/>
        </w:rPr>
        <w:t>3.1</w:t>
      </w:r>
      <w:r w:rsidR="00CC4650" w:rsidRPr="006A2D95">
        <w:rPr>
          <w:rFonts w:ascii="Times New Roman" w:hAnsi="Times New Roman" w:cs="Times New Roman"/>
          <w:sz w:val="28"/>
        </w:rPr>
        <w:t xml:space="preserve"> </w:t>
      </w:r>
      <w:r w:rsidR="00246730" w:rsidRPr="00246730">
        <w:rPr>
          <w:rFonts w:ascii="Times New Roman" w:hAnsi="Times New Roman" w:cs="Times New Roman"/>
          <w:sz w:val="28"/>
        </w:rPr>
        <w:t>раздела III</w:t>
      </w:r>
      <w:r w:rsidR="001B6469">
        <w:rPr>
          <w:rFonts w:ascii="Times New Roman" w:hAnsi="Times New Roman" w:cs="Times New Roman"/>
          <w:sz w:val="28"/>
        </w:rPr>
        <w:t xml:space="preserve"> </w:t>
      </w:r>
      <w:r w:rsidR="00CC4650" w:rsidRPr="006A2D95">
        <w:rPr>
          <w:rFonts w:ascii="Times New Roman" w:hAnsi="Times New Roman" w:cs="Times New Roman"/>
          <w:sz w:val="28"/>
        </w:rPr>
        <w:t xml:space="preserve">настоящего </w:t>
      </w:r>
      <w:r w:rsidR="001B6469">
        <w:rPr>
          <w:rFonts w:ascii="Times New Roman" w:hAnsi="Times New Roman" w:cs="Times New Roman"/>
          <w:sz w:val="28"/>
        </w:rPr>
        <w:t>Порядка</w:t>
      </w:r>
      <w:r w:rsidR="00CC4650" w:rsidRPr="006A2D95">
        <w:rPr>
          <w:rFonts w:ascii="Times New Roman" w:hAnsi="Times New Roman" w:cs="Times New Roman"/>
          <w:sz w:val="28"/>
        </w:rPr>
        <w:t>, на собрании;</w:t>
      </w:r>
    </w:p>
    <w:p w14:paraId="74A7C1E0" w14:textId="0F4CC4D4" w:rsidR="00CC4650" w:rsidRPr="006A2D95" w:rsidRDefault="00227CA1" w:rsidP="00422DC7">
      <w:pPr>
        <w:autoSpaceDE w:val="0"/>
        <w:autoSpaceDN w:val="0"/>
        <w:adjustRightInd w:val="0"/>
        <w:ind w:firstLine="709"/>
        <w:jc w:val="both"/>
      </w:pPr>
      <w:r>
        <w:t xml:space="preserve">4.3.4. </w:t>
      </w:r>
      <w:r w:rsidR="00CC4650" w:rsidRPr="006A2D95">
        <w:t>указание на решение, предполагаемое к принятию на собрании (в случае обсуждения вопроса (вопросов) местного значения);</w:t>
      </w:r>
    </w:p>
    <w:p w14:paraId="62C5B0D3" w14:textId="1F8D7905" w:rsidR="00CC4650" w:rsidRDefault="00227CA1" w:rsidP="00422DC7">
      <w:pPr>
        <w:autoSpaceDE w:val="0"/>
        <w:autoSpaceDN w:val="0"/>
        <w:adjustRightInd w:val="0"/>
        <w:ind w:firstLine="709"/>
        <w:jc w:val="both"/>
      </w:pPr>
      <w:r>
        <w:t>4.3.5. </w:t>
      </w:r>
      <w:r w:rsidR="00CC4650" w:rsidRPr="006A2D95">
        <w:t>оценку социально-экономических последствий решения, предполагаемого к принятию на собрании (в случае вынесения на собрание вопроса (вопросов), относящегося (относящихся) к вопросам местного значения, реализация которого (которых) может повлечь снижение доходов или увеличение расходов местного бюджета либо отчуждение муниципального имущества)</w:t>
      </w:r>
      <w:r w:rsidR="001B6469">
        <w:t>.</w:t>
      </w:r>
    </w:p>
    <w:p w14:paraId="374E18EE" w14:textId="3046552B" w:rsidR="002030A4" w:rsidRDefault="001B6469" w:rsidP="00422DC7">
      <w:pPr>
        <w:autoSpaceDE w:val="0"/>
        <w:autoSpaceDN w:val="0"/>
        <w:adjustRightInd w:val="0"/>
        <w:ind w:firstLine="709"/>
        <w:jc w:val="both"/>
        <w:rPr>
          <w:szCs w:val="28"/>
        </w:rPr>
      </w:pPr>
      <w:r>
        <w:rPr>
          <w:szCs w:val="28"/>
        </w:rPr>
        <w:t xml:space="preserve">4.4. </w:t>
      </w:r>
      <w:r w:rsidR="009B3C11" w:rsidRPr="009B3C11">
        <w:rPr>
          <w:szCs w:val="28"/>
        </w:rPr>
        <w:t xml:space="preserve">Предложение о реализации инициативы по проведению собрания, предусмотренное подпунктами 4.1.1, 4.1.3 настоящего </w:t>
      </w:r>
      <w:r w:rsidR="00D0667F">
        <w:rPr>
          <w:szCs w:val="28"/>
        </w:rPr>
        <w:t>раздела</w:t>
      </w:r>
      <w:r w:rsidR="009B3C11" w:rsidRPr="009B3C11">
        <w:rPr>
          <w:szCs w:val="28"/>
        </w:rPr>
        <w:t>,</w:t>
      </w:r>
      <w:r w:rsidR="009B3C11">
        <w:rPr>
          <w:szCs w:val="28"/>
        </w:rPr>
        <w:t xml:space="preserve"> </w:t>
      </w:r>
      <w:r w:rsidR="00CC4650" w:rsidRPr="006A2D95">
        <w:rPr>
          <w:szCs w:val="28"/>
        </w:rPr>
        <w:t xml:space="preserve">рассматривается Думой </w:t>
      </w:r>
      <w:r w:rsidR="00E61E00">
        <w:rPr>
          <w:szCs w:val="28"/>
        </w:rPr>
        <w:t>Пермского муниципального округа</w:t>
      </w:r>
      <w:r w:rsidR="00CC4650" w:rsidRPr="006A2D95">
        <w:rPr>
          <w:szCs w:val="28"/>
        </w:rPr>
        <w:t xml:space="preserve"> на очередном заседании</w:t>
      </w:r>
      <w:r w:rsidR="002030A4" w:rsidRPr="00D7032C">
        <w:rPr>
          <w:szCs w:val="28"/>
        </w:rPr>
        <w:t xml:space="preserve"> </w:t>
      </w:r>
      <w:r w:rsidR="002030A4">
        <w:rPr>
          <w:szCs w:val="28"/>
        </w:rPr>
        <w:t xml:space="preserve">Думы </w:t>
      </w:r>
      <w:r w:rsidR="002F0814">
        <w:rPr>
          <w:szCs w:val="28"/>
        </w:rPr>
        <w:t xml:space="preserve">Пермского муниципального округа </w:t>
      </w:r>
      <w:r w:rsidR="002030A4" w:rsidRPr="00D7032C">
        <w:rPr>
          <w:szCs w:val="28"/>
        </w:rPr>
        <w:t xml:space="preserve">в соответствии с регламентом </w:t>
      </w:r>
      <w:r w:rsidR="002030A4">
        <w:rPr>
          <w:szCs w:val="28"/>
        </w:rPr>
        <w:t>Думы</w:t>
      </w:r>
      <w:r w:rsidR="002F0814">
        <w:rPr>
          <w:szCs w:val="28"/>
        </w:rPr>
        <w:t xml:space="preserve"> Пермского муниципального округа</w:t>
      </w:r>
      <w:r w:rsidR="002030A4" w:rsidRPr="00EF627C">
        <w:rPr>
          <w:szCs w:val="28"/>
        </w:rPr>
        <w:t xml:space="preserve">, если период времени между датой поступления в Думу </w:t>
      </w:r>
      <w:r w:rsidR="002F0814">
        <w:rPr>
          <w:szCs w:val="28"/>
        </w:rPr>
        <w:t xml:space="preserve">Пермского муниципального округа </w:t>
      </w:r>
      <w:r w:rsidR="002030A4">
        <w:rPr>
          <w:szCs w:val="28"/>
        </w:rPr>
        <w:t xml:space="preserve">обращения о проведении собрания </w:t>
      </w:r>
      <w:r w:rsidR="002030A4" w:rsidRPr="00EF627C">
        <w:rPr>
          <w:szCs w:val="28"/>
        </w:rPr>
        <w:t>и датой проведения очередного заседания Думы</w:t>
      </w:r>
      <w:r w:rsidR="002F0814">
        <w:rPr>
          <w:szCs w:val="28"/>
        </w:rPr>
        <w:t xml:space="preserve"> Пермского муниципального округа</w:t>
      </w:r>
      <w:r w:rsidR="002030A4" w:rsidRPr="00EF627C">
        <w:rPr>
          <w:szCs w:val="28"/>
        </w:rPr>
        <w:t xml:space="preserve"> составляет не менее 21 календарного дня</w:t>
      </w:r>
      <w:r w:rsidR="002030A4">
        <w:rPr>
          <w:szCs w:val="28"/>
        </w:rPr>
        <w:t>.</w:t>
      </w:r>
    </w:p>
    <w:p w14:paraId="4A1F3E79" w14:textId="765E2B0D" w:rsidR="002030A4" w:rsidRDefault="002030A4" w:rsidP="00422DC7">
      <w:pPr>
        <w:autoSpaceDE w:val="0"/>
        <w:autoSpaceDN w:val="0"/>
        <w:adjustRightInd w:val="0"/>
        <w:ind w:firstLine="709"/>
        <w:jc w:val="both"/>
        <w:rPr>
          <w:szCs w:val="28"/>
        </w:rPr>
      </w:pPr>
      <w:r>
        <w:rPr>
          <w:szCs w:val="28"/>
        </w:rPr>
        <w:t>Е</w:t>
      </w:r>
      <w:r w:rsidRPr="00BE2F09">
        <w:rPr>
          <w:szCs w:val="28"/>
        </w:rPr>
        <w:t xml:space="preserve">сли период времени между датой поступления в Думу </w:t>
      </w:r>
      <w:r w:rsidR="002F0814">
        <w:rPr>
          <w:szCs w:val="28"/>
        </w:rPr>
        <w:t xml:space="preserve">Пермского муниципального округа </w:t>
      </w:r>
      <w:r>
        <w:rPr>
          <w:szCs w:val="28"/>
        </w:rPr>
        <w:t xml:space="preserve">обращения </w:t>
      </w:r>
      <w:r w:rsidRPr="00BE2F09">
        <w:rPr>
          <w:szCs w:val="28"/>
        </w:rPr>
        <w:t xml:space="preserve">и датой проведения очередного заседания Думы </w:t>
      </w:r>
      <w:r w:rsidR="002F0814">
        <w:rPr>
          <w:szCs w:val="28"/>
        </w:rPr>
        <w:t xml:space="preserve">Пермского муниципального округа </w:t>
      </w:r>
      <w:r w:rsidRPr="00BE2F09">
        <w:rPr>
          <w:szCs w:val="28"/>
        </w:rPr>
        <w:t>составляет менее 21 календарного дня</w:t>
      </w:r>
      <w:r>
        <w:rPr>
          <w:szCs w:val="28"/>
        </w:rPr>
        <w:t>, в</w:t>
      </w:r>
      <w:r w:rsidRPr="00BE2F09">
        <w:rPr>
          <w:szCs w:val="28"/>
        </w:rPr>
        <w:t>опрос о назначении собрания</w:t>
      </w:r>
      <w:r>
        <w:rPr>
          <w:szCs w:val="28"/>
        </w:rPr>
        <w:t xml:space="preserve"> </w:t>
      </w:r>
      <w:r w:rsidRPr="00BE2F09">
        <w:rPr>
          <w:szCs w:val="28"/>
        </w:rPr>
        <w:t>рассматривается на следующем заседании Думы</w:t>
      </w:r>
      <w:r w:rsidR="002F0814">
        <w:rPr>
          <w:szCs w:val="28"/>
        </w:rPr>
        <w:t xml:space="preserve"> Пермского муниципального округа</w:t>
      </w:r>
      <w:r w:rsidRPr="00BE2F09">
        <w:rPr>
          <w:szCs w:val="28"/>
        </w:rPr>
        <w:t>.</w:t>
      </w:r>
    </w:p>
    <w:p w14:paraId="659D2BAA" w14:textId="041FB87D" w:rsidR="00CC4650" w:rsidRPr="006A2D95" w:rsidRDefault="00227CA1" w:rsidP="00422DC7">
      <w:pPr>
        <w:autoSpaceDE w:val="0"/>
        <w:autoSpaceDN w:val="0"/>
        <w:adjustRightInd w:val="0"/>
        <w:ind w:firstLine="709"/>
        <w:jc w:val="both"/>
        <w:rPr>
          <w:szCs w:val="28"/>
        </w:rPr>
      </w:pPr>
      <w:r>
        <w:rPr>
          <w:szCs w:val="28"/>
        </w:rPr>
        <w:t>4.5.</w:t>
      </w:r>
      <w:r w:rsidR="00CC4650" w:rsidRPr="006A2D95">
        <w:rPr>
          <w:szCs w:val="28"/>
        </w:rPr>
        <w:t xml:space="preserve"> </w:t>
      </w:r>
      <w:r w:rsidR="009B3C11" w:rsidRPr="009B3C11">
        <w:rPr>
          <w:szCs w:val="28"/>
        </w:rPr>
        <w:t xml:space="preserve">В результате рассмотрения предложения о реализации инициативы по проведению собрания, предусмотренного пунктом 4.2 настоящего </w:t>
      </w:r>
      <w:r w:rsidR="00D0667F">
        <w:rPr>
          <w:szCs w:val="28"/>
        </w:rPr>
        <w:t>раздела</w:t>
      </w:r>
      <w:r w:rsidR="009B3C11" w:rsidRPr="009B3C11">
        <w:rPr>
          <w:szCs w:val="28"/>
        </w:rPr>
        <w:t>, Думой Пермского муниципального округа принимается одно из следующих решений:</w:t>
      </w:r>
    </w:p>
    <w:p w14:paraId="59A11477" w14:textId="05495453" w:rsidR="00CC4650" w:rsidRPr="006A2D95" w:rsidRDefault="00227CA1" w:rsidP="00422DC7">
      <w:pPr>
        <w:autoSpaceDE w:val="0"/>
        <w:autoSpaceDN w:val="0"/>
        <w:adjustRightInd w:val="0"/>
        <w:ind w:firstLine="709"/>
        <w:jc w:val="both"/>
        <w:rPr>
          <w:szCs w:val="28"/>
        </w:rPr>
      </w:pPr>
      <w:r>
        <w:rPr>
          <w:szCs w:val="28"/>
        </w:rPr>
        <w:lastRenderedPageBreak/>
        <w:t>4.5.1. </w:t>
      </w:r>
      <w:r w:rsidR="00CC4650" w:rsidRPr="006A2D95">
        <w:rPr>
          <w:szCs w:val="28"/>
        </w:rPr>
        <w:t xml:space="preserve">решение о выдвижении инициативы Думы </w:t>
      </w:r>
      <w:r>
        <w:rPr>
          <w:szCs w:val="28"/>
        </w:rPr>
        <w:t>Пермского муниципального округа</w:t>
      </w:r>
      <w:r w:rsidR="00CC4650" w:rsidRPr="006A2D95">
        <w:rPr>
          <w:szCs w:val="28"/>
        </w:rPr>
        <w:t xml:space="preserve"> по проведению собрания;</w:t>
      </w:r>
    </w:p>
    <w:p w14:paraId="139AEECD" w14:textId="15B93A40" w:rsidR="00CC4650" w:rsidRPr="006A2D95" w:rsidRDefault="00227CA1" w:rsidP="00422DC7">
      <w:pPr>
        <w:autoSpaceDE w:val="0"/>
        <w:autoSpaceDN w:val="0"/>
        <w:adjustRightInd w:val="0"/>
        <w:ind w:firstLine="709"/>
        <w:jc w:val="both"/>
        <w:rPr>
          <w:szCs w:val="28"/>
        </w:rPr>
      </w:pPr>
      <w:r>
        <w:rPr>
          <w:szCs w:val="28"/>
        </w:rPr>
        <w:t>4.5.2. </w:t>
      </w:r>
      <w:r w:rsidR="00CC4650" w:rsidRPr="006A2D95">
        <w:rPr>
          <w:szCs w:val="28"/>
        </w:rPr>
        <w:t xml:space="preserve">решение об отказе в выдвижении инициативы Думы </w:t>
      </w:r>
      <w:r w:rsidR="000601C6">
        <w:rPr>
          <w:szCs w:val="28"/>
        </w:rPr>
        <w:t>Пермского муниципального округа</w:t>
      </w:r>
      <w:r w:rsidR="00CC4650" w:rsidRPr="006A2D95">
        <w:rPr>
          <w:szCs w:val="28"/>
        </w:rPr>
        <w:t xml:space="preserve"> по проведению собрания.</w:t>
      </w:r>
    </w:p>
    <w:p w14:paraId="39C7F295" w14:textId="5B6BA563" w:rsidR="00CC4650" w:rsidRPr="00112C2A" w:rsidRDefault="00227CA1" w:rsidP="00422DC7">
      <w:pPr>
        <w:autoSpaceDE w:val="0"/>
        <w:autoSpaceDN w:val="0"/>
        <w:adjustRightInd w:val="0"/>
        <w:ind w:firstLine="709"/>
        <w:jc w:val="both"/>
        <w:rPr>
          <w:szCs w:val="28"/>
        </w:rPr>
      </w:pPr>
      <w:r w:rsidRPr="00112C2A">
        <w:rPr>
          <w:szCs w:val="28"/>
        </w:rPr>
        <w:t>4.6</w:t>
      </w:r>
      <w:r w:rsidR="00CC4650" w:rsidRPr="00112C2A">
        <w:rPr>
          <w:szCs w:val="28"/>
        </w:rPr>
        <w:t xml:space="preserve">. Решение, предусмотренное </w:t>
      </w:r>
      <w:r w:rsidRPr="00112C2A">
        <w:rPr>
          <w:szCs w:val="28"/>
        </w:rPr>
        <w:t>под</w:t>
      </w:r>
      <w:r w:rsidR="00CC4650" w:rsidRPr="00112C2A">
        <w:rPr>
          <w:szCs w:val="28"/>
        </w:rPr>
        <w:t xml:space="preserve">пунктом </w:t>
      </w:r>
      <w:r w:rsidRPr="00112C2A">
        <w:rPr>
          <w:szCs w:val="28"/>
        </w:rPr>
        <w:t>4.5.1</w:t>
      </w:r>
      <w:r w:rsidR="00CC4650" w:rsidRPr="00112C2A">
        <w:rPr>
          <w:szCs w:val="28"/>
        </w:rPr>
        <w:t xml:space="preserve"> </w:t>
      </w:r>
      <w:r w:rsidRPr="00112C2A">
        <w:rPr>
          <w:szCs w:val="28"/>
        </w:rPr>
        <w:t xml:space="preserve">пункта 4.5 </w:t>
      </w:r>
      <w:r w:rsidR="00CC4650" w:rsidRPr="00112C2A">
        <w:rPr>
          <w:szCs w:val="28"/>
        </w:rPr>
        <w:t xml:space="preserve">настоящего </w:t>
      </w:r>
      <w:r w:rsidR="00D0667F">
        <w:rPr>
          <w:szCs w:val="28"/>
        </w:rPr>
        <w:t>раздела</w:t>
      </w:r>
      <w:r w:rsidR="00CC4650" w:rsidRPr="00112C2A">
        <w:rPr>
          <w:szCs w:val="28"/>
        </w:rPr>
        <w:t>, должно содержать:</w:t>
      </w:r>
    </w:p>
    <w:p w14:paraId="46B21C3D" w14:textId="13533079" w:rsidR="00CC4650" w:rsidRPr="00112C2A" w:rsidRDefault="00227CA1" w:rsidP="00422DC7">
      <w:pPr>
        <w:autoSpaceDE w:val="0"/>
        <w:autoSpaceDN w:val="0"/>
        <w:adjustRightInd w:val="0"/>
        <w:ind w:firstLine="709"/>
        <w:jc w:val="both"/>
        <w:rPr>
          <w:szCs w:val="28"/>
        </w:rPr>
      </w:pPr>
      <w:r w:rsidRPr="00112C2A">
        <w:rPr>
          <w:szCs w:val="28"/>
        </w:rPr>
        <w:t>4.6.1.</w:t>
      </w:r>
      <w:r w:rsidR="00CC4650" w:rsidRPr="00112C2A">
        <w:rPr>
          <w:szCs w:val="28"/>
        </w:rPr>
        <w:t xml:space="preserve"> дату, время и место проведения собрания, которые должны быть установлены не ранее 10 и не позднее 30 календарных дней со дня его принятия;</w:t>
      </w:r>
    </w:p>
    <w:p w14:paraId="39F22F65" w14:textId="696C7C82" w:rsidR="00CC4650" w:rsidRPr="006A2D95" w:rsidRDefault="00227CA1" w:rsidP="00422DC7">
      <w:pPr>
        <w:autoSpaceDE w:val="0"/>
        <w:autoSpaceDN w:val="0"/>
        <w:adjustRightInd w:val="0"/>
        <w:ind w:firstLine="709"/>
        <w:jc w:val="both"/>
        <w:rPr>
          <w:szCs w:val="28"/>
        </w:rPr>
      </w:pPr>
      <w:r w:rsidRPr="00112C2A">
        <w:rPr>
          <w:szCs w:val="28"/>
        </w:rPr>
        <w:t>4.6.2.</w:t>
      </w:r>
      <w:r w:rsidR="00CC4650" w:rsidRPr="00112C2A">
        <w:rPr>
          <w:szCs w:val="28"/>
        </w:rPr>
        <w:t xml:space="preserve"> формулировку вопроса (вопросов), относящихся к вопросу (вопросам) местного значения муниципального образования, и (или) указание на сведения о деятельности органа (органов) местного самоуправления </w:t>
      </w:r>
      <w:r w:rsidR="00CC4650" w:rsidRPr="00112C2A">
        <w:rPr>
          <w:rFonts w:eastAsia="Calibri"/>
          <w:kern w:val="2"/>
          <w:szCs w:val="28"/>
        </w:rPr>
        <w:t>муниципального образования</w:t>
      </w:r>
      <w:r w:rsidR="00CC4650" w:rsidRPr="00112C2A">
        <w:rPr>
          <w:szCs w:val="28"/>
        </w:rPr>
        <w:t>, его должностных лиц</w:t>
      </w:r>
      <w:r w:rsidR="00CC4650" w:rsidRPr="00112C2A">
        <w:rPr>
          <w:i/>
          <w:szCs w:val="28"/>
        </w:rPr>
        <w:t xml:space="preserve">, </w:t>
      </w:r>
      <w:r w:rsidR="00CC4650" w:rsidRPr="00112C2A">
        <w:rPr>
          <w:szCs w:val="28"/>
        </w:rPr>
        <w:t>предлагаемых к обсуждение на собрании;</w:t>
      </w:r>
    </w:p>
    <w:p w14:paraId="1B110A5D" w14:textId="3F4A06AD" w:rsidR="00CC4650" w:rsidRPr="006A2D95" w:rsidRDefault="00227CA1" w:rsidP="00422DC7">
      <w:pPr>
        <w:autoSpaceDE w:val="0"/>
        <w:autoSpaceDN w:val="0"/>
        <w:adjustRightInd w:val="0"/>
        <w:ind w:firstLine="709"/>
        <w:jc w:val="both"/>
        <w:rPr>
          <w:szCs w:val="28"/>
        </w:rPr>
      </w:pPr>
      <w:r>
        <w:rPr>
          <w:szCs w:val="28"/>
        </w:rPr>
        <w:t>4.6.3.</w:t>
      </w:r>
      <w:r w:rsidR="00CC4650" w:rsidRPr="006A2D95">
        <w:rPr>
          <w:szCs w:val="28"/>
        </w:rPr>
        <w:t xml:space="preserve"> указание на должностных лиц, ответственных за подготовку и проведение собрания.</w:t>
      </w:r>
    </w:p>
    <w:p w14:paraId="77C74F00" w14:textId="615547D1" w:rsidR="00CC4650" w:rsidRPr="006A2D95" w:rsidRDefault="00227CA1" w:rsidP="00422DC7">
      <w:pPr>
        <w:autoSpaceDE w:val="0"/>
        <w:autoSpaceDN w:val="0"/>
        <w:adjustRightInd w:val="0"/>
        <w:ind w:firstLine="709"/>
        <w:jc w:val="both"/>
        <w:rPr>
          <w:szCs w:val="28"/>
        </w:rPr>
      </w:pPr>
      <w:r>
        <w:rPr>
          <w:szCs w:val="28"/>
        </w:rPr>
        <w:t>4.7</w:t>
      </w:r>
      <w:r w:rsidR="00CC4650" w:rsidRPr="006A2D95">
        <w:rPr>
          <w:szCs w:val="28"/>
        </w:rPr>
        <w:t xml:space="preserve">. Решение, предусмотренное подпунктом </w:t>
      </w:r>
      <w:r>
        <w:rPr>
          <w:szCs w:val="28"/>
        </w:rPr>
        <w:t>4.5.2</w:t>
      </w:r>
      <w:r w:rsidR="00CC4650" w:rsidRPr="006A2D95">
        <w:rPr>
          <w:szCs w:val="28"/>
        </w:rPr>
        <w:t xml:space="preserve"> пункта </w:t>
      </w:r>
      <w:r>
        <w:rPr>
          <w:szCs w:val="28"/>
        </w:rPr>
        <w:t xml:space="preserve">4.5 </w:t>
      </w:r>
      <w:r w:rsidR="00CC4650" w:rsidRPr="006A2D95">
        <w:rPr>
          <w:szCs w:val="28"/>
        </w:rPr>
        <w:t xml:space="preserve">настоящего </w:t>
      </w:r>
      <w:r w:rsidR="00D0667F">
        <w:rPr>
          <w:szCs w:val="28"/>
        </w:rPr>
        <w:t>раздела</w:t>
      </w:r>
      <w:r w:rsidR="00CC4650" w:rsidRPr="006A2D95">
        <w:rPr>
          <w:szCs w:val="28"/>
        </w:rPr>
        <w:t>, принимается в случае наличия следующих оснований:</w:t>
      </w:r>
    </w:p>
    <w:p w14:paraId="342E9C33" w14:textId="73AB09AF" w:rsidR="00CC4650" w:rsidRPr="006A2D95" w:rsidRDefault="00227CA1" w:rsidP="00422DC7">
      <w:pPr>
        <w:autoSpaceDE w:val="0"/>
        <w:autoSpaceDN w:val="0"/>
        <w:adjustRightInd w:val="0"/>
        <w:ind w:firstLine="709"/>
        <w:jc w:val="both"/>
        <w:rPr>
          <w:szCs w:val="28"/>
        </w:rPr>
      </w:pPr>
      <w:r>
        <w:rPr>
          <w:szCs w:val="28"/>
        </w:rPr>
        <w:t>4.7.1.</w:t>
      </w:r>
      <w:r w:rsidR="00CC4650" w:rsidRPr="006A2D95">
        <w:rPr>
          <w:szCs w:val="28"/>
        </w:rPr>
        <w:t xml:space="preserve"> не соблюден порядок выдвижения инициативы о проведении собрания, установленный пунктами </w:t>
      </w:r>
      <w:r w:rsidR="000601C6">
        <w:rPr>
          <w:szCs w:val="28"/>
        </w:rPr>
        <w:t>4.2, 4.3</w:t>
      </w:r>
      <w:r w:rsidR="00CC4650" w:rsidRPr="006A2D95">
        <w:rPr>
          <w:szCs w:val="28"/>
        </w:rPr>
        <w:t xml:space="preserve"> настоящего </w:t>
      </w:r>
      <w:r w:rsidR="00D0667F">
        <w:rPr>
          <w:szCs w:val="28"/>
        </w:rPr>
        <w:t>раздела</w:t>
      </w:r>
      <w:r w:rsidR="00CC4650" w:rsidRPr="006A2D95">
        <w:rPr>
          <w:szCs w:val="28"/>
        </w:rPr>
        <w:t>;</w:t>
      </w:r>
    </w:p>
    <w:p w14:paraId="7B2B2B43" w14:textId="40DA5217" w:rsidR="00CC4650" w:rsidRPr="006A2D95" w:rsidRDefault="00227CA1" w:rsidP="00422DC7">
      <w:pPr>
        <w:autoSpaceDE w:val="0"/>
        <w:autoSpaceDN w:val="0"/>
        <w:adjustRightInd w:val="0"/>
        <w:ind w:firstLine="709"/>
        <w:jc w:val="both"/>
        <w:rPr>
          <w:kern w:val="2"/>
          <w:szCs w:val="28"/>
        </w:rPr>
      </w:pPr>
      <w:r>
        <w:rPr>
          <w:szCs w:val="28"/>
        </w:rPr>
        <w:t>4.7.2</w:t>
      </w:r>
      <w:r w:rsidR="00CC4650" w:rsidRPr="006A2D95">
        <w:rPr>
          <w:szCs w:val="28"/>
        </w:rPr>
        <w:t xml:space="preserve"> вопрос (вопросы), предложенные к обсуждению на собрании, не относятся к вопросам местного значения муниципального образования либо информация, предложенная к обсуждению на собрании, не относится к деятельности органа местного самоуправления и должностных лиц местного самоуправления</w:t>
      </w:r>
      <w:r w:rsidR="00CC4650" w:rsidRPr="006A2D95">
        <w:rPr>
          <w:kern w:val="2"/>
          <w:szCs w:val="28"/>
        </w:rPr>
        <w:t xml:space="preserve"> либо является информацией ограниченного доступа;</w:t>
      </w:r>
    </w:p>
    <w:p w14:paraId="4227A845" w14:textId="0B50DB76" w:rsidR="00CC4650" w:rsidRPr="006A2D95" w:rsidRDefault="00C931EE" w:rsidP="00422DC7">
      <w:pPr>
        <w:autoSpaceDE w:val="0"/>
        <w:autoSpaceDN w:val="0"/>
        <w:adjustRightInd w:val="0"/>
        <w:ind w:firstLine="709"/>
        <w:jc w:val="both"/>
        <w:rPr>
          <w:szCs w:val="28"/>
        </w:rPr>
      </w:pPr>
      <w:r>
        <w:rPr>
          <w:kern w:val="2"/>
          <w:szCs w:val="28"/>
        </w:rPr>
        <w:t>4.7.3.</w:t>
      </w:r>
      <w:r w:rsidR="00CC4650" w:rsidRPr="006A2D95">
        <w:rPr>
          <w:kern w:val="2"/>
          <w:szCs w:val="28"/>
        </w:rPr>
        <w:t xml:space="preserve"> </w:t>
      </w:r>
      <w:r w:rsidR="00CC4650" w:rsidRPr="006A2D95">
        <w:rPr>
          <w:szCs w:val="28"/>
        </w:rPr>
        <w:t xml:space="preserve">вопрос (вопросы), выносимые на обсуждение собрания, ранее были предметом обсуждения собрания </w:t>
      </w:r>
      <w:r w:rsidR="00CC4650" w:rsidRPr="006A2D95">
        <w:t>и с момента проведения такого собрания прошло менее трех месяцев</w:t>
      </w:r>
      <w:r w:rsidR="00CC4650" w:rsidRPr="006A2D95">
        <w:rPr>
          <w:szCs w:val="28"/>
        </w:rPr>
        <w:t>.</w:t>
      </w:r>
    </w:p>
    <w:p w14:paraId="066F2D85" w14:textId="0D99FE1D" w:rsidR="00CC4650" w:rsidRPr="006A2D95" w:rsidRDefault="00C931EE" w:rsidP="00422DC7">
      <w:pPr>
        <w:autoSpaceDE w:val="0"/>
        <w:autoSpaceDN w:val="0"/>
        <w:adjustRightInd w:val="0"/>
        <w:ind w:firstLine="709"/>
        <w:jc w:val="both"/>
        <w:rPr>
          <w:szCs w:val="28"/>
        </w:rPr>
      </w:pPr>
      <w:r>
        <w:rPr>
          <w:szCs w:val="28"/>
        </w:rPr>
        <w:t>4.8</w:t>
      </w:r>
      <w:r w:rsidR="00CC4650" w:rsidRPr="006A2D95">
        <w:rPr>
          <w:szCs w:val="28"/>
        </w:rPr>
        <w:t xml:space="preserve">. Решения, предусмотренные пунктом </w:t>
      </w:r>
      <w:r>
        <w:rPr>
          <w:szCs w:val="28"/>
        </w:rPr>
        <w:t>4.5</w:t>
      </w:r>
      <w:r w:rsidR="00CC4650" w:rsidRPr="006A2D95">
        <w:rPr>
          <w:szCs w:val="28"/>
        </w:rPr>
        <w:t xml:space="preserve"> настоящего </w:t>
      </w:r>
      <w:r w:rsidR="00D0667F">
        <w:rPr>
          <w:szCs w:val="28"/>
        </w:rPr>
        <w:t>раздела</w:t>
      </w:r>
      <w:r w:rsidR="00CC4650" w:rsidRPr="006A2D95">
        <w:rPr>
          <w:szCs w:val="28"/>
        </w:rPr>
        <w:t xml:space="preserve">, подлежат опубликованию (обнародованию) не позднее </w:t>
      </w:r>
      <w:r>
        <w:rPr>
          <w:szCs w:val="28"/>
        </w:rPr>
        <w:t>семи</w:t>
      </w:r>
      <w:r w:rsidR="00CC4650" w:rsidRPr="006A2D95">
        <w:rPr>
          <w:szCs w:val="28"/>
        </w:rPr>
        <w:t xml:space="preserve"> календарных дней со дня их принятия.</w:t>
      </w:r>
    </w:p>
    <w:p w14:paraId="7232019C" w14:textId="12CA629E" w:rsidR="00CC4650" w:rsidRPr="006A2D95" w:rsidRDefault="00C931EE" w:rsidP="00422DC7">
      <w:pPr>
        <w:autoSpaceDE w:val="0"/>
        <w:autoSpaceDN w:val="0"/>
        <w:adjustRightInd w:val="0"/>
        <w:ind w:firstLine="709"/>
        <w:jc w:val="both"/>
        <w:rPr>
          <w:szCs w:val="28"/>
        </w:rPr>
      </w:pPr>
      <w:r>
        <w:rPr>
          <w:szCs w:val="28"/>
        </w:rPr>
        <w:t>4.9</w:t>
      </w:r>
      <w:r w:rsidR="00CC4650" w:rsidRPr="006A2D95">
        <w:rPr>
          <w:szCs w:val="28"/>
        </w:rPr>
        <w:t xml:space="preserve">. Инициатива </w:t>
      </w:r>
      <w:r w:rsidR="00544B02">
        <w:rPr>
          <w:szCs w:val="28"/>
        </w:rPr>
        <w:t>г</w:t>
      </w:r>
      <w:r w:rsidR="00CC4650" w:rsidRPr="006A2D95">
        <w:rPr>
          <w:szCs w:val="28"/>
        </w:rPr>
        <w:t xml:space="preserve">лавы </w:t>
      </w:r>
      <w:r>
        <w:rPr>
          <w:szCs w:val="28"/>
        </w:rPr>
        <w:t xml:space="preserve">Пермского муниципального округа </w:t>
      </w:r>
      <w:r w:rsidR="00CC4650" w:rsidRPr="006A2D95">
        <w:rPr>
          <w:szCs w:val="28"/>
        </w:rPr>
        <w:t xml:space="preserve">по проведению собрания выдвигается им в форме издания </w:t>
      </w:r>
      <w:r>
        <w:rPr>
          <w:szCs w:val="28"/>
        </w:rPr>
        <w:t>постановления</w:t>
      </w:r>
      <w:r w:rsidR="00CC4650" w:rsidRPr="006A2D95">
        <w:rPr>
          <w:szCs w:val="28"/>
        </w:rPr>
        <w:t xml:space="preserve"> о выдвижении инициативы по проведению собрания, которое должно содержать сведения, предусмотренные пунктом </w:t>
      </w:r>
      <w:r>
        <w:rPr>
          <w:szCs w:val="28"/>
        </w:rPr>
        <w:t xml:space="preserve">4.6 </w:t>
      </w:r>
      <w:r w:rsidR="00CC4650" w:rsidRPr="006A2D95">
        <w:rPr>
          <w:szCs w:val="28"/>
        </w:rPr>
        <w:t xml:space="preserve">настоящего </w:t>
      </w:r>
      <w:r w:rsidR="00D0667F">
        <w:rPr>
          <w:szCs w:val="28"/>
        </w:rPr>
        <w:t>раздела</w:t>
      </w:r>
      <w:r w:rsidR="00CC4650" w:rsidRPr="006A2D95">
        <w:rPr>
          <w:szCs w:val="28"/>
        </w:rPr>
        <w:t>.</w:t>
      </w:r>
    </w:p>
    <w:p w14:paraId="0374A3A7" w14:textId="50F588FE" w:rsidR="00CC4650" w:rsidRDefault="00C931EE" w:rsidP="00422DC7">
      <w:pPr>
        <w:autoSpaceDE w:val="0"/>
        <w:autoSpaceDN w:val="0"/>
        <w:adjustRightInd w:val="0"/>
        <w:ind w:firstLine="709"/>
        <w:jc w:val="both"/>
        <w:rPr>
          <w:szCs w:val="28"/>
        </w:rPr>
      </w:pPr>
      <w:r w:rsidRPr="00112C2A">
        <w:rPr>
          <w:szCs w:val="28"/>
        </w:rPr>
        <w:t>4.10</w:t>
      </w:r>
      <w:r w:rsidR="00CC4650" w:rsidRPr="00112C2A">
        <w:rPr>
          <w:szCs w:val="28"/>
        </w:rPr>
        <w:t>.</w:t>
      </w:r>
      <w:r w:rsidRPr="00112C2A">
        <w:rPr>
          <w:szCs w:val="28"/>
        </w:rPr>
        <w:t xml:space="preserve"> Постановление </w:t>
      </w:r>
      <w:r w:rsidR="002F0814">
        <w:rPr>
          <w:szCs w:val="28"/>
        </w:rPr>
        <w:t>г</w:t>
      </w:r>
      <w:r w:rsidRPr="00112C2A">
        <w:rPr>
          <w:szCs w:val="28"/>
        </w:rPr>
        <w:t>лавы Пермского муниципального округа</w:t>
      </w:r>
      <w:r w:rsidR="00CC4650" w:rsidRPr="00112C2A">
        <w:rPr>
          <w:szCs w:val="28"/>
        </w:rPr>
        <w:t xml:space="preserve">, предусмотренное пунктом </w:t>
      </w:r>
      <w:r w:rsidRPr="00112C2A">
        <w:rPr>
          <w:szCs w:val="28"/>
        </w:rPr>
        <w:t>4.9</w:t>
      </w:r>
      <w:r w:rsidR="00CC4650" w:rsidRPr="00112C2A">
        <w:rPr>
          <w:szCs w:val="28"/>
        </w:rPr>
        <w:t xml:space="preserve"> настоящего </w:t>
      </w:r>
      <w:r w:rsidR="00D0667F">
        <w:rPr>
          <w:szCs w:val="28"/>
        </w:rPr>
        <w:t>раздела</w:t>
      </w:r>
      <w:r w:rsidR="00CC4650" w:rsidRPr="00112C2A">
        <w:rPr>
          <w:szCs w:val="28"/>
        </w:rPr>
        <w:t xml:space="preserve">, подлежит опубликованию (обнародованию) не позднее </w:t>
      </w:r>
      <w:r w:rsidRPr="00112C2A">
        <w:rPr>
          <w:szCs w:val="28"/>
        </w:rPr>
        <w:t>семи</w:t>
      </w:r>
      <w:r w:rsidR="00CC4650" w:rsidRPr="00112C2A">
        <w:rPr>
          <w:szCs w:val="28"/>
        </w:rPr>
        <w:t xml:space="preserve"> календарных дней со дня его издания.</w:t>
      </w:r>
    </w:p>
    <w:p w14:paraId="6E991AB7" w14:textId="6E4D9EEB" w:rsidR="00E61E00" w:rsidRPr="00D7032C" w:rsidRDefault="00FA41A8" w:rsidP="00422DC7">
      <w:pPr>
        <w:autoSpaceDE w:val="0"/>
        <w:autoSpaceDN w:val="0"/>
        <w:adjustRightInd w:val="0"/>
        <w:ind w:firstLine="709"/>
        <w:jc w:val="both"/>
        <w:rPr>
          <w:szCs w:val="28"/>
        </w:rPr>
      </w:pPr>
      <w:r>
        <w:rPr>
          <w:szCs w:val="28"/>
        </w:rPr>
        <w:t>4.11. И</w:t>
      </w:r>
      <w:r w:rsidR="00E61E00" w:rsidRPr="00D7032C">
        <w:rPr>
          <w:szCs w:val="28"/>
        </w:rPr>
        <w:t>нициатив</w:t>
      </w:r>
      <w:r>
        <w:rPr>
          <w:szCs w:val="28"/>
        </w:rPr>
        <w:t>а</w:t>
      </w:r>
      <w:r w:rsidR="00E61E00" w:rsidRPr="00D7032C">
        <w:rPr>
          <w:szCs w:val="28"/>
        </w:rPr>
        <w:t xml:space="preserve"> населения </w:t>
      </w:r>
      <w:r w:rsidR="00E61E00">
        <w:rPr>
          <w:szCs w:val="28"/>
        </w:rPr>
        <w:t>Пермского муниципального округа</w:t>
      </w:r>
      <w:r>
        <w:rPr>
          <w:szCs w:val="28"/>
        </w:rPr>
        <w:t xml:space="preserve"> по </w:t>
      </w:r>
      <w:r w:rsidR="00E61E00" w:rsidRPr="00D7032C">
        <w:rPr>
          <w:szCs w:val="28"/>
        </w:rPr>
        <w:t>проведени</w:t>
      </w:r>
      <w:r>
        <w:rPr>
          <w:szCs w:val="28"/>
        </w:rPr>
        <w:t>ю</w:t>
      </w:r>
      <w:r w:rsidR="00E61E00" w:rsidRPr="00D7032C">
        <w:rPr>
          <w:szCs w:val="28"/>
        </w:rPr>
        <w:t xml:space="preserve"> собрани</w:t>
      </w:r>
      <w:r w:rsidR="007E2147">
        <w:rPr>
          <w:szCs w:val="28"/>
        </w:rPr>
        <w:t>я</w:t>
      </w:r>
      <w:r w:rsidR="00E61E00" w:rsidRPr="00706738">
        <w:rPr>
          <w:szCs w:val="28"/>
        </w:rPr>
        <w:t xml:space="preserve"> </w:t>
      </w:r>
      <w:r w:rsidR="007E2147">
        <w:rPr>
          <w:szCs w:val="28"/>
        </w:rPr>
        <w:t xml:space="preserve">выдвигается </w:t>
      </w:r>
      <w:r w:rsidR="00E61E00" w:rsidRPr="005A7F54">
        <w:rPr>
          <w:szCs w:val="28"/>
        </w:rPr>
        <w:t>групп</w:t>
      </w:r>
      <w:r w:rsidR="007E2147">
        <w:rPr>
          <w:szCs w:val="28"/>
        </w:rPr>
        <w:t>ой</w:t>
      </w:r>
      <w:r w:rsidR="00E61E00">
        <w:rPr>
          <w:szCs w:val="28"/>
        </w:rPr>
        <w:t xml:space="preserve"> </w:t>
      </w:r>
      <w:r w:rsidR="00E61E00" w:rsidRPr="00D7032C">
        <w:rPr>
          <w:szCs w:val="28"/>
        </w:rPr>
        <w:t xml:space="preserve">жителей численностью не менее </w:t>
      </w:r>
      <w:r w:rsidR="00E61E00">
        <w:rPr>
          <w:szCs w:val="28"/>
        </w:rPr>
        <w:t>10</w:t>
      </w:r>
      <w:r w:rsidR="00E61E00" w:rsidRPr="00D7032C">
        <w:rPr>
          <w:szCs w:val="28"/>
        </w:rPr>
        <w:t xml:space="preserve"> человек</w:t>
      </w:r>
      <w:r w:rsidR="00E61E00">
        <w:rPr>
          <w:szCs w:val="28"/>
        </w:rPr>
        <w:t xml:space="preserve"> (далее – инициативная группа)</w:t>
      </w:r>
      <w:r w:rsidR="00E61E00" w:rsidRPr="00D7032C">
        <w:rPr>
          <w:szCs w:val="28"/>
        </w:rPr>
        <w:t>.</w:t>
      </w:r>
    </w:p>
    <w:p w14:paraId="02A2C6DC" w14:textId="32D68140" w:rsidR="00E61E00" w:rsidRPr="00D7032C" w:rsidRDefault="00FA41A8" w:rsidP="00422DC7">
      <w:pPr>
        <w:autoSpaceDE w:val="0"/>
        <w:autoSpaceDN w:val="0"/>
        <w:adjustRightInd w:val="0"/>
        <w:ind w:firstLine="709"/>
        <w:jc w:val="both"/>
        <w:rPr>
          <w:szCs w:val="28"/>
        </w:rPr>
      </w:pPr>
      <w:r>
        <w:rPr>
          <w:szCs w:val="28"/>
        </w:rPr>
        <w:t>4.12. </w:t>
      </w:r>
      <w:r w:rsidR="00E61E00" w:rsidRPr="00D7032C">
        <w:rPr>
          <w:szCs w:val="28"/>
        </w:rPr>
        <w:t xml:space="preserve">Инициатива населения </w:t>
      </w:r>
      <w:r w:rsidR="00E61E00">
        <w:rPr>
          <w:szCs w:val="28"/>
        </w:rPr>
        <w:t xml:space="preserve">Пермского муниципального округа </w:t>
      </w:r>
      <w:r w:rsidR="00E61E00" w:rsidRPr="00D7032C">
        <w:rPr>
          <w:szCs w:val="28"/>
        </w:rPr>
        <w:t>о</w:t>
      </w:r>
      <w:r w:rsidR="00E61E00">
        <w:rPr>
          <w:szCs w:val="28"/>
        </w:rPr>
        <w:t xml:space="preserve"> </w:t>
      </w:r>
      <w:r w:rsidR="00E61E00" w:rsidRPr="00D7032C">
        <w:rPr>
          <w:szCs w:val="28"/>
        </w:rPr>
        <w:t>проведении собрания оформляется протоколом собрания</w:t>
      </w:r>
      <w:r w:rsidR="00E61E00">
        <w:rPr>
          <w:szCs w:val="28"/>
        </w:rPr>
        <w:t xml:space="preserve"> </w:t>
      </w:r>
      <w:r w:rsidR="00E61E00" w:rsidRPr="00D7032C">
        <w:rPr>
          <w:szCs w:val="28"/>
        </w:rPr>
        <w:t>инициативной группы, выдвинувшей инициативу.</w:t>
      </w:r>
    </w:p>
    <w:p w14:paraId="39B39A73" w14:textId="610C7624" w:rsidR="00E61E00" w:rsidRDefault="00E61E00" w:rsidP="00422DC7">
      <w:pPr>
        <w:autoSpaceDE w:val="0"/>
        <w:autoSpaceDN w:val="0"/>
        <w:adjustRightInd w:val="0"/>
        <w:ind w:firstLine="709"/>
        <w:jc w:val="both"/>
        <w:rPr>
          <w:szCs w:val="28"/>
        </w:rPr>
      </w:pPr>
      <w:r w:rsidRPr="00D7032C">
        <w:rPr>
          <w:szCs w:val="28"/>
        </w:rPr>
        <w:t>Протокол собрания инициативной группы должен содержать следующие данные:</w:t>
      </w:r>
    </w:p>
    <w:p w14:paraId="350C2D6F" w14:textId="148725A9" w:rsidR="00E61E00" w:rsidRPr="00D7032C" w:rsidRDefault="00E61E00" w:rsidP="00422DC7">
      <w:pPr>
        <w:autoSpaceDE w:val="0"/>
        <w:autoSpaceDN w:val="0"/>
        <w:adjustRightInd w:val="0"/>
        <w:ind w:firstLine="709"/>
        <w:jc w:val="both"/>
        <w:rPr>
          <w:szCs w:val="28"/>
        </w:rPr>
      </w:pPr>
      <w:r w:rsidRPr="00D7032C">
        <w:rPr>
          <w:szCs w:val="28"/>
        </w:rPr>
        <w:t>- территория проведения собрания;</w:t>
      </w:r>
    </w:p>
    <w:p w14:paraId="2F37C5BB" w14:textId="1FBC8B21" w:rsidR="00E61E00" w:rsidRPr="00D7032C" w:rsidRDefault="00E61E00" w:rsidP="00422DC7">
      <w:pPr>
        <w:autoSpaceDE w:val="0"/>
        <w:autoSpaceDN w:val="0"/>
        <w:adjustRightInd w:val="0"/>
        <w:ind w:firstLine="709"/>
        <w:jc w:val="both"/>
        <w:rPr>
          <w:szCs w:val="28"/>
        </w:rPr>
      </w:pPr>
      <w:r w:rsidRPr="00D7032C">
        <w:rPr>
          <w:szCs w:val="28"/>
        </w:rPr>
        <w:lastRenderedPageBreak/>
        <w:t>- время, дату и место проведения собрания;</w:t>
      </w:r>
    </w:p>
    <w:p w14:paraId="09A95893" w14:textId="684B9D00" w:rsidR="00E61E00" w:rsidRPr="00D7032C" w:rsidRDefault="00E61E00" w:rsidP="00422DC7">
      <w:pPr>
        <w:autoSpaceDE w:val="0"/>
        <w:autoSpaceDN w:val="0"/>
        <w:adjustRightInd w:val="0"/>
        <w:ind w:firstLine="709"/>
        <w:jc w:val="both"/>
        <w:rPr>
          <w:szCs w:val="28"/>
        </w:rPr>
      </w:pPr>
      <w:r w:rsidRPr="00D7032C">
        <w:rPr>
          <w:szCs w:val="28"/>
        </w:rPr>
        <w:t>- количество граждан, имеющих право на участие в собрании;</w:t>
      </w:r>
    </w:p>
    <w:p w14:paraId="40B7B760" w14:textId="0E8524B9" w:rsidR="00E61E00" w:rsidRDefault="00E61E00" w:rsidP="00422DC7">
      <w:pPr>
        <w:autoSpaceDE w:val="0"/>
        <w:autoSpaceDN w:val="0"/>
        <w:adjustRightInd w:val="0"/>
        <w:ind w:firstLine="709"/>
        <w:jc w:val="both"/>
        <w:rPr>
          <w:szCs w:val="28"/>
        </w:rPr>
      </w:pPr>
      <w:r w:rsidRPr="00D7032C">
        <w:rPr>
          <w:szCs w:val="28"/>
        </w:rPr>
        <w:t>- фамилии, имена, отчества уполномоченных инициативной группы граждан</w:t>
      </w:r>
      <w:r>
        <w:rPr>
          <w:szCs w:val="28"/>
        </w:rPr>
        <w:t xml:space="preserve"> </w:t>
      </w:r>
      <w:r w:rsidRPr="00D7032C">
        <w:rPr>
          <w:szCs w:val="28"/>
        </w:rPr>
        <w:t>по проведению собрания,</w:t>
      </w:r>
      <w:r w:rsidRPr="00C75D42">
        <w:t xml:space="preserve"> </w:t>
      </w:r>
      <w:r w:rsidRPr="00D7032C">
        <w:rPr>
          <w:szCs w:val="28"/>
        </w:rPr>
        <w:t>которые от имени инициативной</w:t>
      </w:r>
      <w:r>
        <w:rPr>
          <w:szCs w:val="28"/>
        </w:rPr>
        <w:t xml:space="preserve"> </w:t>
      </w:r>
      <w:r w:rsidRPr="00D7032C">
        <w:rPr>
          <w:szCs w:val="28"/>
        </w:rPr>
        <w:t>группы вправе осуществлять действия, необходимые для подготовки и</w:t>
      </w:r>
      <w:r>
        <w:rPr>
          <w:szCs w:val="28"/>
        </w:rPr>
        <w:t xml:space="preserve"> </w:t>
      </w:r>
      <w:r w:rsidRPr="00D7032C">
        <w:rPr>
          <w:szCs w:val="28"/>
        </w:rPr>
        <w:t>проведения собрания</w:t>
      </w:r>
      <w:r w:rsidR="005D6D71">
        <w:rPr>
          <w:szCs w:val="28"/>
        </w:rPr>
        <w:t>.</w:t>
      </w:r>
    </w:p>
    <w:p w14:paraId="5ED94E29" w14:textId="46BB7A6D" w:rsidR="00E61E00" w:rsidRDefault="007E2147" w:rsidP="00422DC7">
      <w:pPr>
        <w:autoSpaceDE w:val="0"/>
        <w:autoSpaceDN w:val="0"/>
        <w:adjustRightInd w:val="0"/>
        <w:ind w:firstLine="709"/>
        <w:jc w:val="both"/>
        <w:rPr>
          <w:szCs w:val="28"/>
        </w:rPr>
      </w:pPr>
      <w:r>
        <w:rPr>
          <w:szCs w:val="28"/>
        </w:rPr>
        <w:t>4.1</w:t>
      </w:r>
      <w:r w:rsidR="00E61E00" w:rsidRPr="00D7032C">
        <w:rPr>
          <w:szCs w:val="28"/>
        </w:rPr>
        <w:t xml:space="preserve">3. </w:t>
      </w:r>
      <w:r>
        <w:rPr>
          <w:szCs w:val="28"/>
        </w:rPr>
        <w:t>Инициативная группа</w:t>
      </w:r>
      <w:r w:rsidR="00E61E00">
        <w:rPr>
          <w:szCs w:val="28"/>
        </w:rPr>
        <w:t xml:space="preserve"> </w:t>
      </w:r>
      <w:r w:rsidR="00E61E00" w:rsidRPr="00D7032C">
        <w:rPr>
          <w:szCs w:val="28"/>
        </w:rPr>
        <w:t>направля</w:t>
      </w:r>
      <w:r>
        <w:rPr>
          <w:szCs w:val="28"/>
        </w:rPr>
        <w:t>е</w:t>
      </w:r>
      <w:r w:rsidR="00E61E00">
        <w:rPr>
          <w:szCs w:val="28"/>
        </w:rPr>
        <w:t>т</w:t>
      </w:r>
      <w:r w:rsidR="00E61E00" w:rsidRPr="00D7032C">
        <w:rPr>
          <w:szCs w:val="28"/>
        </w:rPr>
        <w:t xml:space="preserve"> обращение в </w:t>
      </w:r>
      <w:r w:rsidR="00E61E00">
        <w:rPr>
          <w:szCs w:val="28"/>
        </w:rPr>
        <w:t>Думу</w:t>
      </w:r>
      <w:r w:rsidR="00E61E00" w:rsidRPr="00C30C5B">
        <w:t xml:space="preserve"> </w:t>
      </w:r>
      <w:r w:rsidR="00E61E00" w:rsidRPr="00C30C5B">
        <w:rPr>
          <w:szCs w:val="28"/>
        </w:rPr>
        <w:t xml:space="preserve">Пермского муниципального округа </w:t>
      </w:r>
      <w:r w:rsidR="00E61E00" w:rsidRPr="00407E3E">
        <w:rPr>
          <w:szCs w:val="28"/>
        </w:rPr>
        <w:t>в письменном виде.</w:t>
      </w:r>
    </w:p>
    <w:p w14:paraId="51985987" w14:textId="415F171A" w:rsidR="00E61E00" w:rsidRDefault="007E2147" w:rsidP="00422DC7">
      <w:pPr>
        <w:autoSpaceDE w:val="0"/>
        <w:autoSpaceDN w:val="0"/>
        <w:adjustRightInd w:val="0"/>
        <w:ind w:firstLine="709"/>
        <w:jc w:val="both"/>
        <w:rPr>
          <w:szCs w:val="28"/>
        </w:rPr>
      </w:pPr>
      <w:r>
        <w:rPr>
          <w:szCs w:val="28"/>
        </w:rPr>
        <w:t>4.14</w:t>
      </w:r>
      <w:r w:rsidR="00E61E00" w:rsidRPr="00BC2B27">
        <w:rPr>
          <w:szCs w:val="28"/>
        </w:rPr>
        <w:t xml:space="preserve">. </w:t>
      </w:r>
      <w:r w:rsidR="002C7432">
        <w:rPr>
          <w:szCs w:val="28"/>
        </w:rPr>
        <w:t xml:space="preserve">Обращение </w:t>
      </w:r>
      <w:r w:rsidR="002C7432" w:rsidRPr="006A2D95">
        <w:rPr>
          <w:szCs w:val="28"/>
        </w:rPr>
        <w:t>должно содержать сведения</w:t>
      </w:r>
      <w:r w:rsidR="00E61E00" w:rsidRPr="00BC2B27">
        <w:rPr>
          <w:szCs w:val="28"/>
        </w:rPr>
        <w:t>:</w:t>
      </w:r>
    </w:p>
    <w:p w14:paraId="1B88EAA2" w14:textId="6848143E" w:rsidR="002C7432" w:rsidRPr="00112C2A" w:rsidRDefault="002C7432" w:rsidP="00422DC7">
      <w:pPr>
        <w:autoSpaceDE w:val="0"/>
        <w:autoSpaceDN w:val="0"/>
        <w:adjustRightInd w:val="0"/>
        <w:ind w:firstLine="709"/>
        <w:jc w:val="both"/>
        <w:rPr>
          <w:szCs w:val="28"/>
        </w:rPr>
      </w:pPr>
      <w:r w:rsidRPr="00112C2A">
        <w:rPr>
          <w:szCs w:val="28"/>
        </w:rPr>
        <w:t>4.</w:t>
      </w:r>
      <w:r w:rsidR="00112C2A" w:rsidRPr="00112C2A">
        <w:rPr>
          <w:szCs w:val="28"/>
        </w:rPr>
        <w:t>14</w:t>
      </w:r>
      <w:r w:rsidRPr="00112C2A">
        <w:rPr>
          <w:szCs w:val="28"/>
        </w:rPr>
        <w:t>.1. дат</w:t>
      </w:r>
      <w:r w:rsidR="009B3C11">
        <w:rPr>
          <w:szCs w:val="28"/>
        </w:rPr>
        <w:t>у</w:t>
      </w:r>
      <w:r w:rsidRPr="00112C2A">
        <w:rPr>
          <w:szCs w:val="28"/>
        </w:rPr>
        <w:t xml:space="preserve">, время </w:t>
      </w:r>
      <w:r w:rsidR="002030A4" w:rsidRPr="002030A4">
        <w:rPr>
          <w:szCs w:val="28"/>
        </w:rPr>
        <w:t>начала и окончания собрания</w:t>
      </w:r>
      <w:r w:rsidR="002030A4">
        <w:rPr>
          <w:szCs w:val="28"/>
        </w:rPr>
        <w:t xml:space="preserve">, </w:t>
      </w:r>
      <w:r w:rsidRPr="00112C2A">
        <w:rPr>
          <w:szCs w:val="28"/>
        </w:rPr>
        <w:t>место проведения собрания, которые должны быть установлены не ранее 10 и не позднее 30 календарных дней со дня его принятия;</w:t>
      </w:r>
    </w:p>
    <w:p w14:paraId="6E9E064A" w14:textId="0B6CAEE3" w:rsidR="002C7432" w:rsidRPr="006A2D95" w:rsidRDefault="002C7432" w:rsidP="00422DC7">
      <w:pPr>
        <w:autoSpaceDE w:val="0"/>
        <w:autoSpaceDN w:val="0"/>
        <w:adjustRightInd w:val="0"/>
        <w:ind w:firstLine="709"/>
        <w:jc w:val="both"/>
        <w:rPr>
          <w:szCs w:val="28"/>
        </w:rPr>
      </w:pPr>
      <w:r w:rsidRPr="00112C2A">
        <w:rPr>
          <w:szCs w:val="28"/>
        </w:rPr>
        <w:t>4.</w:t>
      </w:r>
      <w:r w:rsidR="00112C2A" w:rsidRPr="00112C2A">
        <w:rPr>
          <w:szCs w:val="28"/>
        </w:rPr>
        <w:t>14</w:t>
      </w:r>
      <w:r w:rsidRPr="00112C2A">
        <w:rPr>
          <w:szCs w:val="28"/>
        </w:rPr>
        <w:t xml:space="preserve">.2. формулировку вопроса (вопросов), относящихся к вопросу (вопросам) местного значения муниципального образования, и (или) указание на сведения о деятельности органа (органов) местного самоуправления </w:t>
      </w:r>
      <w:r w:rsidRPr="00112C2A">
        <w:rPr>
          <w:rFonts w:eastAsia="Calibri"/>
          <w:kern w:val="2"/>
          <w:szCs w:val="28"/>
        </w:rPr>
        <w:t>муниципального образования</w:t>
      </w:r>
      <w:r w:rsidRPr="00112C2A">
        <w:rPr>
          <w:szCs w:val="28"/>
        </w:rPr>
        <w:t>, его должностных лиц</w:t>
      </w:r>
      <w:r w:rsidRPr="00112C2A">
        <w:rPr>
          <w:i/>
          <w:szCs w:val="28"/>
        </w:rPr>
        <w:t xml:space="preserve">, </w:t>
      </w:r>
      <w:r w:rsidRPr="00112C2A">
        <w:rPr>
          <w:szCs w:val="28"/>
        </w:rPr>
        <w:t>предлагаемых к обсуждение на собрании;</w:t>
      </w:r>
    </w:p>
    <w:p w14:paraId="457EF7CC" w14:textId="110351AC" w:rsidR="00E61E00" w:rsidRPr="00BC2B27" w:rsidRDefault="00112C2A" w:rsidP="00422DC7">
      <w:pPr>
        <w:autoSpaceDE w:val="0"/>
        <w:autoSpaceDN w:val="0"/>
        <w:adjustRightInd w:val="0"/>
        <w:ind w:firstLine="709"/>
        <w:jc w:val="both"/>
        <w:rPr>
          <w:szCs w:val="28"/>
        </w:rPr>
      </w:pPr>
      <w:r>
        <w:rPr>
          <w:szCs w:val="28"/>
        </w:rPr>
        <w:t>4.14.3</w:t>
      </w:r>
      <w:r w:rsidR="00E61E00" w:rsidRPr="00BC2B27">
        <w:rPr>
          <w:szCs w:val="28"/>
        </w:rPr>
        <w:t>. предполагаемое количество участников собрания;</w:t>
      </w:r>
    </w:p>
    <w:p w14:paraId="0368187F" w14:textId="69F6CF24" w:rsidR="00E61E00" w:rsidRPr="00BC2B27" w:rsidRDefault="00112C2A" w:rsidP="00422DC7">
      <w:pPr>
        <w:autoSpaceDE w:val="0"/>
        <w:autoSpaceDN w:val="0"/>
        <w:adjustRightInd w:val="0"/>
        <w:ind w:firstLine="709"/>
        <w:jc w:val="both"/>
        <w:rPr>
          <w:szCs w:val="28"/>
        </w:rPr>
      </w:pPr>
      <w:r>
        <w:rPr>
          <w:szCs w:val="28"/>
        </w:rPr>
        <w:t>4.14.</w:t>
      </w:r>
      <w:r w:rsidR="002030A4">
        <w:rPr>
          <w:szCs w:val="28"/>
        </w:rPr>
        <w:t>4</w:t>
      </w:r>
      <w:r>
        <w:rPr>
          <w:szCs w:val="28"/>
        </w:rPr>
        <w:t>. </w:t>
      </w:r>
      <w:r w:rsidR="00E61E00" w:rsidRPr="00BC2B27">
        <w:rPr>
          <w:szCs w:val="28"/>
        </w:rPr>
        <w:t>формы и методы обеспечения инициатором собрания</w:t>
      </w:r>
      <w:r w:rsidR="00E61E00">
        <w:rPr>
          <w:szCs w:val="28"/>
        </w:rPr>
        <w:t xml:space="preserve"> </w:t>
      </w:r>
      <w:r w:rsidR="00E61E00" w:rsidRPr="00BC2B27">
        <w:rPr>
          <w:szCs w:val="28"/>
        </w:rPr>
        <w:t xml:space="preserve">общественного порядка, </w:t>
      </w:r>
      <w:r w:rsidR="00E61E00" w:rsidRPr="00727D37">
        <w:rPr>
          <w:szCs w:val="28"/>
        </w:rPr>
        <w:t xml:space="preserve">организации медицинской помощи, </w:t>
      </w:r>
      <w:r w:rsidR="00E61E00" w:rsidRPr="00BC2B27">
        <w:rPr>
          <w:szCs w:val="28"/>
        </w:rPr>
        <w:t>намерение использовать звукоусиливающие технические средства при проведении собрания;</w:t>
      </w:r>
    </w:p>
    <w:p w14:paraId="4B805FE8" w14:textId="06881205" w:rsidR="00E61E00" w:rsidRPr="00BC2B27" w:rsidRDefault="00112C2A" w:rsidP="00422DC7">
      <w:pPr>
        <w:autoSpaceDE w:val="0"/>
        <w:autoSpaceDN w:val="0"/>
        <w:adjustRightInd w:val="0"/>
        <w:ind w:firstLine="709"/>
        <w:jc w:val="both"/>
        <w:rPr>
          <w:szCs w:val="28"/>
        </w:rPr>
      </w:pPr>
      <w:r>
        <w:rPr>
          <w:szCs w:val="28"/>
        </w:rPr>
        <w:t>4.14.</w:t>
      </w:r>
      <w:r w:rsidR="002030A4">
        <w:rPr>
          <w:szCs w:val="28"/>
        </w:rPr>
        <w:t>5</w:t>
      </w:r>
      <w:r w:rsidR="00E61E00" w:rsidRPr="00BC2B27">
        <w:rPr>
          <w:szCs w:val="28"/>
        </w:rPr>
        <w:t>. фамилия, имя, отчество инициатора собрания</w:t>
      </w:r>
      <w:r>
        <w:rPr>
          <w:szCs w:val="28"/>
        </w:rPr>
        <w:t>,</w:t>
      </w:r>
      <w:r w:rsidR="00E61E00">
        <w:rPr>
          <w:szCs w:val="28"/>
        </w:rPr>
        <w:t xml:space="preserve"> </w:t>
      </w:r>
      <w:r w:rsidR="00E61E00" w:rsidRPr="00BC2B27">
        <w:rPr>
          <w:szCs w:val="28"/>
        </w:rPr>
        <w:t>сведения о его месте жительства или пребывания и номер телефона;</w:t>
      </w:r>
    </w:p>
    <w:p w14:paraId="16EC21B9" w14:textId="74F5D7D8" w:rsidR="00E61E00" w:rsidRDefault="00112C2A" w:rsidP="00422DC7">
      <w:pPr>
        <w:autoSpaceDE w:val="0"/>
        <w:autoSpaceDN w:val="0"/>
        <w:adjustRightInd w:val="0"/>
        <w:ind w:firstLine="709"/>
        <w:jc w:val="both"/>
        <w:rPr>
          <w:szCs w:val="28"/>
        </w:rPr>
      </w:pPr>
      <w:r>
        <w:rPr>
          <w:szCs w:val="28"/>
        </w:rPr>
        <w:t>4.14.</w:t>
      </w:r>
      <w:r w:rsidR="002030A4">
        <w:rPr>
          <w:szCs w:val="28"/>
        </w:rPr>
        <w:t>6</w:t>
      </w:r>
      <w:r>
        <w:rPr>
          <w:szCs w:val="28"/>
        </w:rPr>
        <w:t>.</w:t>
      </w:r>
      <w:r w:rsidR="00E61E00" w:rsidRPr="00BC2B27">
        <w:rPr>
          <w:szCs w:val="28"/>
        </w:rPr>
        <w:t xml:space="preserve"> </w:t>
      </w:r>
      <w:r w:rsidR="00E61E00" w:rsidRPr="00727D37">
        <w:rPr>
          <w:szCs w:val="28"/>
        </w:rPr>
        <w:t>фамилии, имена и отчества лиц, уполномоченных инициатором собрания выполнять распорядительные функции по организации и проведению собрания;</w:t>
      </w:r>
    </w:p>
    <w:p w14:paraId="7BD672E5" w14:textId="42F2BA41" w:rsidR="00E61E00" w:rsidRPr="00BC2B27" w:rsidRDefault="00112C2A" w:rsidP="00422DC7">
      <w:pPr>
        <w:autoSpaceDE w:val="0"/>
        <w:autoSpaceDN w:val="0"/>
        <w:adjustRightInd w:val="0"/>
        <w:ind w:firstLine="709"/>
        <w:jc w:val="both"/>
        <w:rPr>
          <w:szCs w:val="28"/>
        </w:rPr>
      </w:pPr>
      <w:r>
        <w:rPr>
          <w:szCs w:val="28"/>
        </w:rPr>
        <w:t>4.14.</w:t>
      </w:r>
      <w:r w:rsidR="002030A4">
        <w:rPr>
          <w:szCs w:val="28"/>
        </w:rPr>
        <w:t>7</w:t>
      </w:r>
      <w:r w:rsidR="00E61E00" w:rsidRPr="00BC2B27">
        <w:rPr>
          <w:szCs w:val="28"/>
        </w:rPr>
        <w:t>. дат</w:t>
      </w:r>
      <w:r w:rsidR="009B3C11">
        <w:rPr>
          <w:szCs w:val="28"/>
        </w:rPr>
        <w:t>у</w:t>
      </w:r>
      <w:r w:rsidR="00E61E00" w:rsidRPr="00BC2B27">
        <w:rPr>
          <w:szCs w:val="28"/>
        </w:rPr>
        <w:t xml:space="preserve"> подачи </w:t>
      </w:r>
      <w:r w:rsidR="00E61E00">
        <w:rPr>
          <w:szCs w:val="28"/>
        </w:rPr>
        <w:t xml:space="preserve">обращения </w:t>
      </w:r>
      <w:r w:rsidR="00E61E00" w:rsidRPr="00BC2B27">
        <w:rPr>
          <w:szCs w:val="28"/>
        </w:rPr>
        <w:t>о проведении собрания.</w:t>
      </w:r>
    </w:p>
    <w:p w14:paraId="6D02C056" w14:textId="6C102F92" w:rsidR="00E61E00" w:rsidRDefault="00112C2A" w:rsidP="00422DC7">
      <w:pPr>
        <w:autoSpaceDE w:val="0"/>
        <w:autoSpaceDN w:val="0"/>
        <w:adjustRightInd w:val="0"/>
        <w:ind w:firstLine="709"/>
        <w:jc w:val="both"/>
        <w:rPr>
          <w:szCs w:val="28"/>
        </w:rPr>
      </w:pPr>
      <w:r>
        <w:rPr>
          <w:szCs w:val="28"/>
        </w:rPr>
        <w:t>4.15</w:t>
      </w:r>
      <w:r w:rsidR="00E61E00" w:rsidRPr="00BC2B27">
        <w:rPr>
          <w:szCs w:val="28"/>
        </w:rPr>
        <w:t xml:space="preserve">. </w:t>
      </w:r>
      <w:r w:rsidR="00E61E00">
        <w:rPr>
          <w:szCs w:val="28"/>
        </w:rPr>
        <w:t xml:space="preserve">Обращение </w:t>
      </w:r>
      <w:r w:rsidR="00E61E00" w:rsidRPr="00BC2B27">
        <w:rPr>
          <w:szCs w:val="28"/>
        </w:rPr>
        <w:t>о проведении собрания подписывается инициатором собрания</w:t>
      </w:r>
      <w:r w:rsidR="00E61E00">
        <w:rPr>
          <w:szCs w:val="28"/>
        </w:rPr>
        <w:t xml:space="preserve"> </w:t>
      </w:r>
      <w:r w:rsidR="00E61E00" w:rsidRPr="00727D37">
        <w:rPr>
          <w:szCs w:val="28"/>
        </w:rPr>
        <w:t>и лицами, уполномоченными инициатором собрания выполнять распорядительные функции по организации и проведению собрания граждан.</w:t>
      </w:r>
    </w:p>
    <w:p w14:paraId="69344B5A" w14:textId="77777777" w:rsidR="00544B02" w:rsidRDefault="00E61E00" w:rsidP="00422DC7">
      <w:pPr>
        <w:autoSpaceDE w:val="0"/>
        <w:autoSpaceDN w:val="0"/>
        <w:adjustRightInd w:val="0"/>
        <w:ind w:firstLine="709"/>
        <w:jc w:val="both"/>
        <w:rPr>
          <w:szCs w:val="28"/>
        </w:rPr>
      </w:pPr>
      <w:r w:rsidRPr="001368A8">
        <w:t xml:space="preserve"> </w:t>
      </w:r>
      <w:r w:rsidR="00112C2A">
        <w:rPr>
          <w:szCs w:val="28"/>
        </w:rPr>
        <w:t>4.16</w:t>
      </w:r>
      <w:r w:rsidRPr="00D7032C">
        <w:rPr>
          <w:szCs w:val="28"/>
        </w:rPr>
        <w:t xml:space="preserve">. </w:t>
      </w:r>
      <w:r w:rsidRPr="00C92DF4">
        <w:rPr>
          <w:szCs w:val="28"/>
        </w:rPr>
        <w:t>Обращение</w:t>
      </w:r>
      <w:r w:rsidRPr="00C92DF4">
        <w:t xml:space="preserve"> </w:t>
      </w:r>
      <w:r w:rsidRPr="00C92DF4">
        <w:rPr>
          <w:szCs w:val="28"/>
        </w:rPr>
        <w:t>инициативной группы должно быть подписано всеми представителями инициативной группы.</w:t>
      </w:r>
      <w:r>
        <w:rPr>
          <w:szCs w:val="28"/>
        </w:rPr>
        <w:t xml:space="preserve"> К</w:t>
      </w:r>
      <w:r w:rsidR="00544B02">
        <w:rPr>
          <w:szCs w:val="28"/>
        </w:rPr>
        <w:t xml:space="preserve"> письменному</w:t>
      </w:r>
      <w:r>
        <w:rPr>
          <w:szCs w:val="28"/>
        </w:rPr>
        <w:t xml:space="preserve"> обращению </w:t>
      </w:r>
      <w:r w:rsidRPr="00663432">
        <w:rPr>
          <w:szCs w:val="28"/>
        </w:rPr>
        <w:t>инициативной группы</w:t>
      </w:r>
      <w:r w:rsidRPr="00D7032C">
        <w:rPr>
          <w:szCs w:val="28"/>
        </w:rPr>
        <w:t xml:space="preserve"> прил</w:t>
      </w:r>
      <w:r>
        <w:rPr>
          <w:szCs w:val="28"/>
        </w:rPr>
        <w:t>агается</w:t>
      </w:r>
      <w:r w:rsidR="00544B02">
        <w:rPr>
          <w:szCs w:val="28"/>
        </w:rPr>
        <w:t>:</w:t>
      </w:r>
    </w:p>
    <w:p w14:paraId="1D999AE8" w14:textId="55AD6FEE" w:rsidR="00E61E00" w:rsidRDefault="00544B02" w:rsidP="00422DC7">
      <w:pPr>
        <w:autoSpaceDE w:val="0"/>
        <w:autoSpaceDN w:val="0"/>
        <w:adjustRightInd w:val="0"/>
        <w:ind w:firstLine="709"/>
        <w:jc w:val="both"/>
        <w:rPr>
          <w:szCs w:val="28"/>
        </w:rPr>
      </w:pPr>
      <w:r>
        <w:rPr>
          <w:szCs w:val="28"/>
        </w:rPr>
        <w:t>-</w:t>
      </w:r>
      <w:r w:rsidR="00E61E00" w:rsidRPr="00D7032C">
        <w:rPr>
          <w:szCs w:val="28"/>
        </w:rPr>
        <w:t xml:space="preserve"> протокол</w:t>
      </w:r>
      <w:r w:rsidR="00E61E00">
        <w:rPr>
          <w:szCs w:val="28"/>
        </w:rPr>
        <w:t xml:space="preserve"> </w:t>
      </w:r>
      <w:r w:rsidR="00E61E00" w:rsidRPr="00D7032C">
        <w:rPr>
          <w:szCs w:val="28"/>
        </w:rPr>
        <w:t>собрания инициативной группы</w:t>
      </w:r>
      <w:r w:rsidR="002F0814">
        <w:rPr>
          <w:szCs w:val="28"/>
        </w:rPr>
        <w:t>;</w:t>
      </w:r>
    </w:p>
    <w:p w14:paraId="15767B24" w14:textId="02822048" w:rsidR="005D6D71" w:rsidRDefault="005D6D71" w:rsidP="00422DC7">
      <w:pPr>
        <w:autoSpaceDE w:val="0"/>
        <w:autoSpaceDN w:val="0"/>
        <w:adjustRightInd w:val="0"/>
        <w:ind w:firstLine="709"/>
        <w:jc w:val="both"/>
        <w:rPr>
          <w:szCs w:val="28"/>
        </w:rPr>
      </w:pPr>
      <w:r>
        <w:rPr>
          <w:szCs w:val="28"/>
        </w:rPr>
        <w:t>-</w:t>
      </w:r>
      <w:r w:rsidR="00544B02">
        <w:rPr>
          <w:szCs w:val="28"/>
        </w:rPr>
        <w:t> </w:t>
      </w:r>
      <w:r w:rsidRPr="00544B02">
        <w:rPr>
          <w:szCs w:val="28"/>
        </w:rPr>
        <w:t>согласие каждого</w:t>
      </w:r>
      <w:r>
        <w:rPr>
          <w:szCs w:val="28"/>
        </w:rPr>
        <w:t xml:space="preserve"> </w:t>
      </w:r>
      <w:r w:rsidRPr="00D955FB">
        <w:rPr>
          <w:szCs w:val="28"/>
        </w:rPr>
        <w:t xml:space="preserve">члена инициативной группы на обработку персональных данных </w:t>
      </w:r>
      <w:r>
        <w:rPr>
          <w:szCs w:val="28"/>
        </w:rPr>
        <w:t xml:space="preserve">согласно </w:t>
      </w:r>
      <w:r w:rsidRPr="00D955FB">
        <w:rPr>
          <w:szCs w:val="28"/>
        </w:rPr>
        <w:t>приложени</w:t>
      </w:r>
      <w:r>
        <w:rPr>
          <w:szCs w:val="28"/>
        </w:rPr>
        <w:t>ю</w:t>
      </w:r>
      <w:r w:rsidRPr="00D955FB">
        <w:rPr>
          <w:szCs w:val="28"/>
        </w:rPr>
        <w:t xml:space="preserve"> </w:t>
      </w:r>
      <w:r>
        <w:rPr>
          <w:szCs w:val="28"/>
        </w:rPr>
        <w:t xml:space="preserve">1 </w:t>
      </w:r>
      <w:r w:rsidRPr="00D955FB">
        <w:rPr>
          <w:szCs w:val="28"/>
        </w:rPr>
        <w:t>к настоящему</w:t>
      </w:r>
      <w:r>
        <w:rPr>
          <w:szCs w:val="28"/>
        </w:rPr>
        <w:t xml:space="preserve"> Порядку</w:t>
      </w:r>
      <w:r w:rsidR="002F0814">
        <w:rPr>
          <w:szCs w:val="28"/>
        </w:rPr>
        <w:t>;</w:t>
      </w:r>
    </w:p>
    <w:p w14:paraId="4696636E" w14:textId="74E020FC" w:rsidR="005D6D71" w:rsidRDefault="005D6D71" w:rsidP="00422DC7">
      <w:pPr>
        <w:autoSpaceDE w:val="0"/>
        <w:autoSpaceDN w:val="0"/>
        <w:adjustRightInd w:val="0"/>
        <w:ind w:firstLine="709"/>
        <w:jc w:val="both"/>
        <w:rPr>
          <w:szCs w:val="28"/>
        </w:rPr>
      </w:pPr>
      <w:r>
        <w:rPr>
          <w:szCs w:val="28"/>
        </w:rPr>
        <w:t>-</w:t>
      </w:r>
      <w:r w:rsidR="00E61E00" w:rsidRPr="004A6952">
        <w:rPr>
          <w:szCs w:val="28"/>
        </w:rPr>
        <w:t xml:space="preserve"> подписные листы с </w:t>
      </w:r>
      <w:r w:rsidR="00E61E00">
        <w:rPr>
          <w:szCs w:val="28"/>
        </w:rPr>
        <w:t xml:space="preserve">указанием </w:t>
      </w:r>
      <w:r w:rsidR="00E61E00" w:rsidRPr="00D955FB">
        <w:rPr>
          <w:szCs w:val="28"/>
        </w:rPr>
        <w:t>фамилии, имени, отчества, даты рождения,</w:t>
      </w:r>
      <w:r w:rsidR="00E61E00">
        <w:rPr>
          <w:szCs w:val="28"/>
        </w:rPr>
        <w:t xml:space="preserve"> </w:t>
      </w:r>
      <w:r w:rsidR="00E61E00" w:rsidRPr="00D955FB">
        <w:rPr>
          <w:szCs w:val="28"/>
        </w:rPr>
        <w:t>адреса места жительства, с приложением копии паспорта (вторая и третья страницы, а также</w:t>
      </w:r>
      <w:r w:rsidR="00E61E00">
        <w:rPr>
          <w:szCs w:val="28"/>
        </w:rPr>
        <w:t xml:space="preserve"> </w:t>
      </w:r>
      <w:r w:rsidR="00E61E00" w:rsidRPr="00D955FB">
        <w:rPr>
          <w:szCs w:val="28"/>
        </w:rPr>
        <w:t>страница со сведениями о последнем месте жительства гражданина)</w:t>
      </w:r>
      <w:r>
        <w:rPr>
          <w:szCs w:val="28"/>
        </w:rPr>
        <w:t xml:space="preserve"> согласно приложению 2 к настоящему Порядку</w:t>
      </w:r>
      <w:r w:rsidR="002F0814">
        <w:rPr>
          <w:szCs w:val="28"/>
        </w:rPr>
        <w:t>.</w:t>
      </w:r>
    </w:p>
    <w:p w14:paraId="303718D0" w14:textId="77777777" w:rsidR="00E61E00" w:rsidRPr="006A2D95" w:rsidRDefault="00E61E00" w:rsidP="00422DC7">
      <w:pPr>
        <w:autoSpaceDE w:val="0"/>
        <w:autoSpaceDN w:val="0"/>
        <w:adjustRightInd w:val="0"/>
        <w:ind w:firstLine="709"/>
        <w:jc w:val="both"/>
        <w:rPr>
          <w:szCs w:val="28"/>
        </w:rPr>
      </w:pPr>
    </w:p>
    <w:p w14:paraId="00125A41" w14:textId="795F0D76" w:rsidR="00970196" w:rsidRPr="00AB6134" w:rsidRDefault="00C1132E" w:rsidP="00422DC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970196" w:rsidRPr="00AB6134">
        <w:rPr>
          <w:rFonts w:ascii="Times New Roman" w:hAnsi="Times New Roman" w:cs="Times New Roman"/>
          <w:sz w:val="28"/>
          <w:szCs w:val="28"/>
        </w:rPr>
        <w:t>. Извещение населения о проведении собрания</w:t>
      </w:r>
    </w:p>
    <w:p w14:paraId="5B1D2051" w14:textId="77777777" w:rsidR="00970196" w:rsidRPr="00AB6134" w:rsidRDefault="00970196" w:rsidP="00422DC7">
      <w:pPr>
        <w:pStyle w:val="ConsPlusNormal"/>
        <w:ind w:firstLine="709"/>
        <w:jc w:val="both"/>
        <w:rPr>
          <w:rFonts w:ascii="Times New Roman" w:hAnsi="Times New Roman" w:cs="Times New Roman"/>
          <w:sz w:val="28"/>
          <w:szCs w:val="28"/>
        </w:rPr>
      </w:pPr>
    </w:p>
    <w:p w14:paraId="076D9FD1" w14:textId="3513D4BE" w:rsidR="00970196" w:rsidRPr="00AB6134" w:rsidRDefault="00544B02"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970196" w:rsidRPr="00AB6134">
        <w:rPr>
          <w:rFonts w:ascii="Times New Roman" w:hAnsi="Times New Roman" w:cs="Times New Roman"/>
          <w:sz w:val="28"/>
          <w:szCs w:val="28"/>
        </w:rPr>
        <w:t xml:space="preserve">. Органы местного самоуправления </w:t>
      </w:r>
      <w:r w:rsidR="00C1132E">
        <w:rPr>
          <w:rFonts w:ascii="Times New Roman" w:hAnsi="Times New Roman" w:cs="Times New Roman"/>
          <w:sz w:val="28"/>
          <w:szCs w:val="28"/>
        </w:rPr>
        <w:t xml:space="preserve">Пермского </w:t>
      </w:r>
      <w:r w:rsidR="00970196" w:rsidRPr="00AB6134">
        <w:rPr>
          <w:rFonts w:ascii="Times New Roman" w:hAnsi="Times New Roman" w:cs="Times New Roman"/>
          <w:sz w:val="28"/>
          <w:szCs w:val="28"/>
        </w:rPr>
        <w:t xml:space="preserve">муниципального округа, принявшие решение о проведении собрания, обязаны оповестить население о месте, дате, времени проведения собрания, территории, в пределах которой предлагается провести собрание, а также вопросах, выносимых на обсуждение </w:t>
      </w:r>
      <w:r w:rsidR="00970196" w:rsidRPr="00AB6134">
        <w:rPr>
          <w:rFonts w:ascii="Times New Roman" w:hAnsi="Times New Roman" w:cs="Times New Roman"/>
          <w:sz w:val="28"/>
          <w:szCs w:val="28"/>
        </w:rPr>
        <w:lastRenderedPageBreak/>
        <w:t xml:space="preserve">путем размещения соответствующей информации </w:t>
      </w:r>
      <w:r w:rsidR="009B3C11" w:rsidRPr="009B3C11">
        <w:rPr>
          <w:rFonts w:ascii="Times New Roman" w:hAnsi="Times New Roman" w:cs="Times New Roman"/>
          <w:sz w:val="28"/>
          <w:szCs w:val="28"/>
        </w:rPr>
        <w:t>на официальном сайте Пермского муниципального округа</w:t>
      </w:r>
      <w:r w:rsidR="00970196" w:rsidRPr="00AB6134">
        <w:rPr>
          <w:rFonts w:ascii="Times New Roman" w:hAnsi="Times New Roman" w:cs="Times New Roman"/>
          <w:sz w:val="28"/>
          <w:szCs w:val="28"/>
        </w:rPr>
        <w:t xml:space="preserve"> в срок не менее чем за семь календарных дней до даты проведения собрания.</w:t>
      </w:r>
    </w:p>
    <w:p w14:paraId="1398D49E" w14:textId="7ABD88C4"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Решение о проведении собрания также может быть доведено до населения путем размещения в средствах массовой информации, на информационных стендах информации о месте, дате, времени проведения собрания, а также вопросах, выносимых на обсуждение.</w:t>
      </w:r>
    </w:p>
    <w:p w14:paraId="69217402" w14:textId="77777777" w:rsidR="00970196" w:rsidRPr="00AB6134" w:rsidRDefault="00970196" w:rsidP="00422DC7">
      <w:pPr>
        <w:pStyle w:val="ConsPlusNormal"/>
        <w:ind w:firstLine="709"/>
        <w:jc w:val="both"/>
        <w:rPr>
          <w:rFonts w:ascii="Times New Roman" w:hAnsi="Times New Roman" w:cs="Times New Roman"/>
          <w:sz w:val="28"/>
          <w:szCs w:val="28"/>
        </w:rPr>
      </w:pPr>
    </w:p>
    <w:p w14:paraId="436C5CEC" w14:textId="409C0FDE" w:rsidR="00970196" w:rsidRPr="00AB6134" w:rsidRDefault="00C1132E" w:rsidP="00422DC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970196" w:rsidRPr="00AB6134">
        <w:rPr>
          <w:rFonts w:ascii="Times New Roman" w:hAnsi="Times New Roman" w:cs="Times New Roman"/>
          <w:sz w:val="28"/>
          <w:szCs w:val="28"/>
        </w:rPr>
        <w:t>. Порядок проведения собраний</w:t>
      </w:r>
    </w:p>
    <w:p w14:paraId="2F35AEAA" w14:textId="77777777" w:rsidR="00970196" w:rsidRPr="00AB6134" w:rsidRDefault="00970196" w:rsidP="00422DC7">
      <w:pPr>
        <w:pStyle w:val="ConsPlusNormal"/>
        <w:ind w:firstLine="709"/>
        <w:jc w:val="both"/>
        <w:rPr>
          <w:rFonts w:ascii="Times New Roman" w:hAnsi="Times New Roman" w:cs="Times New Roman"/>
          <w:sz w:val="28"/>
          <w:szCs w:val="28"/>
        </w:rPr>
      </w:pPr>
    </w:p>
    <w:p w14:paraId="397A7CEF" w14:textId="44AFE38F" w:rsidR="00970196" w:rsidRPr="00AB6134" w:rsidRDefault="00C1132E"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970196" w:rsidRPr="00AB6134">
        <w:rPr>
          <w:rFonts w:ascii="Times New Roman" w:hAnsi="Times New Roman" w:cs="Times New Roman"/>
          <w:sz w:val="28"/>
          <w:szCs w:val="28"/>
        </w:rPr>
        <w:t>. Собрание может проводиться в любых пригодных для целей проведения данного мероприятия местах в случае, если проведение не создает угрозы обрушения зданий и сооружений или иной угрозы безопасности участников собрания.</w:t>
      </w:r>
    </w:p>
    <w:p w14:paraId="2B17BA1D" w14:textId="47EE11D4" w:rsidR="00970196" w:rsidRPr="00AB6134" w:rsidRDefault="00C1132E"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70196" w:rsidRPr="00AB6134">
        <w:rPr>
          <w:rFonts w:ascii="Times New Roman" w:hAnsi="Times New Roman" w:cs="Times New Roman"/>
          <w:sz w:val="28"/>
          <w:szCs w:val="28"/>
        </w:rPr>
        <w:t>.</w:t>
      </w:r>
      <w:r w:rsidR="00D0667F">
        <w:rPr>
          <w:rFonts w:ascii="Times New Roman" w:hAnsi="Times New Roman" w:cs="Times New Roman"/>
          <w:sz w:val="28"/>
          <w:szCs w:val="28"/>
        </w:rPr>
        <w:t> </w:t>
      </w:r>
      <w:r w:rsidR="00970196" w:rsidRPr="00AB6134">
        <w:rPr>
          <w:rFonts w:ascii="Times New Roman" w:hAnsi="Times New Roman" w:cs="Times New Roman"/>
          <w:sz w:val="28"/>
          <w:szCs w:val="28"/>
        </w:rPr>
        <w:t>Перед открытием собрания проводится регистрация участников собрания с указанием фамилии, имени, отчества, года рождения, адреса места жительства или места пребывания. Голосуют на собрании только граждане, зарегистрированные в качестве участников собрания.</w:t>
      </w:r>
    </w:p>
    <w:p w14:paraId="484BA37B" w14:textId="1E13409A" w:rsidR="00970196" w:rsidRPr="00AB6134" w:rsidRDefault="00C1132E"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970196" w:rsidRPr="00AB6134">
        <w:rPr>
          <w:rFonts w:ascii="Times New Roman" w:hAnsi="Times New Roman" w:cs="Times New Roman"/>
          <w:sz w:val="28"/>
          <w:szCs w:val="28"/>
        </w:rPr>
        <w:t xml:space="preserve"> Обработка персональных данных участников собрания осуществляется с учетом требований, установленных Федеральным </w:t>
      </w:r>
      <w:hyperlink r:id="rId10">
        <w:r w:rsidR="00970196" w:rsidRPr="00C1132E">
          <w:rPr>
            <w:rFonts w:ascii="Times New Roman" w:hAnsi="Times New Roman" w:cs="Times New Roman"/>
            <w:sz w:val="28"/>
            <w:szCs w:val="28"/>
          </w:rPr>
          <w:t>законом</w:t>
        </w:r>
      </w:hyperlink>
      <w:r w:rsidR="00970196" w:rsidRPr="00AB6134">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970196" w:rsidRPr="00AB6134">
        <w:rPr>
          <w:rFonts w:ascii="Times New Roman" w:hAnsi="Times New Roman" w:cs="Times New Roman"/>
          <w:sz w:val="28"/>
          <w:szCs w:val="28"/>
        </w:rPr>
        <w:t xml:space="preserve"> 152-ФЗ </w:t>
      </w:r>
      <w:r>
        <w:rPr>
          <w:rFonts w:ascii="Times New Roman" w:hAnsi="Times New Roman" w:cs="Times New Roman"/>
          <w:sz w:val="28"/>
          <w:szCs w:val="28"/>
        </w:rPr>
        <w:t>«</w:t>
      </w:r>
      <w:r w:rsidR="00970196" w:rsidRPr="00AB6134">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970196" w:rsidRPr="00AB6134">
        <w:rPr>
          <w:rFonts w:ascii="Times New Roman" w:hAnsi="Times New Roman" w:cs="Times New Roman"/>
          <w:sz w:val="28"/>
          <w:szCs w:val="28"/>
        </w:rPr>
        <w:t>.</w:t>
      </w:r>
    </w:p>
    <w:p w14:paraId="18CB8153" w14:textId="343DE832" w:rsidR="00970196" w:rsidRPr="00AB6134" w:rsidRDefault="00C1132E"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970196" w:rsidRPr="00AB6134">
        <w:rPr>
          <w:rFonts w:ascii="Times New Roman" w:hAnsi="Times New Roman" w:cs="Times New Roman"/>
          <w:sz w:val="28"/>
          <w:szCs w:val="28"/>
        </w:rPr>
        <w:t>.</w:t>
      </w:r>
      <w:r w:rsidR="00D0667F">
        <w:rPr>
          <w:rFonts w:ascii="Times New Roman" w:hAnsi="Times New Roman" w:cs="Times New Roman"/>
          <w:sz w:val="28"/>
          <w:szCs w:val="28"/>
        </w:rPr>
        <w:t> </w:t>
      </w:r>
      <w:r w:rsidR="00970196" w:rsidRPr="00AB6134">
        <w:rPr>
          <w:rFonts w:ascii="Times New Roman" w:hAnsi="Times New Roman" w:cs="Times New Roman"/>
          <w:sz w:val="28"/>
          <w:szCs w:val="28"/>
        </w:rPr>
        <w:t xml:space="preserve">Собрание открывает должностное лицо органа местного самоуправления </w:t>
      </w:r>
      <w:r>
        <w:rPr>
          <w:rFonts w:ascii="Times New Roman" w:hAnsi="Times New Roman" w:cs="Times New Roman"/>
          <w:sz w:val="28"/>
          <w:szCs w:val="28"/>
        </w:rPr>
        <w:t>Пермского</w:t>
      </w:r>
      <w:r w:rsidR="00970196" w:rsidRPr="00AB6134">
        <w:rPr>
          <w:rFonts w:ascii="Times New Roman" w:hAnsi="Times New Roman" w:cs="Times New Roman"/>
          <w:sz w:val="28"/>
          <w:szCs w:val="28"/>
        </w:rPr>
        <w:t xml:space="preserve"> муниципального округа.</w:t>
      </w:r>
    </w:p>
    <w:p w14:paraId="522D063F" w14:textId="183E44C7"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Для ведения собрания, проводимого по инициативе населения, простым большинством голосов участвующих в собрании граждан избираются председатель и секретарь, утвержда</w:t>
      </w:r>
      <w:r w:rsidR="009B3C11">
        <w:rPr>
          <w:rFonts w:ascii="Times New Roman" w:hAnsi="Times New Roman" w:cs="Times New Roman"/>
          <w:sz w:val="28"/>
          <w:szCs w:val="28"/>
        </w:rPr>
        <w:t>е</w:t>
      </w:r>
      <w:r w:rsidRPr="00AB6134">
        <w:rPr>
          <w:rFonts w:ascii="Times New Roman" w:hAnsi="Times New Roman" w:cs="Times New Roman"/>
          <w:sz w:val="28"/>
          <w:szCs w:val="28"/>
        </w:rPr>
        <w:t>тся повестка дня и регламент собрания.</w:t>
      </w:r>
    </w:p>
    <w:p w14:paraId="24558876" w14:textId="11E9AAAD" w:rsidR="00970196" w:rsidRPr="00AB6134" w:rsidRDefault="009B3C11" w:rsidP="00422DC7">
      <w:pPr>
        <w:pStyle w:val="ConsPlusNormal"/>
        <w:ind w:firstLine="709"/>
        <w:jc w:val="both"/>
        <w:rPr>
          <w:rFonts w:ascii="Times New Roman" w:hAnsi="Times New Roman" w:cs="Times New Roman"/>
          <w:sz w:val="28"/>
          <w:szCs w:val="28"/>
        </w:rPr>
      </w:pPr>
      <w:r w:rsidRPr="009B3C11">
        <w:rPr>
          <w:rFonts w:ascii="Times New Roman" w:hAnsi="Times New Roman" w:cs="Times New Roman"/>
          <w:sz w:val="28"/>
          <w:szCs w:val="28"/>
        </w:rPr>
        <w:t>Для ведения собрания, проводимого по инициативе Думы Пермского муниципального округа или главы Пермского муниципального округа, председатель, секретарь, повестка дня и регламент собрания утверждаются правовым актом органа местного самоуправления Пермского муниципального округа о назначении собрания</w:t>
      </w:r>
      <w:r w:rsidR="00970196" w:rsidRPr="00AB6134">
        <w:rPr>
          <w:rFonts w:ascii="Times New Roman" w:hAnsi="Times New Roman" w:cs="Times New Roman"/>
          <w:sz w:val="28"/>
          <w:szCs w:val="28"/>
        </w:rPr>
        <w:t>.</w:t>
      </w:r>
    </w:p>
    <w:p w14:paraId="1786B1E4" w14:textId="4D55DAC0" w:rsidR="0011543B" w:rsidRDefault="0011543B"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11543B">
        <w:rPr>
          <w:rFonts w:ascii="Times New Roman" w:hAnsi="Times New Roman" w:cs="Times New Roman"/>
          <w:sz w:val="28"/>
          <w:szCs w:val="28"/>
        </w:rPr>
        <w:t>Собрание проводится открыто.</w:t>
      </w:r>
    </w:p>
    <w:p w14:paraId="62D554FA" w14:textId="04582D5B" w:rsidR="00F91666" w:rsidRPr="006A2D95" w:rsidRDefault="00424A53"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1543B">
        <w:rPr>
          <w:rFonts w:ascii="Times New Roman" w:hAnsi="Times New Roman" w:cs="Times New Roman"/>
          <w:sz w:val="28"/>
          <w:szCs w:val="28"/>
        </w:rPr>
        <w:t>6</w:t>
      </w:r>
      <w:r>
        <w:rPr>
          <w:rFonts w:ascii="Times New Roman" w:hAnsi="Times New Roman" w:cs="Times New Roman"/>
          <w:sz w:val="28"/>
          <w:szCs w:val="28"/>
        </w:rPr>
        <w:t>.</w:t>
      </w:r>
      <w:r w:rsidR="00D0667F">
        <w:rPr>
          <w:rFonts w:ascii="Times New Roman" w:hAnsi="Times New Roman" w:cs="Times New Roman"/>
          <w:sz w:val="28"/>
          <w:szCs w:val="28"/>
        </w:rPr>
        <w:t> </w:t>
      </w:r>
      <w:r w:rsidR="00F91666" w:rsidRPr="006A2D95">
        <w:rPr>
          <w:rFonts w:ascii="Times New Roman" w:hAnsi="Times New Roman" w:cs="Times New Roman"/>
          <w:sz w:val="28"/>
          <w:szCs w:val="28"/>
        </w:rPr>
        <w:t>Перед рассмотрением вопрос</w:t>
      </w:r>
      <w:r w:rsidR="00F91666">
        <w:rPr>
          <w:rFonts w:ascii="Times New Roman" w:hAnsi="Times New Roman" w:cs="Times New Roman"/>
          <w:sz w:val="28"/>
          <w:szCs w:val="28"/>
        </w:rPr>
        <w:t>ов</w:t>
      </w:r>
      <w:r w:rsidR="00F91666" w:rsidRPr="006A2D95">
        <w:rPr>
          <w:rFonts w:ascii="Times New Roman" w:hAnsi="Times New Roman" w:cs="Times New Roman"/>
          <w:sz w:val="28"/>
          <w:szCs w:val="28"/>
        </w:rPr>
        <w:t>, предложенн</w:t>
      </w:r>
      <w:r w:rsidR="00F91666">
        <w:rPr>
          <w:rFonts w:ascii="Times New Roman" w:hAnsi="Times New Roman" w:cs="Times New Roman"/>
          <w:sz w:val="28"/>
          <w:szCs w:val="28"/>
        </w:rPr>
        <w:t>ых</w:t>
      </w:r>
      <w:r w:rsidR="00F91666" w:rsidRPr="006A2D95">
        <w:rPr>
          <w:rFonts w:ascii="Times New Roman" w:hAnsi="Times New Roman" w:cs="Times New Roman"/>
          <w:sz w:val="28"/>
          <w:szCs w:val="28"/>
        </w:rPr>
        <w:t xml:space="preserve"> к обсуждению на собрании, по существу председателем собрания обеспечивается возможность выступить:</w:t>
      </w:r>
    </w:p>
    <w:p w14:paraId="2D29F69A" w14:textId="484B4AA3" w:rsidR="00F91666" w:rsidRPr="006A2D95" w:rsidRDefault="00F9166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2D95">
        <w:rPr>
          <w:rFonts w:ascii="Times New Roman" w:hAnsi="Times New Roman" w:cs="Times New Roman"/>
          <w:sz w:val="28"/>
          <w:szCs w:val="28"/>
        </w:rPr>
        <w:t xml:space="preserve">представителю Думы </w:t>
      </w:r>
      <w:r>
        <w:rPr>
          <w:rFonts w:ascii="Times New Roman" w:hAnsi="Times New Roman" w:cs="Times New Roman"/>
          <w:sz w:val="28"/>
          <w:szCs w:val="28"/>
        </w:rPr>
        <w:t>Пермского муниципального округа</w:t>
      </w:r>
      <w:r w:rsidRPr="006A2D95">
        <w:rPr>
          <w:rFonts w:ascii="Times New Roman" w:hAnsi="Times New Roman" w:cs="Times New Roman"/>
          <w:sz w:val="28"/>
          <w:szCs w:val="28"/>
        </w:rPr>
        <w:t xml:space="preserve"> – в случае, если собрание назначено Думой </w:t>
      </w:r>
      <w:r w:rsidR="00544B02">
        <w:rPr>
          <w:rFonts w:ascii="Times New Roman" w:hAnsi="Times New Roman" w:cs="Times New Roman"/>
          <w:sz w:val="28"/>
          <w:szCs w:val="28"/>
        </w:rPr>
        <w:t>Пермского муниципального округа</w:t>
      </w:r>
      <w:r w:rsidRPr="006A2D95">
        <w:rPr>
          <w:rFonts w:ascii="Times New Roman" w:hAnsi="Times New Roman" w:cs="Times New Roman"/>
          <w:sz w:val="28"/>
          <w:szCs w:val="28"/>
        </w:rPr>
        <w:t>;</w:t>
      </w:r>
    </w:p>
    <w:p w14:paraId="3DE64E7B" w14:textId="32764336" w:rsidR="00F91666" w:rsidRPr="006A2D95" w:rsidRDefault="00F91666" w:rsidP="00422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A2D95">
        <w:rPr>
          <w:rFonts w:ascii="Times New Roman" w:hAnsi="Times New Roman" w:cs="Times New Roman"/>
          <w:sz w:val="28"/>
          <w:szCs w:val="28"/>
        </w:rPr>
        <w:t xml:space="preserve"> </w:t>
      </w:r>
      <w:r w:rsidR="003B53BC">
        <w:rPr>
          <w:rFonts w:ascii="Times New Roman" w:hAnsi="Times New Roman" w:cs="Times New Roman"/>
          <w:sz w:val="28"/>
          <w:szCs w:val="28"/>
        </w:rPr>
        <w:t>г</w:t>
      </w:r>
      <w:r w:rsidRPr="006A2D95">
        <w:rPr>
          <w:rFonts w:ascii="Times New Roman" w:hAnsi="Times New Roman" w:cs="Times New Roman"/>
          <w:sz w:val="28"/>
          <w:szCs w:val="28"/>
        </w:rPr>
        <w:t xml:space="preserve">лаве </w:t>
      </w:r>
      <w:r>
        <w:rPr>
          <w:rFonts w:ascii="Times New Roman" w:hAnsi="Times New Roman" w:cs="Times New Roman"/>
          <w:sz w:val="28"/>
          <w:szCs w:val="28"/>
        </w:rPr>
        <w:t xml:space="preserve">Пермского муниципального округа </w:t>
      </w:r>
      <w:r w:rsidRPr="006A2D95">
        <w:rPr>
          <w:rFonts w:ascii="Times New Roman" w:hAnsi="Times New Roman" w:cs="Times New Roman"/>
          <w:sz w:val="28"/>
          <w:szCs w:val="28"/>
        </w:rPr>
        <w:t xml:space="preserve">или его представителю – в случае, если собрание назначено </w:t>
      </w:r>
      <w:r w:rsidR="003B53BC">
        <w:rPr>
          <w:rFonts w:ascii="Times New Roman" w:hAnsi="Times New Roman" w:cs="Times New Roman"/>
          <w:sz w:val="28"/>
          <w:szCs w:val="28"/>
        </w:rPr>
        <w:t>г</w:t>
      </w:r>
      <w:r w:rsidRPr="006A2D95">
        <w:rPr>
          <w:rFonts w:ascii="Times New Roman" w:hAnsi="Times New Roman" w:cs="Times New Roman"/>
          <w:sz w:val="28"/>
          <w:szCs w:val="28"/>
        </w:rPr>
        <w:t xml:space="preserve">лавой </w:t>
      </w:r>
      <w:r>
        <w:rPr>
          <w:rFonts w:ascii="Times New Roman" w:hAnsi="Times New Roman" w:cs="Times New Roman"/>
          <w:sz w:val="28"/>
          <w:szCs w:val="28"/>
        </w:rPr>
        <w:t>Пермского муниципального округа</w:t>
      </w:r>
      <w:r w:rsidRPr="006A2D95">
        <w:rPr>
          <w:rFonts w:ascii="Times New Roman" w:hAnsi="Times New Roman" w:cs="Times New Roman"/>
          <w:sz w:val="28"/>
          <w:szCs w:val="28"/>
        </w:rPr>
        <w:t>.</w:t>
      </w:r>
    </w:p>
    <w:p w14:paraId="475DAB09" w14:textId="0E1FA931" w:rsidR="00F91666" w:rsidRPr="006A2D95" w:rsidRDefault="00F91666" w:rsidP="00422DC7">
      <w:pPr>
        <w:autoSpaceDE w:val="0"/>
        <w:autoSpaceDN w:val="0"/>
        <w:adjustRightInd w:val="0"/>
        <w:ind w:firstLine="709"/>
        <w:jc w:val="both"/>
        <w:rPr>
          <w:bCs/>
          <w:kern w:val="2"/>
          <w:szCs w:val="28"/>
        </w:rPr>
      </w:pPr>
      <w:r>
        <w:rPr>
          <w:bCs/>
          <w:kern w:val="2"/>
          <w:szCs w:val="28"/>
        </w:rPr>
        <w:t>6.</w:t>
      </w:r>
      <w:r w:rsidRPr="006A2D95">
        <w:rPr>
          <w:bCs/>
          <w:kern w:val="2"/>
          <w:szCs w:val="28"/>
        </w:rPr>
        <w:t xml:space="preserve">7. </w:t>
      </w:r>
      <w:r w:rsidRPr="006A2D95">
        <w:t xml:space="preserve">По каждому вопросу повестки дня председателем собрания открываются прения, в которых могут принять участие участники собрания, а также лица, предусмотренные </w:t>
      </w:r>
      <w:r w:rsidR="009B3C11" w:rsidRPr="009B3C11">
        <w:t xml:space="preserve">пунктом 2.4 раздела II </w:t>
      </w:r>
      <w:r w:rsidRPr="006A2D95">
        <w:t>настоящего Порядка.</w:t>
      </w:r>
    </w:p>
    <w:p w14:paraId="6F7756C0" w14:textId="58957834" w:rsidR="00F91666" w:rsidRPr="006A2D95" w:rsidRDefault="00F91666" w:rsidP="00422DC7">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6.8</w:t>
      </w:r>
      <w:r w:rsidRPr="006A2D95">
        <w:rPr>
          <w:rFonts w:ascii="Times New Roman" w:hAnsi="Times New Roman" w:cs="Times New Roman"/>
          <w:sz w:val="28"/>
          <w:szCs w:val="28"/>
        </w:rPr>
        <w:t>. Решение собрания принимается по существу каждого вопроса (вопросов) повестки дня собрания открытым голосованием большинством голосов от числа присутствующих участников собрания.</w:t>
      </w:r>
    </w:p>
    <w:p w14:paraId="504805D3" w14:textId="40C7BE47" w:rsidR="00F91666" w:rsidRPr="006A2D95" w:rsidRDefault="00F91666" w:rsidP="00422DC7">
      <w:pPr>
        <w:autoSpaceDE w:val="0"/>
        <w:autoSpaceDN w:val="0"/>
        <w:adjustRightInd w:val="0"/>
        <w:ind w:firstLine="709"/>
        <w:jc w:val="both"/>
        <w:outlineLvl w:val="0"/>
      </w:pPr>
      <w:r>
        <w:lastRenderedPageBreak/>
        <w:t>6.9</w:t>
      </w:r>
      <w:r w:rsidRPr="006A2D95">
        <w:t>. При проведении собрания председатель собрания:</w:t>
      </w:r>
    </w:p>
    <w:p w14:paraId="76145614" w14:textId="0286787A" w:rsidR="00F91666" w:rsidRPr="006A2D95" w:rsidRDefault="00F91666" w:rsidP="00422DC7">
      <w:pPr>
        <w:autoSpaceDE w:val="0"/>
        <w:autoSpaceDN w:val="0"/>
        <w:adjustRightInd w:val="0"/>
        <w:ind w:firstLine="709"/>
        <w:jc w:val="both"/>
        <w:outlineLvl w:val="0"/>
        <w:rPr>
          <w:szCs w:val="28"/>
        </w:rPr>
      </w:pPr>
      <w:r>
        <w:t>-</w:t>
      </w:r>
      <w:r w:rsidRPr="006A2D95">
        <w:t xml:space="preserve"> </w:t>
      </w:r>
      <w:r w:rsidRPr="006A2D95">
        <w:rPr>
          <w:szCs w:val="28"/>
        </w:rPr>
        <w:t>оглашает вопросы, подлежащие обсуждению, предоставляет слово выступающим, определяет последовательность их выступлений;</w:t>
      </w:r>
    </w:p>
    <w:p w14:paraId="053722B9" w14:textId="5A6A58CE" w:rsidR="00F91666" w:rsidRPr="006A2D95" w:rsidRDefault="00F91666" w:rsidP="00422DC7">
      <w:pPr>
        <w:autoSpaceDE w:val="0"/>
        <w:autoSpaceDN w:val="0"/>
        <w:adjustRightInd w:val="0"/>
        <w:ind w:firstLine="709"/>
        <w:jc w:val="both"/>
        <w:outlineLvl w:val="0"/>
        <w:rPr>
          <w:szCs w:val="28"/>
        </w:rPr>
      </w:pPr>
      <w:r>
        <w:rPr>
          <w:szCs w:val="28"/>
        </w:rPr>
        <w:t>-</w:t>
      </w:r>
      <w:r w:rsidRPr="006A2D95">
        <w:rPr>
          <w:szCs w:val="28"/>
        </w:rPr>
        <w:t xml:space="preserve"> выносит предупреждение в случае, если выступающий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w:t>
      </w:r>
    </w:p>
    <w:p w14:paraId="2F3BC496" w14:textId="23958311" w:rsidR="00F91666" w:rsidRPr="006A2D95" w:rsidRDefault="00F91666" w:rsidP="00422DC7">
      <w:pPr>
        <w:autoSpaceDE w:val="0"/>
        <w:autoSpaceDN w:val="0"/>
        <w:adjustRightInd w:val="0"/>
        <w:ind w:firstLine="709"/>
        <w:jc w:val="both"/>
        <w:outlineLvl w:val="0"/>
        <w:rPr>
          <w:szCs w:val="28"/>
        </w:rPr>
      </w:pPr>
      <w:r>
        <w:rPr>
          <w:szCs w:val="28"/>
        </w:rPr>
        <w:t>-</w:t>
      </w:r>
      <w:r w:rsidRPr="006A2D95">
        <w:rPr>
          <w:szCs w:val="28"/>
        </w:rPr>
        <w:t xml:space="preserve"> зачитывает обращения и иную информацию, необходимую для проведения собрания;</w:t>
      </w:r>
    </w:p>
    <w:p w14:paraId="22F17CDF" w14:textId="47491B1C" w:rsidR="00F91666" w:rsidRPr="006A2D95" w:rsidRDefault="00F91666" w:rsidP="00422DC7">
      <w:pPr>
        <w:autoSpaceDE w:val="0"/>
        <w:autoSpaceDN w:val="0"/>
        <w:adjustRightInd w:val="0"/>
        <w:ind w:firstLine="709"/>
        <w:jc w:val="both"/>
        <w:outlineLvl w:val="0"/>
        <w:rPr>
          <w:sz w:val="32"/>
          <w:szCs w:val="28"/>
        </w:rPr>
      </w:pPr>
      <w:r>
        <w:rPr>
          <w:szCs w:val="28"/>
        </w:rPr>
        <w:t>-</w:t>
      </w:r>
      <w:r w:rsidRPr="006A2D95">
        <w:rPr>
          <w:szCs w:val="28"/>
        </w:rPr>
        <w:t xml:space="preserve"> обеспечивает соблюдение порядка в ходе проведения собрания;</w:t>
      </w:r>
    </w:p>
    <w:p w14:paraId="25502A57" w14:textId="0D2561BB" w:rsidR="00F91666" w:rsidRPr="006A2D95" w:rsidRDefault="00F91666" w:rsidP="00422DC7">
      <w:pPr>
        <w:autoSpaceDE w:val="0"/>
        <w:autoSpaceDN w:val="0"/>
        <w:adjustRightInd w:val="0"/>
        <w:ind w:firstLine="709"/>
        <w:jc w:val="both"/>
        <w:rPr>
          <w:szCs w:val="28"/>
        </w:rPr>
      </w:pPr>
      <w:r>
        <w:rPr>
          <w:szCs w:val="28"/>
        </w:rPr>
        <w:t>-</w:t>
      </w:r>
      <w:r w:rsidRPr="006A2D95">
        <w:rPr>
          <w:szCs w:val="28"/>
        </w:rPr>
        <w:t xml:space="preserve"> </w:t>
      </w:r>
      <w:r w:rsidRPr="006A2D95">
        <w:t>ставит вопрос (вопросы) повестки дня на голосование;</w:t>
      </w:r>
    </w:p>
    <w:p w14:paraId="0F750F58" w14:textId="51B804C2" w:rsidR="00F91666" w:rsidRPr="006A2D95" w:rsidRDefault="00F91666" w:rsidP="00422DC7">
      <w:pPr>
        <w:autoSpaceDE w:val="0"/>
        <w:autoSpaceDN w:val="0"/>
        <w:adjustRightInd w:val="0"/>
        <w:ind w:firstLine="709"/>
        <w:jc w:val="both"/>
        <w:rPr>
          <w:szCs w:val="28"/>
        </w:rPr>
      </w:pPr>
      <w:r>
        <w:rPr>
          <w:szCs w:val="28"/>
        </w:rPr>
        <w:t>-</w:t>
      </w:r>
      <w:r w:rsidRPr="006A2D95">
        <w:rPr>
          <w:szCs w:val="28"/>
        </w:rPr>
        <w:t xml:space="preserve"> осуществляет иные функции, связанные с ведением собрания.</w:t>
      </w:r>
    </w:p>
    <w:p w14:paraId="18DA5E3D" w14:textId="387A1725" w:rsidR="00F91666" w:rsidRPr="006A2D95" w:rsidRDefault="00F91666" w:rsidP="00422DC7">
      <w:pPr>
        <w:autoSpaceDE w:val="0"/>
        <w:autoSpaceDN w:val="0"/>
        <w:adjustRightInd w:val="0"/>
        <w:ind w:firstLine="709"/>
        <w:jc w:val="both"/>
        <w:rPr>
          <w:szCs w:val="28"/>
        </w:rPr>
      </w:pPr>
      <w:r>
        <w:rPr>
          <w:szCs w:val="28"/>
        </w:rPr>
        <w:t>6.10</w:t>
      </w:r>
      <w:r w:rsidRPr="006A2D95">
        <w:rPr>
          <w:szCs w:val="28"/>
        </w:rPr>
        <w:t xml:space="preserve">. </w:t>
      </w:r>
      <w:r w:rsidRPr="006A2D95">
        <w:t>При проведении собрания с</w:t>
      </w:r>
      <w:r w:rsidRPr="006A2D95">
        <w:rPr>
          <w:szCs w:val="28"/>
        </w:rPr>
        <w:t xml:space="preserve">екретарь собрания: </w:t>
      </w:r>
    </w:p>
    <w:p w14:paraId="0C5E17A4" w14:textId="442E75EB" w:rsidR="00F91666" w:rsidRPr="006A2D95" w:rsidRDefault="000B7CC9" w:rsidP="00422DC7">
      <w:pPr>
        <w:autoSpaceDE w:val="0"/>
        <w:autoSpaceDN w:val="0"/>
        <w:adjustRightInd w:val="0"/>
        <w:ind w:firstLine="709"/>
        <w:jc w:val="both"/>
        <w:rPr>
          <w:szCs w:val="28"/>
        </w:rPr>
      </w:pPr>
      <w:r>
        <w:rPr>
          <w:szCs w:val="28"/>
        </w:rPr>
        <w:t>-</w:t>
      </w:r>
      <w:r w:rsidR="00F91666" w:rsidRPr="006A2D95">
        <w:rPr>
          <w:szCs w:val="28"/>
        </w:rPr>
        <w:t xml:space="preserve"> ведет запись желающих выступить, регистрирует запросы и заявления;</w:t>
      </w:r>
    </w:p>
    <w:p w14:paraId="10BD9B04" w14:textId="78BEE42B" w:rsidR="00F91666" w:rsidRPr="006A2D95" w:rsidRDefault="000B7CC9" w:rsidP="00422DC7">
      <w:pPr>
        <w:autoSpaceDE w:val="0"/>
        <w:autoSpaceDN w:val="0"/>
        <w:adjustRightInd w:val="0"/>
        <w:ind w:firstLine="709"/>
        <w:jc w:val="both"/>
        <w:rPr>
          <w:szCs w:val="28"/>
        </w:rPr>
      </w:pPr>
      <w:r>
        <w:rPr>
          <w:szCs w:val="28"/>
        </w:rPr>
        <w:t>-</w:t>
      </w:r>
      <w:r w:rsidR="00F91666" w:rsidRPr="006A2D95">
        <w:rPr>
          <w:szCs w:val="28"/>
        </w:rPr>
        <w:t xml:space="preserve"> организует сбор и передачу председателю письменных вопросов к докладчикам, а также справок, заявлений и иных документов</w:t>
      </w:r>
      <w:r w:rsidR="009B3C11">
        <w:rPr>
          <w:szCs w:val="28"/>
        </w:rPr>
        <w:t>;</w:t>
      </w:r>
      <w:r w:rsidR="00F91666" w:rsidRPr="006A2D95">
        <w:rPr>
          <w:szCs w:val="28"/>
        </w:rPr>
        <w:t xml:space="preserve"> </w:t>
      </w:r>
    </w:p>
    <w:p w14:paraId="54F090EA" w14:textId="17A4DEEA" w:rsidR="00F91666" w:rsidRPr="006A2D95" w:rsidRDefault="000B7CC9" w:rsidP="00422DC7">
      <w:pPr>
        <w:autoSpaceDE w:val="0"/>
        <w:autoSpaceDN w:val="0"/>
        <w:adjustRightInd w:val="0"/>
        <w:ind w:firstLine="709"/>
        <w:jc w:val="both"/>
        <w:rPr>
          <w:szCs w:val="28"/>
        </w:rPr>
      </w:pPr>
      <w:r>
        <w:rPr>
          <w:szCs w:val="28"/>
        </w:rPr>
        <w:t>-</w:t>
      </w:r>
      <w:r w:rsidR="00F91666" w:rsidRPr="006A2D95">
        <w:rPr>
          <w:szCs w:val="28"/>
        </w:rPr>
        <w:t xml:space="preserve"> ведет и оформляет протокол собрания;</w:t>
      </w:r>
    </w:p>
    <w:p w14:paraId="2BF43E25" w14:textId="0081BF57" w:rsidR="00F91666" w:rsidRPr="006A2D95" w:rsidRDefault="000B7CC9" w:rsidP="00422DC7">
      <w:pPr>
        <w:autoSpaceDE w:val="0"/>
        <w:autoSpaceDN w:val="0"/>
        <w:adjustRightInd w:val="0"/>
        <w:ind w:firstLine="709"/>
        <w:jc w:val="both"/>
        <w:rPr>
          <w:szCs w:val="28"/>
        </w:rPr>
      </w:pPr>
      <w:r>
        <w:rPr>
          <w:szCs w:val="28"/>
        </w:rPr>
        <w:t>-</w:t>
      </w:r>
      <w:r w:rsidR="00F91666" w:rsidRPr="006A2D95">
        <w:rPr>
          <w:szCs w:val="28"/>
        </w:rPr>
        <w:t xml:space="preserve"> осуществляет иные функции, вытекающие из обязанностей секретаря.</w:t>
      </w:r>
    </w:p>
    <w:p w14:paraId="5400E2D0" w14:textId="51C32DCE" w:rsidR="00F91666" w:rsidRPr="006A2D95" w:rsidRDefault="000B7CC9" w:rsidP="00422DC7">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6.11</w:t>
      </w:r>
      <w:r w:rsidR="00F91666" w:rsidRPr="006A2D95">
        <w:rPr>
          <w:rFonts w:ascii="Times New Roman" w:hAnsi="Times New Roman" w:cs="Times New Roman"/>
          <w:sz w:val="28"/>
          <w:szCs w:val="28"/>
        </w:rPr>
        <w:t xml:space="preserve">. </w:t>
      </w:r>
      <w:r w:rsidR="00F91666" w:rsidRPr="006A2D95">
        <w:rPr>
          <w:rFonts w:ascii="Times New Roman" w:eastAsia="Calibri" w:hAnsi="Times New Roman" w:cs="Times New Roman"/>
          <w:sz w:val="28"/>
          <w:szCs w:val="28"/>
          <w:lang w:eastAsia="en-US"/>
        </w:rPr>
        <w:t xml:space="preserve">Секретарем собрания ведется протокол, в котором указываются: </w:t>
      </w:r>
    </w:p>
    <w:p w14:paraId="410A2971" w14:textId="625C1051" w:rsidR="00F91666" w:rsidRPr="006A2D95" w:rsidRDefault="000B7CC9" w:rsidP="00422DC7">
      <w:pPr>
        <w:autoSpaceDE w:val="0"/>
        <w:autoSpaceDN w:val="0"/>
        <w:adjustRightInd w:val="0"/>
        <w:ind w:firstLine="709"/>
        <w:jc w:val="both"/>
        <w:rPr>
          <w:rFonts w:eastAsia="Calibri"/>
          <w:kern w:val="2"/>
          <w:szCs w:val="28"/>
        </w:rPr>
      </w:pPr>
      <w:r>
        <w:rPr>
          <w:rFonts w:eastAsia="Calibri"/>
          <w:szCs w:val="28"/>
          <w:lang w:eastAsia="en-US"/>
        </w:rPr>
        <w:t>-</w:t>
      </w:r>
      <w:r w:rsidR="00F91666" w:rsidRPr="006A2D95">
        <w:rPr>
          <w:rFonts w:eastAsia="Calibri"/>
          <w:szCs w:val="28"/>
          <w:lang w:eastAsia="en-US"/>
        </w:rPr>
        <w:t xml:space="preserve"> реквизиты р</w:t>
      </w:r>
      <w:r w:rsidR="00F91666" w:rsidRPr="006A2D95">
        <w:t xml:space="preserve">ешения </w:t>
      </w:r>
      <w:r w:rsidR="00F91666" w:rsidRPr="006A2D95">
        <w:rPr>
          <w:szCs w:val="28"/>
        </w:rPr>
        <w:t xml:space="preserve">Думы </w:t>
      </w:r>
      <w:r>
        <w:rPr>
          <w:rFonts w:eastAsia="Calibri"/>
          <w:kern w:val="2"/>
          <w:szCs w:val="28"/>
        </w:rPr>
        <w:t>Пермского муниципального округа</w:t>
      </w:r>
      <w:r w:rsidR="00F91666" w:rsidRPr="006A2D95">
        <w:rPr>
          <w:rFonts w:eastAsia="Calibri"/>
          <w:kern w:val="2"/>
          <w:szCs w:val="28"/>
        </w:rPr>
        <w:t xml:space="preserve"> </w:t>
      </w:r>
      <w:r w:rsidR="00F91666" w:rsidRPr="006A2D95">
        <w:rPr>
          <w:szCs w:val="28"/>
        </w:rPr>
        <w:t xml:space="preserve">или </w:t>
      </w:r>
      <w:r w:rsidR="002F0814">
        <w:rPr>
          <w:szCs w:val="28"/>
        </w:rPr>
        <w:t>постановления г</w:t>
      </w:r>
      <w:r w:rsidR="00F91666" w:rsidRPr="006A2D95">
        <w:rPr>
          <w:szCs w:val="28"/>
        </w:rPr>
        <w:t xml:space="preserve">лавы </w:t>
      </w:r>
      <w:r>
        <w:rPr>
          <w:szCs w:val="28"/>
        </w:rPr>
        <w:t>Пермского муниципального округа</w:t>
      </w:r>
      <w:r w:rsidR="00F91666" w:rsidRPr="006A2D95">
        <w:rPr>
          <w:szCs w:val="28"/>
        </w:rPr>
        <w:t xml:space="preserve"> о назначении собрания;</w:t>
      </w:r>
    </w:p>
    <w:p w14:paraId="3DE4B2C3" w14:textId="75701137"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F91666" w:rsidRPr="006A2D95">
        <w:rPr>
          <w:rFonts w:eastAsia="Calibri"/>
          <w:szCs w:val="28"/>
          <w:lang w:eastAsia="en-US"/>
        </w:rPr>
        <w:t xml:space="preserve"> дата, время и место проведения собрания;</w:t>
      </w:r>
    </w:p>
    <w:p w14:paraId="09AAAD19" w14:textId="3989BBD2"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F91666" w:rsidRPr="006A2D95">
        <w:rPr>
          <w:rFonts w:eastAsia="Calibri"/>
          <w:szCs w:val="28"/>
          <w:lang w:eastAsia="en-US"/>
        </w:rPr>
        <w:t xml:space="preserve"> инициатор проведения собрания;</w:t>
      </w:r>
    </w:p>
    <w:p w14:paraId="73BF4BC8" w14:textId="70847568"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F91666" w:rsidRPr="006A2D95">
        <w:rPr>
          <w:rFonts w:eastAsia="Calibri"/>
          <w:szCs w:val="28"/>
          <w:lang w:eastAsia="en-US"/>
        </w:rPr>
        <w:t xml:space="preserve"> полная формулировка каждого рассматриваемого вопроса (вопросов);</w:t>
      </w:r>
    </w:p>
    <w:p w14:paraId="0CCB1E3D" w14:textId="1E086AD5"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F91666" w:rsidRPr="006A2D95">
        <w:rPr>
          <w:rFonts w:eastAsia="Calibri"/>
          <w:szCs w:val="28"/>
          <w:lang w:eastAsia="en-US"/>
        </w:rPr>
        <w:t xml:space="preserve"> количество присутствующих участников собрания;</w:t>
      </w:r>
    </w:p>
    <w:p w14:paraId="6753B0E5" w14:textId="7ED8F381"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F91666" w:rsidRPr="006A2D95">
        <w:rPr>
          <w:rFonts w:eastAsia="Calibri"/>
          <w:szCs w:val="28"/>
          <w:lang w:eastAsia="en-US"/>
        </w:rPr>
        <w:t xml:space="preserve"> состав президиума;</w:t>
      </w:r>
    </w:p>
    <w:p w14:paraId="10B63DE0" w14:textId="4F270974"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2F0814">
        <w:rPr>
          <w:rFonts w:eastAsia="Calibri"/>
          <w:szCs w:val="28"/>
          <w:lang w:eastAsia="en-US"/>
        </w:rPr>
        <w:t> </w:t>
      </w:r>
      <w:r w:rsidR="00F91666" w:rsidRPr="006A2D95">
        <w:rPr>
          <w:rFonts w:eastAsia="Calibri"/>
          <w:szCs w:val="28"/>
          <w:lang w:eastAsia="en-US"/>
        </w:rPr>
        <w:t xml:space="preserve">список участвующих в собрании представителей органов государственной власти, органов местного самоуправления </w:t>
      </w:r>
      <w:r>
        <w:rPr>
          <w:szCs w:val="28"/>
        </w:rPr>
        <w:t>Пермского муниципального округа</w:t>
      </w:r>
      <w:r w:rsidR="00F91666" w:rsidRPr="006A2D95">
        <w:rPr>
          <w:rFonts w:eastAsia="Calibri"/>
          <w:szCs w:val="28"/>
          <w:lang w:eastAsia="en-US"/>
        </w:rPr>
        <w:t xml:space="preserve"> и приглашенных лиц;</w:t>
      </w:r>
    </w:p>
    <w:p w14:paraId="3A707771" w14:textId="74F7A301" w:rsidR="00F91666" w:rsidRPr="006A2D95" w:rsidRDefault="000B7CC9" w:rsidP="00422DC7">
      <w:pPr>
        <w:autoSpaceDE w:val="0"/>
        <w:autoSpaceDN w:val="0"/>
        <w:adjustRightInd w:val="0"/>
        <w:ind w:firstLine="709"/>
        <w:jc w:val="both"/>
        <w:rPr>
          <w:rFonts w:eastAsia="Calibri"/>
          <w:szCs w:val="28"/>
          <w:lang w:eastAsia="en-US"/>
        </w:rPr>
      </w:pPr>
      <w:r>
        <w:rPr>
          <w:rFonts w:eastAsia="Calibri"/>
          <w:szCs w:val="28"/>
          <w:lang w:eastAsia="en-US"/>
        </w:rPr>
        <w:t>-</w:t>
      </w:r>
      <w:r w:rsidR="00F91666" w:rsidRPr="006A2D95">
        <w:rPr>
          <w:rFonts w:eastAsia="Calibri"/>
          <w:szCs w:val="28"/>
          <w:lang w:eastAsia="en-US"/>
        </w:rPr>
        <w:t xml:space="preserve"> фамилии выступивших, краткое содержание их выступлений;</w:t>
      </w:r>
    </w:p>
    <w:p w14:paraId="07A30551" w14:textId="2A75A84A" w:rsidR="00F91666" w:rsidRPr="006A2D95" w:rsidRDefault="000B7CC9" w:rsidP="00422DC7">
      <w:pPr>
        <w:autoSpaceDE w:val="0"/>
        <w:autoSpaceDN w:val="0"/>
        <w:adjustRightInd w:val="0"/>
        <w:ind w:firstLine="709"/>
        <w:jc w:val="both"/>
      </w:pPr>
      <w:r>
        <w:rPr>
          <w:rFonts w:eastAsia="Calibri"/>
          <w:lang w:eastAsia="en-US"/>
        </w:rPr>
        <w:t>-</w:t>
      </w:r>
      <w:r w:rsidR="00F91666" w:rsidRPr="006A2D95">
        <w:rPr>
          <w:rFonts w:eastAsia="Calibri"/>
          <w:lang w:eastAsia="en-US"/>
        </w:rPr>
        <w:t xml:space="preserve"> </w:t>
      </w:r>
      <w:r w:rsidR="00F91666" w:rsidRPr="006A2D95">
        <w:t>итоги голосования по каждому вопросу (приняло участие в голосовании, «за», «против», «воздержались»);</w:t>
      </w:r>
    </w:p>
    <w:p w14:paraId="140FB10C" w14:textId="06EFFBEA" w:rsidR="00F91666" w:rsidRPr="006A2D95" w:rsidRDefault="000B7CC9" w:rsidP="00422DC7">
      <w:pPr>
        <w:autoSpaceDE w:val="0"/>
        <w:autoSpaceDN w:val="0"/>
        <w:adjustRightInd w:val="0"/>
        <w:ind w:firstLine="709"/>
        <w:jc w:val="both"/>
      </w:pPr>
      <w:r>
        <w:t>-</w:t>
      </w:r>
      <w:r w:rsidR="00F91666" w:rsidRPr="006A2D95">
        <w:t xml:space="preserve"> сведения о принятии (непринятии) решения по каждому вопросу повестки дня и содержании принятого решения.</w:t>
      </w:r>
    </w:p>
    <w:p w14:paraId="3907CAD0" w14:textId="0B405571" w:rsidR="00F91666" w:rsidRPr="006A2D95" w:rsidRDefault="000B7CC9" w:rsidP="00422DC7">
      <w:pPr>
        <w:autoSpaceDE w:val="0"/>
        <w:autoSpaceDN w:val="0"/>
        <w:adjustRightInd w:val="0"/>
        <w:ind w:firstLine="709"/>
        <w:jc w:val="both"/>
        <w:rPr>
          <w:szCs w:val="28"/>
        </w:rPr>
      </w:pPr>
      <w:r>
        <w:rPr>
          <w:szCs w:val="28"/>
        </w:rPr>
        <w:t>6.12</w:t>
      </w:r>
      <w:r w:rsidR="00F91666" w:rsidRPr="006A2D95">
        <w:rPr>
          <w:szCs w:val="28"/>
        </w:rPr>
        <w:t xml:space="preserve"> Участники собрания имеют право:</w:t>
      </w:r>
    </w:p>
    <w:p w14:paraId="7AFC62E7" w14:textId="18183C08" w:rsidR="00F91666" w:rsidRPr="006A2D95" w:rsidRDefault="000B7CC9" w:rsidP="00422DC7">
      <w:pPr>
        <w:autoSpaceDE w:val="0"/>
        <w:autoSpaceDN w:val="0"/>
        <w:adjustRightInd w:val="0"/>
        <w:ind w:firstLine="709"/>
        <w:jc w:val="both"/>
        <w:rPr>
          <w:szCs w:val="28"/>
        </w:rPr>
      </w:pPr>
      <w:r>
        <w:rPr>
          <w:szCs w:val="28"/>
        </w:rPr>
        <w:t>-</w:t>
      </w:r>
      <w:r w:rsidR="00F91666" w:rsidRPr="006A2D95">
        <w:rPr>
          <w:szCs w:val="28"/>
        </w:rPr>
        <w:t xml:space="preserve"> выступить с разрешения председателя собрания не более одного раза по каждому из обсуждаемых вопросов;</w:t>
      </w:r>
    </w:p>
    <w:p w14:paraId="3F6B33DA" w14:textId="13AD5F1F" w:rsidR="00F91666" w:rsidRPr="006A2D95" w:rsidRDefault="000B7CC9" w:rsidP="00422DC7">
      <w:pPr>
        <w:autoSpaceDE w:val="0"/>
        <w:autoSpaceDN w:val="0"/>
        <w:adjustRightInd w:val="0"/>
        <w:ind w:firstLine="709"/>
        <w:jc w:val="both"/>
        <w:rPr>
          <w:szCs w:val="28"/>
        </w:rPr>
      </w:pPr>
      <w:r>
        <w:rPr>
          <w:szCs w:val="28"/>
        </w:rPr>
        <w:t>-</w:t>
      </w:r>
      <w:r w:rsidR="00F91666" w:rsidRPr="006A2D95">
        <w:rPr>
          <w:szCs w:val="28"/>
        </w:rPr>
        <w:t xml:space="preserve"> голосовать по вопросам, поставленным председателем собрания;</w:t>
      </w:r>
    </w:p>
    <w:p w14:paraId="0EB0F675" w14:textId="5627BA93" w:rsidR="00F91666" w:rsidRPr="006A2D95" w:rsidRDefault="000B7CC9" w:rsidP="00422DC7">
      <w:pPr>
        <w:autoSpaceDE w:val="0"/>
        <w:autoSpaceDN w:val="0"/>
        <w:adjustRightInd w:val="0"/>
        <w:ind w:firstLine="709"/>
        <w:jc w:val="both"/>
        <w:outlineLvl w:val="0"/>
        <w:rPr>
          <w:szCs w:val="28"/>
        </w:rPr>
      </w:pPr>
      <w:r>
        <w:rPr>
          <w:szCs w:val="28"/>
        </w:rPr>
        <w:t>-</w:t>
      </w:r>
      <w:r w:rsidR="00F91666" w:rsidRPr="006A2D95">
        <w:rPr>
          <w:szCs w:val="28"/>
        </w:rPr>
        <w:t xml:space="preserve"> знакомиться с протоколом собрания, делать из него выписки (копии).</w:t>
      </w:r>
    </w:p>
    <w:p w14:paraId="122D73F2" w14:textId="35EBAC30" w:rsidR="00970196" w:rsidRPr="00AB6134" w:rsidRDefault="00970196" w:rsidP="00422DC7">
      <w:pPr>
        <w:pStyle w:val="ConsPlusNormal"/>
        <w:ind w:firstLine="709"/>
        <w:jc w:val="both"/>
        <w:rPr>
          <w:rFonts w:ascii="Times New Roman" w:hAnsi="Times New Roman" w:cs="Times New Roman"/>
          <w:sz w:val="28"/>
          <w:szCs w:val="28"/>
        </w:rPr>
      </w:pPr>
    </w:p>
    <w:p w14:paraId="74C5C20F" w14:textId="087F2C66" w:rsidR="00970196" w:rsidRPr="00AB6134" w:rsidRDefault="00424A53" w:rsidP="00422DC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970196" w:rsidRPr="00AB6134">
        <w:rPr>
          <w:rFonts w:ascii="Times New Roman" w:hAnsi="Times New Roman" w:cs="Times New Roman"/>
          <w:sz w:val="28"/>
          <w:szCs w:val="28"/>
        </w:rPr>
        <w:t>. Рассмотрение итогов собрания граждан</w:t>
      </w:r>
    </w:p>
    <w:p w14:paraId="61B2ADA9" w14:textId="77777777" w:rsidR="00970196" w:rsidRPr="00AB6134" w:rsidRDefault="00970196" w:rsidP="00422DC7">
      <w:pPr>
        <w:pStyle w:val="ConsPlusNormal"/>
        <w:ind w:firstLine="709"/>
        <w:jc w:val="both"/>
        <w:rPr>
          <w:rFonts w:ascii="Times New Roman" w:hAnsi="Times New Roman" w:cs="Times New Roman"/>
          <w:sz w:val="28"/>
          <w:szCs w:val="28"/>
        </w:rPr>
      </w:pPr>
    </w:p>
    <w:p w14:paraId="1EBD221C" w14:textId="67EBDA23" w:rsidR="00970196" w:rsidRPr="00AB6134" w:rsidRDefault="00424A53" w:rsidP="00422DC7">
      <w:pPr>
        <w:pStyle w:val="ConsPlusNormal"/>
        <w:ind w:firstLine="709"/>
        <w:jc w:val="both"/>
        <w:rPr>
          <w:rFonts w:ascii="Times New Roman" w:hAnsi="Times New Roman" w:cs="Times New Roman"/>
          <w:sz w:val="28"/>
          <w:szCs w:val="28"/>
        </w:rPr>
      </w:pPr>
      <w:r w:rsidRPr="00424A53">
        <w:rPr>
          <w:rFonts w:ascii="Times New Roman" w:hAnsi="Times New Roman" w:cs="Times New Roman"/>
          <w:sz w:val="28"/>
          <w:szCs w:val="28"/>
        </w:rPr>
        <w:t>7.1</w:t>
      </w:r>
      <w:r w:rsidR="00970196" w:rsidRPr="00AB6134">
        <w:rPr>
          <w:rFonts w:ascii="Times New Roman" w:hAnsi="Times New Roman" w:cs="Times New Roman"/>
          <w:sz w:val="28"/>
          <w:szCs w:val="28"/>
        </w:rPr>
        <w:t xml:space="preserve">. Обращения, принятые собранием, подлежат обязательному рассмотрению органами местного самоуправления и должностными лицами местного самоуправления </w:t>
      </w:r>
      <w:r>
        <w:rPr>
          <w:rFonts w:ascii="Times New Roman" w:hAnsi="Times New Roman" w:cs="Times New Roman"/>
          <w:sz w:val="28"/>
          <w:szCs w:val="28"/>
        </w:rPr>
        <w:t xml:space="preserve">Пермского </w:t>
      </w:r>
      <w:r w:rsidR="00970196" w:rsidRPr="00AB6134">
        <w:rPr>
          <w:rFonts w:ascii="Times New Roman" w:hAnsi="Times New Roman" w:cs="Times New Roman"/>
          <w:sz w:val="28"/>
          <w:szCs w:val="28"/>
        </w:rPr>
        <w:t xml:space="preserve">муниципального округа, к компетенции </w:t>
      </w:r>
      <w:r w:rsidR="00970196" w:rsidRPr="00AB6134">
        <w:rPr>
          <w:rFonts w:ascii="Times New Roman" w:hAnsi="Times New Roman" w:cs="Times New Roman"/>
          <w:sz w:val="28"/>
          <w:szCs w:val="28"/>
        </w:rPr>
        <w:lastRenderedPageBreak/>
        <w:t>которых отнесено решение содержащихся в обращении вопросов, с направлением письменного ответа в адрес представителя инициативной группы.</w:t>
      </w:r>
    </w:p>
    <w:p w14:paraId="64CE3907" w14:textId="5415AC9D" w:rsidR="000B7CC9" w:rsidRPr="006A2D95" w:rsidRDefault="000B7CC9" w:rsidP="00422DC7">
      <w:pPr>
        <w:autoSpaceDE w:val="0"/>
        <w:autoSpaceDN w:val="0"/>
        <w:adjustRightInd w:val="0"/>
        <w:ind w:firstLine="709"/>
        <w:jc w:val="both"/>
        <w:rPr>
          <w:szCs w:val="28"/>
        </w:rPr>
      </w:pPr>
      <w:r>
        <w:rPr>
          <w:szCs w:val="28"/>
        </w:rPr>
        <w:t xml:space="preserve">7.2. </w:t>
      </w:r>
      <w:r w:rsidRPr="006A2D95">
        <w:rPr>
          <w:szCs w:val="28"/>
        </w:rPr>
        <w:t>Решение, принятое на собрании, н</w:t>
      </w:r>
      <w:r w:rsidR="00422DC7">
        <w:rPr>
          <w:szCs w:val="28"/>
        </w:rPr>
        <w:t>осит рекомендательный характер.</w:t>
      </w:r>
    </w:p>
    <w:p w14:paraId="566EA9EB" w14:textId="37DA934E" w:rsidR="000B7CC9" w:rsidRPr="006A2D95" w:rsidRDefault="000B7CC9" w:rsidP="00422DC7">
      <w:pPr>
        <w:autoSpaceDE w:val="0"/>
        <w:autoSpaceDN w:val="0"/>
        <w:adjustRightInd w:val="0"/>
        <w:ind w:firstLine="709"/>
        <w:jc w:val="both"/>
        <w:rPr>
          <w:szCs w:val="28"/>
        </w:rPr>
      </w:pPr>
      <w:r>
        <w:rPr>
          <w:szCs w:val="28"/>
        </w:rPr>
        <w:t>7.3</w:t>
      </w:r>
      <w:r w:rsidRPr="006A2D95">
        <w:rPr>
          <w:szCs w:val="28"/>
        </w:rPr>
        <w:t xml:space="preserve">. Итоги проведения собрания, ответы на обращения к органам местного самоуправления и должностным лицам местного самоуправления </w:t>
      </w:r>
      <w:r>
        <w:rPr>
          <w:szCs w:val="28"/>
        </w:rPr>
        <w:t>Пермского муниципального округа</w:t>
      </w:r>
      <w:r w:rsidRPr="006A2D95">
        <w:rPr>
          <w:szCs w:val="28"/>
        </w:rPr>
        <w:t xml:space="preserve"> подлежат официальному опубликованию (обнародованию).</w:t>
      </w:r>
    </w:p>
    <w:p w14:paraId="58D24D5C" w14:textId="77777777" w:rsidR="00970196" w:rsidRPr="00AB6134" w:rsidRDefault="00970196" w:rsidP="00422DC7">
      <w:pPr>
        <w:pStyle w:val="ConsPlusNormal"/>
        <w:ind w:firstLine="709"/>
        <w:jc w:val="both"/>
        <w:rPr>
          <w:rFonts w:ascii="Times New Roman" w:hAnsi="Times New Roman" w:cs="Times New Roman"/>
          <w:sz w:val="28"/>
          <w:szCs w:val="28"/>
        </w:rPr>
      </w:pPr>
    </w:p>
    <w:p w14:paraId="16EE9D50" w14:textId="77777777" w:rsidR="00970196" w:rsidRPr="00AB6134" w:rsidRDefault="00970196" w:rsidP="00422DC7">
      <w:pPr>
        <w:pStyle w:val="ConsPlusNormal"/>
        <w:jc w:val="both"/>
        <w:rPr>
          <w:rFonts w:ascii="Times New Roman" w:hAnsi="Times New Roman" w:cs="Times New Roman"/>
          <w:sz w:val="28"/>
          <w:szCs w:val="28"/>
        </w:rPr>
      </w:pPr>
    </w:p>
    <w:p w14:paraId="5B15C633" w14:textId="77777777" w:rsidR="00970196" w:rsidRPr="00AB6134" w:rsidRDefault="00970196" w:rsidP="00422DC7">
      <w:pPr>
        <w:pStyle w:val="ConsPlusNormal"/>
        <w:jc w:val="both"/>
        <w:rPr>
          <w:rFonts w:ascii="Times New Roman" w:hAnsi="Times New Roman" w:cs="Times New Roman"/>
          <w:sz w:val="28"/>
          <w:szCs w:val="28"/>
        </w:rPr>
      </w:pPr>
    </w:p>
    <w:p w14:paraId="6D617EF2" w14:textId="5E1C6228" w:rsidR="00970196" w:rsidRDefault="00970196" w:rsidP="00422DC7">
      <w:pPr>
        <w:pStyle w:val="ConsPlusNormal"/>
        <w:jc w:val="both"/>
        <w:rPr>
          <w:rFonts w:ascii="Times New Roman" w:hAnsi="Times New Roman" w:cs="Times New Roman"/>
          <w:sz w:val="28"/>
          <w:szCs w:val="28"/>
        </w:rPr>
      </w:pPr>
    </w:p>
    <w:p w14:paraId="01EE7286" w14:textId="33AC37ED" w:rsidR="00424A53" w:rsidRDefault="00424A53" w:rsidP="00422DC7">
      <w:pPr>
        <w:pStyle w:val="ConsPlusNormal"/>
        <w:jc w:val="both"/>
        <w:rPr>
          <w:rFonts w:ascii="Times New Roman" w:hAnsi="Times New Roman" w:cs="Times New Roman"/>
          <w:sz w:val="28"/>
          <w:szCs w:val="28"/>
        </w:rPr>
      </w:pPr>
    </w:p>
    <w:p w14:paraId="70EA503F" w14:textId="681566DD" w:rsidR="00424A53" w:rsidRDefault="00424A53" w:rsidP="00422DC7">
      <w:pPr>
        <w:pStyle w:val="ConsPlusNormal"/>
        <w:jc w:val="both"/>
        <w:rPr>
          <w:rFonts w:ascii="Times New Roman" w:hAnsi="Times New Roman" w:cs="Times New Roman"/>
          <w:sz w:val="28"/>
          <w:szCs w:val="28"/>
        </w:rPr>
      </w:pPr>
    </w:p>
    <w:p w14:paraId="18180E5E" w14:textId="6DEBFD12" w:rsidR="00424A53" w:rsidRDefault="00424A53" w:rsidP="00422DC7">
      <w:pPr>
        <w:pStyle w:val="ConsPlusNormal"/>
        <w:jc w:val="both"/>
        <w:rPr>
          <w:rFonts w:ascii="Times New Roman" w:hAnsi="Times New Roman" w:cs="Times New Roman"/>
          <w:sz w:val="28"/>
          <w:szCs w:val="28"/>
        </w:rPr>
      </w:pPr>
    </w:p>
    <w:p w14:paraId="11587BFA" w14:textId="0A98D09C" w:rsidR="00424A53" w:rsidRDefault="00424A53" w:rsidP="00422DC7">
      <w:pPr>
        <w:pStyle w:val="ConsPlusNormal"/>
        <w:jc w:val="both"/>
        <w:rPr>
          <w:rFonts w:ascii="Times New Roman" w:hAnsi="Times New Roman" w:cs="Times New Roman"/>
          <w:sz w:val="28"/>
          <w:szCs w:val="28"/>
        </w:rPr>
      </w:pPr>
    </w:p>
    <w:p w14:paraId="23879949" w14:textId="24104A3B" w:rsidR="00424A53" w:rsidRDefault="00424A53" w:rsidP="00422DC7">
      <w:pPr>
        <w:pStyle w:val="ConsPlusNormal"/>
        <w:jc w:val="both"/>
        <w:rPr>
          <w:rFonts w:ascii="Times New Roman" w:hAnsi="Times New Roman" w:cs="Times New Roman"/>
          <w:sz w:val="28"/>
          <w:szCs w:val="28"/>
        </w:rPr>
      </w:pPr>
    </w:p>
    <w:p w14:paraId="1FFC8291" w14:textId="3529B2F1" w:rsidR="00424A53" w:rsidRDefault="00424A53" w:rsidP="00422DC7">
      <w:pPr>
        <w:pStyle w:val="ConsPlusNormal"/>
        <w:jc w:val="both"/>
        <w:rPr>
          <w:rFonts w:ascii="Times New Roman" w:hAnsi="Times New Roman" w:cs="Times New Roman"/>
          <w:sz w:val="28"/>
          <w:szCs w:val="28"/>
        </w:rPr>
      </w:pPr>
    </w:p>
    <w:p w14:paraId="1BC29F38" w14:textId="5751E15D" w:rsidR="00424A53" w:rsidRDefault="00424A53" w:rsidP="00422DC7">
      <w:pPr>
        <w:pStyle w:val="ConsPlusNormal"/>
        <w:jc w:val="both"/>
        <w:rPr>
          <w:rFonts w:ascii="Times New Roman" w:hAnsi="Times New Roman" w:cs="Times New Roman"/>
          <w:sz w:val="28"/>
          <w:szCs w:val="28"/>
        </w:rPr>
      </w:pPr>
    </w:p>
    <w:p w14:paraId="7B3F984E" w14:textId="51C2DB46" w:rsidR="000B7CC9" w:rsidRDefault="000B7CC9" w:rsidP="00422DC7">
      <w:pPr>
        <w:pStyle w:val="ConsPlusNormal"/>
        <w:jc w:val="both"/>
        <w:rPr>
          <w:rFonts w:ascii="Times New Roman" w:hAnsi="Times New Roman" w:cs="Times New Roman"/>
          <w:sz w:val="28"/>
          <w:szCs w:val="28"/>
        </w:rPr>
      </w:pPr>
    </w:p>
    <w:p w14:paraId="3B62FED9" w14:textId="5FD78C51" w:rsidR="000B7CC9" w:rsidRDefault="000B7CC9" w:rsidP="00422DC7">
      <w:pPr>
        <w:pStyle w:val="ConsPlusNormal"/>
        <w:jc w:val="both"/>
        <w:rPr>
          <w:rFonts w:ascii="Times New Roman" w:hAnsi="Times New Roman" w:cs="Times New Roman"/>
          <w:sz w:val="28"/>
          <w:szCs w:val="28"/>
        </w:rPr>
      </w:pPr>
    </w:p>
    <w:p w14:paraId="6B2EF62F" w14:textId="03A76576" w:rsidR="000B7CC9" w:rsidRDefault="000B7CC9" w:rsidP="00422DC7">
      <w:pPr>
        <w:pStyle w:val="ConsPlusNormal"/>
        <w:jc w:val="both"/>
        <w:rPr>
          <w:rFonts w:ascii="Times New Roman" w:hAnsi="Times New Roman" w:cs="Times New Roman"/>
          <w:sz w:val="28"/>
          <w:szCs w:val="28"/>
        </w:rPr>
      </w:pPr>
    </w:p>
    <w:p w14:paraId="47EC010F" w14:textId="43F18832" w:rsidR="000B7CC9" w:rsidRDefault="000B7CC9" w:rsidP="00422DC7">
      <w:pPr>
        <w:pStyle w:val="ConsPlusNormal"/>
        <w:jc w:val="both"/>
        <w:rPr>
          <w:rFonts w:ascii="Times New Roman" w:hAnsi="Times New Roman" w:cs="Times New Roman"/>
          <w:sz w:val="28"/>
          <w:szCs w:val="28"/>
        </w:rPr>
      </w:pPr>
    </w:p>
    <w:p w14:paraId="2402C7A6" w14:textId="19B1EAD9" w:rsidR="000B7CC9" w:rsidRDefault="000B7CC9" w:rsidP="00422DC7">
      <w:pPr>
        <w:pStyle w:val="ConsPlusNormal"/>
        <w:jc w:val="both"/>
        <w:rPr>
          <w:rFonts w:ascii="Times New Roman" w:hAnsi="Times New Roman" w:cs="Times New Roman"/>
          <w:sz w:val="28"/>
          <w:szCs w:val="28"/>
        </w:rPr>
      </w:pPr>
    </w:p>
    <w:p w14:paraId="598B3B81" w14:textId="4D76B84D" w:rsidR="000B7CC9" w:rsidRDefault="000B7CC9" w:rsidP="00422DC7">
      <w:pPr>
        <w:pStyle w:val="ConsPlusNormal"/>
        <w:jc w:val="both"/>
        <w:rPr>
          <w:rFonts w:ascii="Times New Roman" w:hAnsi="Times New Roman" w:cs="Times New Roman"/>
          <w:sz w:val="28"/>
          <w:szCs w:val="28"/>
        </w:rPr>
      </w:pPr>
    </w:p>
    <w:p w14:paraId="5E894626" w14:textId="53551A63" w:rsidR="000B7CC9" w:rsidRDefault="000B7CC9" w:rsidP="00422DC7">
      <w:pPr>
        <w:pStyle w:val="ConsPlusNormal"/>
        <w:jc w:val="both"/>
        <w:rPr>
          <w:rFonts w:ascii="Times New Roman" w:hAnsi="Times New Roman" w:cs="Times New Roman"/>
          <w:sz w:val="28"/>
          <w:szCs w:val="28"/>
        </w:rPr>
      </w:pPr>
    </w:p>
    <w:p w14:paraId="02E2281A" w14:textId="392922A5" w:rsidR="000B7CC9" w:rsidRDefault="000B7CC9" w:rsidP="00422DC7">
      <w:pPr>
        <w:pStyle w:val="ConsPlusNormal"/>
        <w:jc w:val="both"/>
        <w:rPr>
          <w:rFonts w:ascii="Times New Roman" w:hAnsi="Times New Roman" w:cs="Times New Roman"/>
          <w:sz w:val="28"/>
          <w:szCs w:val="28"/>
        </w:rPr>
      </w:pPr>
    </w:p>
    <w:p w14:paraId="7A22EC6E" w14:textId="76955B67" w:rsidR="000B7CC9" w:rsidRDefault="000B7CC9" w:rsidP="00422DC7">
      <w:pPr>
        <w:pStyle w:val="ConsPlusNormal"/>
        <w:jc w:val="both"/>
        <w:rPr>
          <w:rFonts w:ascii="Times New Roman" w:hAnsi="Times New Roman" w:cs="Times New Roman"/>
          <w:sz w:val="28"/>
          <w:szCs w:val="28"/>
        </w:rPr>
      </w:pPr>
    </w:p>
    <w:p w14:paraId="5AE0642B" w14:textId="6D6FB93C" w:rsidR="00D0667F" w:rsidRDefault="00D0667F" w:rsidP="00422DC7">
      <w:pPr>
        <w:pStyle w:val="ConsPlusNormal"/>
        <w:jc w:val="both"/>
        <w:rPr>
          <w:rFonts w:ascii="Times New Roman" w:hAnsi="Times New Roman" w:cs="Times New Roman"/>
          <w:sz w:val="28"/>
          <w:szCs w:val="28"/>
        </w:rPr>
      </w:pPr>
    </w:p>
    <w:p w14:paraId="7222170C" w14:textId="20DB2910" w:rsidR="00D0667F" w:rsidRDefault="00D0667F" w:rsidP="00422DC7">
      <w:pPr>
        <w:pStyle w:val="ConsPlusNormal"/>
        <w:jc w:val="both"/>
        <w:rPr>
          <w:rFonts w:ascii="Times New Roman" w:hAnsi="Times New Roman" w:cs="Times New Roman"/>
          <w:sz w:val="28"/>
          <w:szCs w:val="28"/>
        </w:rPr>
      </w:pPr>
    </w:p>
    <w:p w14:paraId="12C30E7A" w14:textId="600F129E" w:rsidR="00D0667F" w:rsidRDefault="00D0667F" w:rsidP="00422DC7">
      <w:pPr>
        <w:pStyle w:val="ConsPlusNormal"/>
        <w:jc w:val="both"/>
        <w:rPr>
          <w:rFonts w:ascii="Times New Roman" w:hAnsi="Times New Roman" w:cs="Times New Roman"/>
          <w:sz w:val="28"/>
          <w:szCs w:val="28"/>
        </w:rPr>
      </w:pPr>
    </w:p>
    <w:p w14:paraId="3D4A2F5C" w14:textId="6207AED7" w:rsidR="00D0667F" w:rsidRDefault="00D0667F" w:rsidP="00422DC7">
      <w:pPr>
        <w:pStyle w:val="ConsPlusNormal"/>
        <w:jc w:val="both"/>
        <w:rPr>
          <w:rFonts w:ascii="Times New Roman" w:hAnsi="Times New Roman" w:cs="Times New Roman"/>
          <w:sz w:val="28"/>
          <w:szCs w:val="28"/>
        </w:rPr>
      </w:pPr>
    </w:p>
    <w:p w14:paraId="5BCB66D0" w14:textId="25342B4E" w:rsidR="00D0667F" w:rsidRDefault="00D0667F" w:rsidP="00422DC7">
      <w:pPr>
        <w:pStyle w:val="ConsPlusNormal"/>
        <w:jc w:val="both"/>
        <w:rPr>
          <w:rFonts w:ascii="Times New Roman" w:hAnsi="Times New Roman" w:cs="Times New Roman"/>
          <w:sz w:val="28"/>
          <w:szCs w:val="28"/>
        </w:rPr>
      </w:pPr>
    </w:p>
    <w:p w14:paraId="5D6E1ED5" w14:textId="64A1C6DD" w:rsidR="00D0667F" w:rsidRDefault="00D0667F" w:rsidP="00422DC7">
      <w:pPr>
        <w:pStyle w:val="ConsPlusNormal"/>
        <w:jc w:val="both"/>
        <w:rPr>
          <w:rFonts w:ascii="Times New Roman" w:hAnsi="Times New Roman" w:cs="Times New Roman"/>
          <w:sz w:val="28"/>
          <w:szCs w:val="28"/>
        </w:rPr>
      </w:pPr>
    </w:p>
    <w:p w14:paraId="2D57054C" w14:textId="7E72F57E" w:rsidR="00D0667F" w:rsidRDefault="00D0667F" w:rsidP="00422DC7">
      <w:pPr>
        <w:pStyle w:val="ConsPlusNormal"/>
        <w:jc w:val="both"/>
        <w:rPr>
          <w:rFonts w:ascii="Times New Roman" w:hAnsi="Times New Roman" w:cs="Times New Roman"/>
          <w:sz w:val="28"/>
          <w:szCs w:val="28"/>
        </w:rPr>
      </w:pPr>
    </w:p>
    <w:p w14:paraId="1B40EE84" w14:textId="77777777" w:rsidR="00D0667F" w:rsidRDefault="00D0667F" w:rsidP="00422DC7">
      <w:pPr>
        <w:pStyle w:val="ConsPlusNormal"/>
        <w:jc w:val="both"/>
        <w:rPr>
          <w:rFonts w:ascii="Times New Roman" w:hAnsi="Times New Roman" w:cs="Times New Roman"/>
          <w:sz w:val="28"/>
          <w:szCs w:val="28"/>
        </w:rPr>
      </w:pPr>
    </w:p>
    <w:p w14:paraId="1784ED3F" w14:textId="618E5929" w:rsidR="000B7CC9" w:rsidRDefault="000B7CC9" w:rsidP="00422DC7">
      <w:pPr>
        <w:pStyle w:val="ConsPlusNormal"/>
        <w:jc w:val="both"/>
        <w:rPr>
          <w:rFonts w:ascii="Times New Roman" w:hAnsi="Times New Roman" w:cs="Times New Roman"/>
          <w:sz w:val="28"/>
          <w:szCs w:val="28"/>
        </w:rPr>
      </w:pPr>
    </w:p>
    <w:p w14:paraId="2CFF5A7B" w14:textId="77777777" w:rsidR="000B7CC9" w:rsidRDefault="000B7CC9" w:rsidP="00422DC7">
      <w:pPr>
        <w:pStyle w:val="ConsPlusNormal"/>
        <w:jc w:val="both"/>
        <w:rPr>
          <w:rFonts w:ascii="Times New Roman" w:hAnsi="Times New Roman" w:cs="Times New Roman"/>
          <w:sz w:val="28"/>
          <w:szCs w:val="28"/>
        </w:rPr>
      </w:pPr>
    </w:p>
    <w:p w14:paraId="326E1990" w14:textId="44D76CAC" w:rsidR="00424A53" w:rsidRDefault="00424A53" w:rsidP="00422DC7">
      <w:pPr>
        <w:pStyle w:val="ConsPlusNormal"/>
        <w:jc w:val="both"/>
        <w:rPr>
          <w:rFonts w:ascii="Times New Roman" w:hAnsi="Times New Roman" w:cs="Times New Roman"/>
          <w:sz w:val="28"/>
          <w:szCs w:val="28"/>
        </w:rPr>
      </w:pPr>
    </w:p>
    <w:p w14:paraId="1770E7A4" w14:textId="61733A4B" w:rsidR="00424A53" w:rsidRDefault="00424A53" w:rsidP="00422DC7">
      <w:pPr>
        <w:pStyle w:val="ConsPlusNormal"/>
        <w:jc w:val="both"/>
        <w:rPr>
          <w:rFonts w:ascii="Times New Roman" w:hAnsi="Times New Roman" w:cs="Times New Roman"/>
          <w:sz w:val="28"/>
          <w:szCs w:val="28"/>
        </w:rPr>
      </w:pPr>
    </w:p>
    <w:p w14:paraId="1C904689" w14:textId="65EEAFD6" w:rsidR="00424A53" w:rsidRDefault="00424A53" w:rsidP="00422DC7">
      <w:pPr>
        <w:pStyle w:val="ConsPlusNormal"/>
        <w:jc w:val="both"/>
        <w:rPr>
          <w:rFonts w:ascii="Times New Roman" w:hAnsi="Times New Roman" w:cs="Times New Roman"/>
          <w:sz w:val="28"/>
          <w:szCs w:val="28"/>
        </w:rPr>
      </w:pPr>
    </w:p>
    <w:p w14:paraId="5E8BDFDF" w14:textId="77777777" w:rsidR="00422DC7" w:rsidRDefault="00422DC7" w:rsidP="00422DC7">
      <w:pPr>
        <w:pStyle w:val="ConsPlusNormal"/>
        <w:jc w:val="both"/>
        <w:rPr>
          <w:rFonts w:ascii="Times New Roman" w:hAnsi="Times New Roman" w:cs="Times New Roman"/>
          <w:sz w:val="28"/>
          <w:szCs w:val="28"/>
        </w:rPr>
      </w:pPr>
    </w:p>
    <w:p w14:paraId="371849E0" w14:textId="77777777" w:rsidR="00422DC7" w:rsidRDefault="00422DC7" w:rsidP="00422DC7">
      <w:pPr>
        <w:pStyle w:val="ConsPlusNormal"/>
        <w:jc w:val="both"/>
        <w:rPr>
          <w:rFonts w:ascii="Times New Roman" w:hAnsi="Times New Roman" w:cs="Times New Roman"/>
          <w:sz w:val="28"/>
          <w:szCs w:val="28"/>
        </w:rPr>
      </w:pPr>
    </w:p>
    <w:p w14:paraId="39D6E460" w14:textId="77777777" w:rsidR="00422DC7" w:rsidRDefault="00422DC7" w:rsidP="00422DC7">
      <w:pPr>
        <w:pStyle w:val="ConsPlusNormal"/>
        <w:jc w:val="both"/>
        <w:rPr>
          <w:rFonts w:ascii="Times New Roman" w:hAnsi="Times New Roman" w:cs="Times New Roman"/>
          <w:sz w:val="28"/>
          <w:szCs w:val="28"/>
        </w:rPr>
      </w:pPr>
    </w:p>
    <w:p w14:paraId="04041417" w14:textId="77777777" w:rsidR="00422DC7" w:rsidRDefault="00422DC7" w:rsidP="00422DC7">
      <w:pPr>
        <w:pStyle w:val="ConsPlusNormal"/>
        <w:jc w:val="both"/>
        <w:rPr>
          <w:rFonts w:ascii="Times New Roman" w:hAnsi="Times New Roman" w:cs="Times New Roman"/>
          <w:sz w:val="28"/>
          <w:szCs w:val="28"/>
        </w:rPr>
      </w:pPr>
    </w:p>
    <w:p w14:paraId="2B836856" w14:textId="77777777" w:rsidR="00422DC7" w:rsidRDefault="00422DC7" w:rsidP="00422DC7">
      <w:pPr>
        <w:pStyle w:val="ConsPlusNormal"/>
        <w:jc w:val="both"/>
        <w:rPr>
          <w:rFonts w:ascii="Times New Roman" w:hAnsi="Times New Roman" w:cs="Times New Roman"/>
          <w:sz w:val="28"/>
          <w:szCs w:val="28"/>
        </w:rPr>
      </w:pPr>
    </w:p>
    <w:p w14:paraId="28AC9DB7" w14:textId="3FC65B41" w:rsidR="00970196" w:rsidRPr="00AB6134" w:rsidRDefault="00970196" w:rsidP="00422DC7">
      <w:pPr>
        <w:pStyle w:val="ConsPlusNormal"/>
        <w:ind w:left="5670" w:firstLine="0"/>
        <w:outlineLvl w:val="1"/>
        <w:rPr>
          <w:rFonts w:ascii="Times New Roman" w:hAnsi="Times New Roman" w:cs="Times New Roman"/>
          <w:sz w:val="28"/>
          <w:szCs w:val="28"/>
        </w:rPr>
      </w:pPr>
      <w:r w:rsidRPr="00AB6134">
        <w:rPr>
          <w:rFonts w:ascii="Times New Roman" w:hAnsi="Times New Roman" w:cs="Times New Roman"/>
          <w:sz w:val="28"/>
          <w:szCs w:val="28"/>
        </w:rPr>
        <w:lastRenderedPageBreak/>
        <w:t>Приложение 1</w:t>
      </w:r>
    </w:p>
    <w:p w14:paraId="0094DE03" w14:textId="4EFBBB29" w:rsidR="00970196" w:rsidRPr="00AB6134" w:rsidRDefault="00970196" w:rsidP="00422DC7">
      <w:pPr>
        <w:pStyle w:val="ConsPlusNormal"/>
        <w:ind w:left="5670" w:firstLine="0"/>
        <w:rPr>
          <w:rFonts w:ascii="Times New Roman" w:hAnsi="Times New Roman" w:cs="Times New Roman"/>
          <w:sz w:val="28"/>
          <w:szCs w:val="28"/>
        </w:rPr>
      </w:pPr>
      <w:proofErr w:type="gramStart"/>
      <w:r w:rsidRPr="00AB6134">
        <w:rPr>
          <w:rFonts w:ascii="Times New Roman" w:hAnsi="Times New Roman" w:cs="Times New Roman"/>
          <w:sz w:val="28"/>
          <w:szCs w:val="28"/>
        </w:rPr>
        <w:t>к</w:t>
      </w:r>
      <w:proofErr w:type="gramEnd"/>
      <w:r w:rsidRPr="00AB6134">
        <w:rPr>
          <w:rFonts w:ascii="Times New Roman" w:hAnsi="Times New Roman" w:cs="Times New Roman"/>
          <w:sz w:val="28"/>
          <w:szCs w:val="28"/>
        </w:rPr>
        <w:t xml:space="preserve"> </w:t>
      </w:r>
      <w:r w:rsidR="005D6D71">
        <w:rPr>
          <w:rFonts w:ascii="Times New Roman" w:hAnsi="Times New Roman" w:cs="Times New Roman"/>
          <w:sz w:val="28"/>
          <w:szCs w:val="28"/>
        </w:rPr>
        <w:t>Порядку</w:t>
      </w:r>
      <w:r w:rsidR="00422DC7">
        <w:rPr>
          <w:rFonts w:ascii="Times New Roman" w:hAnsi="Times New Roman" w:cs="Times New Roman"/>
          <w:sz w:val="28"/>
          <w:szCs w:val="28"/>
        </w:rPr>
        <w:t xml:space="preserve"> </w:t>
      </w:r>
      <w:r w:rsidRPr="00AB6134">
        <w:rPr>
          <w:rFonts w:ascii="Times New Roman" w:hAnsi="Times New Roman" w:cs="Times New Roman"/>
          <w:sz w:val="28"/>
          <w:szCs w:val="28"/>
        </w:rPr>
        <w:t>назначения</w:t>
      </w:r>
      <w:r w:rsidR="005D6D71">
        <w:rPr>
          <w:rFonts w:ascii="Times New Roman" w:hAnsi="Times New Roman" w:cs="Times New Roman"/>
          <w:sz w:val="28"/>
          <w:szCs w:val="28"/>
        </w:rPr>
        <w:t xml:space="preserve"> </w:t>
      </w:r>
      <w:r w:rsidRPr="00AB6134">
        <w:rPr>
          <w:rFonts w:ascii="Times New Roman" w:hAnsi="Times New Roman" w:cs="Times New Roman"/>
          <w:sz w:val="28"/>
          <w:szCs w:val="28"/>
        </w:rPr>
        <w:t>и проведения</w:t>
      </w:r>
      <w:r w:rsidR="00422DC7">
        <w:rPr>
          <w:rFonts w:ascii="Times New Roman" w:hAnsi="Times New Roman" w:cs="Times New Roman"/>
          <w:sz w:val="28"/>
          <w:szCs w:val="28"/>
        </w:rPr>
        <w:t xml:space="preserve"> </w:t>
      </w:r>
      <w:r w:rsidRPr="00AB6134">
        <w:rPr>
          <w:rFonts w:ascii="Times New Roman" w:hAnsi="Times New Roman" w:cs="Times New Roman"/>
          <w:sz w:val="28"/>
          <w:szCs w:val="28"/>
        </w:rPr>
        <w:t>собраний граждан</w:t>
      </w:r>
      <w:r w:rsidR="008F10A7">
        <w:rPr>
          <w:rFonts w:ascii="Times New Roman" w:hAnsi="Times New Roman" w:cs="Times New Roman"/>
          <w:sz w:val="28"/>
          <w:szCs w:val="28"/>
        </w:rPr>
        <w:t xml:space="preserve"> </w:t>
      </w:r>
      <w:r w:rsidRPr="00AB6134">
        <w:rPr>
          <w:rFonts w:ascii="Times New Roman" w:hAnsi="Times New Roman" w:cs="Times New Roman"/>
          <w:sz w:val="28"/>
          <w:szCs w:val="28"/>
        </w:rPr>
        <w:t xml:space="preserve">в </w:t>
      </w:r>
      <w:r w:rsidR="00424A53">
        <w:rPr>
          <w:rFonts w:ascii="Times New Roman" w:hAnsi="Times New Roman" w:cs="Times New Roman"/>
          <w:sz w:val="28"/>
          <w:szCs w:val="28"/>
        </w:rPr>
        <w:t>Пермском</w:t>
      </w:r>
      <w:r w:rsidR="00422DC7">
        <w:rPr>
          <w:rFonts w:ascii="Times New Roman" w:hAnsi="Times New Roman" w:cs="Times New Roman"/>
          <w:sz w:val="28"/>
          <w:szCs w:val="28"/>
        </w:rPr>
        <w:t xml:space="preserve"> </w:t>
      </w:r>
      <w:r w:rsidRPr="00AB6134">
        <w:rPr>
          <w:rFonts w:ascii="Times New Roman" w:hAnsi="Times New Roman" w:cs="Times New Roman"/>
          <w:sz w:val="28"/>
          <w:szCs w:val="28"/>
        </w:rPr>
        <w:t>муниципальном округе</w:t>
      </w:r>
    </w:p>
    <w:p w14:paraId="6A15C9F1" w14:textId="77777777" w:rsidR="00970196" w:rsidRPr="00AB6134" w:rsidRDefault="00970196" w:rsidP="00422DC7">
      <w:pPr>
        <w:pStyle w:val="ConsPlusNormal"/>
        <w:ind w:left="5670" w:firstLine="0"/>
        <w:rPr>
          <w:rFonts w:ascii="Times New Roman" w:hAnsi="Times New Roman" w:cs="Times New Roman"/>
          <w:sz w:val="28"/>
          <w:szCs w:val="28"/>
        </w:rPr>
      </w:pPr>
      <w:r w:rsidRPr="00AB6134">
        <w:rPr>
          <w:rFonts w:ascii="Times New Roman" w:hAnsi="Times New Roman" w:cs="Times New Roman"/>
          <w:sz w:val="28"/>
          <w:szCs w:val="28"/>
        </w:rPr>
        <w:t>Пермского края</w:t>
      </w:r>
    </w:p>
    <w:p w14:paraId="60F10CE0" w14:textId="77777777" w:rsidR="00970196" w:rsidRPr="00AB6134" w:rsidRDefault="00970196" w:rsidP="00422DC7">
      <w:pPr>
        <w:pStyle w:val="ConsPlusNormal"/>
        <w:jc w:val="both"/>
        <w:rPr>
          <w:rFonts w:ascii="Times New Roman" w:hAnsi="Times New Roman" w:cs="Times New Roman"/>
          <w:sz w:val="28"/>
          <w:szCs w:val="28"/>
        </w:rPr>
      </w:pPr>
    </w:p>
    <w:p w14:paraId="1A87C904" w14:textId="77777777" w:rsidR="00970196" w:rsidRPr="00AB6134" w:rsidRDefault="00970196" w:rsidP="00422DC7">
      <w:pPr>
        <w:pStyle w:val="ConsPlusNormal"/>
        <w:jc w:val="right"/>
        <w:rPr>
          <w:rFonts w:ascii="Times New Roman" w:hAnsi="Times New Roman" w:cs="Times New Roman"/>
          <w:sz w:val="28"/>
          <w:szCs w:val="28"/>
        </w:rPr>
      </w:pPr>
      <w:r w:rsidRPr="00AB6134">
        <w:rPr>
          <w:rFonts w:ascii="Times New Roman" w:hAnsi="Times New Roman" w:cs="Times New Roman"/>
          <w:sz w:val="28"/>
          <w:szCs w:val="28"/>
        </w:rPr>
        <w:t>Форма</w:t>
      </w:r>
    </w:p>
    <w:p w14:paraId="6637578C" w14:textId="77777777" w:rsidR="00970196" w:rsidRPr="00AB6134" w:rsidRDefault="00970196" w:rsidP="00422DC7">
      <w:pPr>
        <w:pStyle w:val="ConsPlusNormal"/>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9"/>
        <w:gridCol w:w="2443"/>
        <w:gridCol w:w="3907"/>
      </w:tblGrid>
      <w:tr w:rsidR="00970196" w:rsidRPr="00AB6134" w14:paraId="03F39C8B" w14:textId="77777777" w:rsidTr="00422DC7">
        <w:tc>
          <w:tcPr>
            <w:tcW w:w="9639" w:type="dxa"/>
            <w:gridSpan w:val="3"/>
            <w:tcBorders>
              <w:top w:val="nil"/>
              <w:left w:val="nil"/>
              <w:bottom w:val="nil"/>
              <w:right w:val="nil"/>
            </w:tcBorders>
          </w:tcPr>
          <w:p w14:paraId="74267F6E" w14:textId="77777777" w:rsidR="00970196" w:rsidRPr="00AB6134" w:rsidRDefault="00970196" w:rsidP="00422DC7">
            <w:pPr>
              <w:pStyle w:val="ConsPlusNormal"/>
              <w:jc w:val="center"/>
              <w:rPr>
                <w:rFonts w:ascii="Times New Roman" w:hAnsi="Times New Roman" w:cs="Times New Roman"/>
                <w:sz w:val="28"/>
                <w:szCs w:val="28"/>
              </w:rPr>
            </w:pPr>
            <w:bookmarkStart w:id="3" w:name="P140"/>
            <w:bookmarkEnd w:id="3"/>
            <w:r w:rsidRPr="00AB6134">
              <w:rPr>
                <w:rFonts w:ascii="Times New Roman" w:hAnsi="Times New Roman" w:cs="Times New Roman"/>
                <w:sz w:val="28"/>
                <w:szCs w:val="28"/>
              </w:rPr>
              <w:t>Согласие на обработку персональных данных</w:t>
            </w:r>
          </w:p>
        </w:tc>
      </w:tr>
      <w:tr w:rsidR="00970196" w:rsidRPr="00AB6134" w14:paraId="6BD5078B" w14:textId="77777777" w:rsidTr="00422DC7">
        <w:tc>
          <w:tcPr>
            <w:tcW w:w="9639" w:type="dxa"/>
            <w:gridSpan w:val="3"/>
            <w:tcBorders>
              <w:top w:val="nil"/>
              <w:left w:val="nil"/>
              <w:bottom w:val="nil"/>
              <w:right w:val="nil"/>
            </w:tcBorders>
          </w:tcPr>
          <w:p w14:paraId="33C94475" w14:textId="21949AD2" w:rsidR="00970196" w:rsidRPr="00AB6134" w:rsidRDefault="00970196" w:rsidP="00422DC7">
            <w:pPr>
              <w:pStyle w:val="ConsPlusNormal"/>
              <w:jc w:val="both"/>
              <w:rPr>
                <w:rFonts w:ascii="Times New Roman" w:hAnsi="Times New Roman" w:cs="Times New Roman"/>
                <w:sz w:val="28"/>
                <w:szCs w:val="28"/>
              </w:rPr>
            </w:pPr>
            <w:r w:rsidRPr="00AB6134">
              <w:rPr>
                <w:rFonts w:ascii="Times New Roman" w:hAnsi="Times New Roman" w:cs="Times New Roman"/>
                <w:sz w:val="28"/>
                <w:szCs w:val="28"/>
              </w:rPr>
              <w:t>Я, _______________________________________________________________</w:t>
            </w:r>
            <w:r w:rsidR="00422DC7">
              <w:rPr>
                <w:rFonts w:ascii="Times New Roman" w:hAnsi="Times New Roman" w:cs="Times New Roman"/>
                <w:sz w:val="28"/>
                <w:szCs w:val="28"/>
              </w:rPr>
              <w:t>____</w:t>
            </w:r>
            <w:r w:rsidRPr="00AB6134">
              <w:rPr>
                <w:rFonts w:ascii="Times New Roman" w:hAnsi="Times New Roman" w:cs="Times New Roman"/>
                <w:sz w:val="28"/>
                <w:szCs w:val="28"/>
              </w:rPr>
              <w:t>,</w:t>
            </w:r>
          </w:p>
          <w:p w14:paraId="4B540CAD" w14:textId="77777777" w:rsidR="00970196" w:rsidRPr="00422DC7" w:rsidRDefault="00970196" w:rsidP="00422DC7">
            <w:pPr>
              <w:pStyle w:val="ConsPlusNormal"/>
              <w:jc w:val="center"/>
              <w:rPr>
                <w:rFonts w:ascii="Times New Roman" w:hAnsi="Times New Roman" w:cs="Times New Roman"/>
                <w:sz w:val="24"/>
                <w:szCs w:val="24"/>
              </w:rPr>
            </w:pPr>
            <w:r w:rsidRPr="00422DC7">
              <w:rPr>
                <w:rFonts w:ascii="Times New Roman" w:hAnsi="Times New Roman" w:cs="Times New Roman"/>
                <w:sz w:val="24"/>
                <w:szCs w:val="24"/>
              </w:rPr>
              <w:t>(</w:t>
            </w:r>
            <w:proofErr w:type="gramStart"/>
            <w:r w:rsidRPr="00422DC7">
              <w:rPr>
                <w:rFonts w:ascii="Times New Roman" w:hAnsi="Times New Roman" w:cs="Times New Roman"/>
                <w:sz w:val="24"/>
                <w:szCs w:val="24"/>
              </w:rPr>
              <w:t>фамилия</w:t>
            </w:r>
            <w:proofErr w:type="gramEnd"/>
            <w:r w:rsidRPr="00422DC7">
              <w:rPr>
                <w:rFonts w:ascii="Times New Roman" w:hAnsi="Times New Roman" w:cs="Times New Roman"/>
                <w:sz w:val="24"/>
                <w:szCs w:val="24"/>
              </w:rPr>
              <w:t>, имя, отчество)</w:t>
            </w:r>
          </w:p>
          <w:p w14:paraId="6185B412" w14:textId="5D041FF0" w:rsidR="00970196" w:rsidRPr="00AB6134" w:rsidRDefault="00970196" w:rsidP="00422DC7">
            <w:pPr>
              <w:pStyle w:val="ConsPlusNormal"/>
              <w:jc w:val="both"/>
              <w:rPr>
                <w:rFonts w:ascii="Times New Roman" w:hAnsi="Times New Roman" w:cs="Times New Roman"/>
                <w:sz w:val="28"/>
                <w:szCs w:val="28"/>
              </w:rPr>
            </w:pPr>
            <w:proofErr w:type="gramStart"/>
            <w:r w:rsidRPr="00AB6134">
              <w:rPr>
                <w:rFonts w:ascii="Times New Roman" w:hAnsi="Times New Roman" w:cs="Times New Roman"/>
                <w:sz w:val="28"/>
                <w:szCs w:val="28"/>
              </w:rPr>
              <w:t>зарегистрированный</w:t>
            </w:r>
            <w:proofErr w:type="gramEnd"/>
            <w:r w:rsidRPr="00AB6134">
              <w:rPr>
                <w:rFonts w:ascii="Times New Roman" w:hAnsi="Times New Roman" w:cs="Times New Roman"/>
                <w:sz w:val="28"/>
                <w:szCs w:val="28"/>
              </w:rPr>
              <w:t>(-</w:t>
            </w:r>
            <w:proofErr w:type="spellStart"/>
            <w:r w:rsidRPr="00AB6134">
              <w:rPr>
                <w:rFonts w:ascii="Times New Roman" w:hAnsi="Times New Roman" w:cs="Times New Roman"/>
                <w:sz w:val="28"/>
                <w:szCs w:val="28"/>
              </w:rPr>
              <w:t>ая</w:t>
            </w:r>
            <w:proofErr w:type="spellEnd"/>
            <w:r w:rsidRPr="00AB6134">
              <w:rPr>
                <w:rFonts w:ascii="Times New Roman" w:hAnsi="Times New Roman" w:cs="Times New Roman"/>
                <w:sz w:val="28"/>
                <w:szCs w:val="28"/>
              </w:rPr>
              <w:t>) по адресу: __________________________________________</w:t>
            </w:r>
            <w:r w:rsidR="00424A53">
              <w:rPr>
                <w:rFonts w:ascii="Times New Roman" w:hAnsi="Times New Roman" w:cs="Times New Roman"/>
                <w:sz w:val="28"/>
                <w:szCs w:val="28"/>
              </w:rPr>
              <w:t>_____________________</w:t>
            </w:r>
            <w:r w:rsidR="00422DC7">
              <w:rPr>
                <w:rFonts w:ascii="Times New Roman" w:hAnsi="Times New Roman" w:cs="Times New Roman"/>
                <w:sz w:val="28"/>
                <w:szCs w:val="28"/>
              </w:rPr>
              <w:t>____</w:t>
            </w:r>
            <w:r w:rsidRPr="00AB6134">
              <w:rPr>
                <w:rFonts w:ascii="Times New Roman" w:hAnsi="Times New Roman" w:cs="Times New Roman"/>
                <w:sz w:val="28"/>
                <w:szCs w:val="28"/>
              </w:rPr>
              <w:t>,</w:t>
            </w:r>
          </w:p>
          <w:p w14:paraId="615A0129" w14:textId="024A1621" w:rsidR="00970196" w:rsidRPr="00AB6134" w:rsidRDefault="00970196" w:rsidP="00422DC7">
            <w:pPr>
              <w:pStyle w:val="ConsPlusNormal"/>
              <w:ind w:firstLine="0"/>
              <w:jc w:val="both"/>
              <w:rPr>
                <w:rFonts w:ascii="Times New Roman" w:hAnsi="Times New Roman" w:cs="Times New Roman"/>
                <w:sz w:val="28"/>
                <w:szCs w:val="28"/>
              </w:rPr>
            </w:pPr>
            <w:r w:rsidRPr="00AB6134">
              <w:rPr>
                <w:rFonts w:ascii="Times New Roman" w:hAnsi="Times New Roman" w:cs="Times New Roman"/>
                <w:sz w:val="28"/>
                <w:szCs w:val="28"/>
              </w:rPr>
              <w:t>__</w:t>
            </w:r>
            <w:r w:rsidR="00424A53">
              <w:rPr>
                <w:rFonts w:ascii="Times New Roman" w:hAnsi="Times New Roman" w:cs="Times New Roman"/>
                <w:sz w:val="28"/>
                <w:szCs w:val="28"/>
              </w:rPr>
              <w:t>____</w:t>
            </w:r>
            <w:r w:rsidRPr="00AB6134">
              <w:rPr>
                <w:rFonts w:ascii="Times New Roman" w:hAnsi="Times New Roman" w:cs="Times New Roman"/>
                <w:sz w:val="28"/>
                <w:szCs w:val="28"/>
              </w:rPr>
              <w:t>_________________________________серии________</w:t>
            </w:r>
            <w:r w:rsidR="00424A53">
              <w:rPr>
                <w:rFonts w:ascii="Times New Roman" w:hAnsi="Times New Roman" w:cs="Times New Roman"/>
                <w:sz w:val="28"/>
                <w:szCs w:val="28"/>
              </w:rPr>
              <w:t xml:space="preserve">№ </w:t>
            </w:r>
            <w:r w:rsidRPr="00AB6134">
              <w:rPr>
                <w:rFonts w:ascii="Times New Roman" w:hAnsi="Times New Roman" w:cs="Times New Roman"/>
                <w:sz w:val="28"/>
                <w:szCs w:val="28"/>
              </w:rPr>
              <w:t>выдан</w:t>
            </w:r>
            <w:r w:rsidR="00424A53">
              <w:rPr>
                <w:rFonts w:ascii="Times New Roman" w:hAnsi="Times New Roman" w:cs="Times New Roman"/>
                <w:sz w:val="28"/>
                <w:szCs w:val="28"/>
              </w:rPr>
              <w:t>______________________________________________________</w:t>
            </w:r>
            <w:r w:rsidR="00422DC7">
              <w:rPr>
                <w:rFonts w:ascii="Times New Roman" w:hAnsi="Times New Roman" w:cs="Times New Roman"/>
                <w:sz w:val="28"/>
                <w:szCs w:val="28"/>
              </w:rPr>
              <w:t>________</w:t>
            </w:r>
          </w:p>
          <w:p w14:paraId="54EB6DF1" w14:textId="24331A13" w:rsidR="00970196" w:rsidRPr="00422DC7" w:rsidRDefault="00970196" w:rsidP="00422DC7">
            <w:pPr>
              <w:pStyle w:val="ConsPlusNormal"/>
              <w:jc w:val="center"/>
              <w:rPr>
                <w:rFonts w:ascii="Times New Roman" w:hAnsi="Times New Roman" w:cs="Times New Roman"/>
                <w:sz w:val="24"/>
                <w:szCs w:val="24"/>
              </w:rPr>
            </w:pPr>
            <w:r w:rsidRPr="00422DC7">
              <w:rPr>
                <w:rFonts w:ascii="Times New Roman" w:hAnsi="Times New Roman" w:cs="Times New Roman"/>
                <w:sz w:val="24"/>
                <w:szCs w:val="24"/>
              </w:rPr>
              <w:t>(</w:t>
            </w:r>
            <w:proofErr w:type="gramStart"/>
            <w:r w:rsidRPr="00422DC7">
              <w:rPr>
                <w:rFonts w:ascii="Times New Roman" w:hAnsi="Times New Roman" w:cs="Times New Roman"/>
                <w:sz w:val="24"/>
                <w:szCs w:val="24"/>
              </w:rPr>
              <w:t>вид</w:t>
            </w:r>
            <w:proofErr w:type="gramEnd"/>
            <w:r w:rsidRPr="00422DC7">
              <w:rPr>
                <w:rFonts w:ascii="Times New Roman" w:hAnsi="Times New Roman" w:cs="Times New Roman"/>
                <w:sz w:val="24"/>
                <w:szCs w:val="24"/>
              </w:rPr>
              <w:t xml:space="preserve"> документа, удостоверяющего личность)</w:t>
            </w:r>
          </w:p>
          <w:p w14:paraId="66E58D8A" w14:textId="4CA26DCB" w:rsidR="00970196" w:rsidRPr="00AB6134" w:rsidRDefault="00970196" w:rsidP="00422DC7">
            <w:pPr>
              <w:pStyle w:val="ConsPlusNormal"/>
              <w:ind w:firstLine="0"/>
              <w:jc w:val="both"/>
              <w:rPr>
                <w:rFonts w:ascii="Times New Roman" w:hAnsi="Times New Roman" w:cs="Times New Roman"/>
                <w:sz w:val="28"/>
                <w:szCs w:val="28"/>
              </w:rPr>
            </w:pPr>
            <w:r w:rsidRPr="00AB6134">
              <w:rPr>
                <w:rFonts w:ascii="Times New Roman" w:hAnsi="Times New Roman" w:cs="Times New Roman"/>
                <w:sz w:val="28"/>
                <w:szCs w:val="28"/>
              </w:rPr>
              <w:t>______________________________________________________</w:t>
            </w:r>
            <w:r w:rsidR="00424A53">
              <w:rPr>
                <w:rFonts w:ascii="Times New Roman" w:hAnsi="Times New Roman" w:cs="Times New Roman"/>
                <w:sz w:val="28"/>
                <w:szCs w:val="28"/>
              </w:rPr>
              <w:t>_____</w:t>
            </w:r>
            <w:r w:rsidRPr="00AB6134">
              <w:rPr>
                <w:rFonts w:ascii="Times New Roman" w:hAnsi="Times New Roman" w:cs="Times New Roman"/>
                <w:sz w:val="28"/>
                <w:szCs w:val="28"/>
              </w:rPr>
              <w:t>____</w:t>
            </w:r>
            <w:r w:rsidR="00B4542A">
              <w:rPr>
                <w:rFonts w:ascii="Times New Roman" w:hAnsi="Times New Roman" w:cs="Times New Roman"/>
                <w:sz w:val="28"/>
                <w:szCs w:val="28"/>
              </w:rPr>
              <w:t>____</w:t>
            </w:r>
          </w:p>
          <w:p w14:paraId="0F73E2EB" w14:textId="77777777" w:rsidR="00970196" w:rsidRPr="00422DC7" w:rsidRDefault="00970196" w:rsidP="00422DC7">
            <w:pPr>
              <w:pStyle w:val="ConsPlusNormal"/>
              <w:jc w:val="center"/>
              <w:rPr>
                <w:rFonts w:ascii="Times New Roman" w:hAnsi="Times New Roman" w:cs="Times New Roman"/>
                <w:sz w:val="24"/>
                <w:szCs w:val="24"/>
              </w:rPr>
            </w:pPr>
            <w:r w:rsidRPr="00422DC7">
              <w:rPr>
                <w:rFonts w:ascii="Times New Roman" w:hAnsi="Times New Roman" w:cs="Times New Roman"/>
                <w:sz w:val="24"/>
                <w:szCs w:val="24"/>
              </w:rPr>
              <w:t>(</w:t>
            </w:r>
            <w:proofErr w:type="gramStart"/>
            <w:r w:rsidRPr="00422DC7">
              <w:rPr>
                <w:rFonts w:ascii="Times New Roman" w:hAnsi="Times New Roman" w:cs="Times New Roman"/>
                <w:sz w:val="24"/>
                <w:szCs w:val="24"/>
              </w:rPr>
              <w:t>дата</w:t>
            </w:r>
            <w:proofErr w:type="gramEnd"/>
            <w:r w:rsidRPr="00422DC7">
              <w:rPr>
                <w:rFonts w:ascii="Times New Roman" w:hAnsi="Times New Roman" w:cs="Times New Roman"/>
                <w:sz w:val="24"/>
                <w:szCs w:val="24"/>
              </w:rPr>
              <w:t xml:space="preserve"> и наименование органа, выдавшего документ, удостоверяющий личность)</w:t>
            </w:r>
          </w:p>
        </w:tc>
      </w:tr>
      <w:tr w:rsidR="00970196" w:rsidRPr="00AB6134" w14:paraId="147D659C" w14:textId="77777777" w:rsidTr="00422DC7">
        <w:tc>
          <w:tcPr>
            <w:tcW w:w="9639" w:type="dxa"/>
            <w:gridSpan w:val="3"/>
            <w:tcBorders>
              <w:top w:val="nil"/>
              <w:left w:val="nil"/>
              <w:bottom w:val="nil"/>
              <w:right w:val="nil"/>
            </w:tcBorders>
          </w:tcPr>
          <w:p w14:paraId="668F45D9" w14:textId="496BB78A" w:rsidR="00970196" w:rsidRPr="00AB6134" w:rsidRDefault="00970196" w:rsidP="00422DC7">
            <w:pPr>
              <w:pStyle w:val="ConsPlusNormal"/>
              <w:jc w:val="both"/>
              <w:rPr>
                <w:rFonts w:ascii="Times New Roman" w:hAnsi="Times New Roman" w:cs="Times New Roman"/>
                <w:sz w:val="28"/>
                <w:szCs w:val="28"/>
              </w:rPr>
            </w:pPr>
            <w:r w:rsidRPr="00AB6134">
              <w:rPr>
                <w:rFonts w:ascii="Times New Roman" w:hAnsi="Times New Roman" w:cs="Times New Roman"/>
                <w:sz w:val="28"/>
                <w:szCs w:val="28"/>
              </w:rPr>
              <w:t xml:space="preserve">в соответствии </w:t>
            </w:r>
            <w:r w:rsidRPr="00424A53">
              <w:rPr>
                <w:rFonts w:ascii="Times New Roman" w:hAnsi="Times New Roman" w:cs="Times New Roman"/>
                <w:sz w:val="28"/>
                <w:szCs w:val="28"/>
              </w:rPr>
              <w:t xml:space="preserve">со </w:t>
            </w:r>
            <w:hyperlink r:id="rId11">
              <w:r w:rsidRPr="00424A53">
                <w:rPr>
                  <w:rFonts w:ascii="Times New Roman" w:hAnsi="Times New Roman" w:cs="Times New Roman"/>
                  <w:sz w:val="28"/>
                  <w:szCs w:val="28"/>
                </w:rPr>
                <w:t>статьей 9</w:t>
              </w:r>
            </w:hyperlink>
            <w:r w:rsidRPr="00AB6134">
              <w:rPr>
                <w:rFonts w:ascii="Times New Roman" w:hAnsi="Times New Roman" w:cs="Times New Roman"/>
                <w:sz w:val="28"/>
                <w:szCs w:val="28"/>
              </w:rPr>
              <w:t xml:space="preserve"> Федерального закона от 27 июля 2006 года </w:t>
            </w:r>
            <w:r w:rsidR="00424A53">
              <w:rPr>
                <w:rFonts w:ascii="Times New Roman" w:hAnsi="Times New Roman" w:cs="Times New Roman"/>
                <w:sz w:val="28"/>
                <w:szCs w:val="28"/>
              </w:rPr>
              <w:t>№</w:t>
            </w:r>
            <w:r w:rsidRPr="00AB6134">
              <w:rPr>
                <w:rFonts w:ascii="Times New Roman" w:hAnsi="Times New Roman" w:cs="Times New Roman"/>
                <w:sz w:val="28"/>
                <w:szCs w:val="28"/>
              </w:rPr>
              <w:t xml:space="preserve"> 152-ФЗ </w:t>
            </w:r>
            <w:r w:rsidR="00424A53">
              <w:rPr>
                <w:rFonts w:ascii="Times New Roman" w:hAnsi="Times New Roman" w:cs="Times New Roman"/>
                <w:sz w:val="28"/>
                <w:szCs w:val="28"/>
              </w:rPr>
              <w:t>«</w:t>
            </w:r>
            <w:r w:rsidRPr="00AB6134">
              <w:rPr>
                <w:rFonts w:ascii="Times New Roman" w:hAnsi="Times New Roman" w:cs="Times New Roman"/>
                <w:sz w:val="28"/>
                <w:szCs w:val="28"/>
              </w:rPr>
              <w:t>О персональных данных</w:t>
            </w:r>
            <w:r w:rsidR="00424A53">
              <w:rPr>
                <w:rFonts w:ascii="Times New Roman" w:hAnsi="Times New Roman" w:cs="Times New Roman"/>
                <w:sz w:val="28"/>
                <w:szCs w:val="28"/>
              </w:rPr>
              <w:t>»</w:t>
            </w:r>
            <w:r w:rsidRPr="00AB6134">
              <w:rPr>
                <w:rFonts w:ascii="Times New Roman" w:hAnsi="Times New Roman" w:cs="Times New Roman"/>
                <w:sz w:val="28"/>
                <w:szCs w:val="28"/>
              </w:rPr>
              <w:t xml:space="preserve"> настоящим даю свое согласие на обработку моих персональных данных Думой </w:t>
            </w:r>
            <w:r w:rsidR="00424A53">
              <w:rPr>
                <w:rFonts w:ascii="Times New Roman" w:hAnsi="Times New Roman" w:cs="Times New Roman"/>
                <w:sz w:val="28"/>
                <w:szCs w:val="28"/>
              </w:rPr>
              <w:t xml:space="preserve">Пермского </w:t>
            </w:r>
            <w:r w:rsidRPr="00AB6134">
              <w:rPr>
                <w:rFonts w:ascii="Times New Roman" w:hAnsi="Times New Roman" w:cs="Times New Roman"/>
                <w:sz w:val="28"/>
                <w:szCs w:val="28"/>
              </w:rPr>
              <w:t xml:space="preserve"> муниципального округа Пермского края</w:t>
            </w:r>
            <w:r w:rsidR="00424A53">
              <w:rPr>
                <w:rFonts w:ascii="Times New Roman" w:hAnsi="Times New Roman" w:cs="Times New Roman"/>
                <w:sz w:val="28"/>
                <w:szCs w:val="28"/>
              </w:rPr>
              <w:t xml:space="preserve">, </w:t>
            </w:r>
            <w:r w:rsidRPr="00AB6134">
              <w:rPr>
                <w:rFonts w:ascii="Times New Roman" w:hAnsi="Times New Roman" w:cs="Times New Roman"/>
                <w:sz w:val="28"/>
                <w:szCs w:val="28"/>
              </w:rPr>
              <w:t xml:space="preserve">администрацией </w:t>
            </w:r>
            <w:r w:rsidR="00424A53">
              <w:rPr>
                <w:rFonts w:ascii="Times New Roman" w:hAnsi="Times New Roman" w:cs="Times New Roman"/>
                <w:sz w:val="28"/>
                <w:szCs w:val="28"/>
              </w:rPr>
              <w:t xml:space="preserve">Пермского </w:t>
            </w:r>
            <w:r w:rsidRPr="00AB6134">
              <w:rPr>
                <w:rFonts w:ascii="Times New Roman" w:hAnsi="Times New Roman" w:cs="Times New Roman"/>
                <w:sz w:val="28"/>
                <w:szCs w:val="28"/>
              </w:rPr>
              <w:t xml:space="preserve"> муниципального округа Пермского края.</w:t>
            </w:r>
          </w:p>
          <w:p w14:paraId="21777478" w14:textId="588DE5E3" w:rsidR="00970196" w:rsidRPr="00AB6134" w:rsidRDefault="00970196" w:rsidP="00422DC7">
            <w:pPr>
              <w:pStyle w:val="ConsPlusNormal"/>
              <w:ind w:firstLine="283"/>
              <w:jc w:val="both"/>
              <w:rPr>
                <w:rFonts w:ascii="Times New Roman" w:hAnsi="Times New Roman" w:cs="Times New Roman"/>
                <w:sz w:val="28"/>
                <w:szCs w:val="28"/>
              </w:rPr>
            </w:pPr>
            <w:r w:rsidRPr="00AB6134">
              <w:rPr>
                <w:rFonts w:ascii="Times New Roman" w:hAnsi="Times New Roman" w:cs="Times New Roman"/>
                <w:sz w:val="28"/>
                <w:szCs w:val="28"/>
              </w:rPr>
              <w:t xml:space="preserve">Обработка персональных данных осуществляется оператором персональных данных в целях рассмотрения инициативы граждан о проведении собрания граждан по следующему вопросу, выносимому на обсуждение: </w:t>
            </w:r>
            <w:r w:rsidR="00424A53">
              <w:rPr>
                <w:rFonts w:ascii="Times New Roman" w:hAnsi="Times New Roman" w:cs="Times New Roman"/>
                <w:sz w:val="28"/>
                <w:szCs w:val="28"/>
              </w:rPr>
              <w:t>«</w:t>
            </w:r>
            <w:r w:rsidRPr="00AB6134">
              <w:rPr>
                <w:rFonts w:ascii="Times New Roman" w:hAnsi="Times New Roman" w:cs="Times New Roman"/>
                <w:sz w:val="28"/>
                <w:szCs w:val="28"/>
              </w:rPr>
              <w:t>_____________________________________________________________</w:t>
            </w:r>
            <w:r w:rsidR="00B4542A">
              <w:rPr>
                <w:rFonts w:ascii="Times New Roman" w:hAnsi="Times New Roman" w:cs="Times New Roman"/>
                <w:sz w:val="28"/>
                <w:szCs w:val="28"/>
              </w:rPr>
              <w:t>____</w:t>
            </w:r>
            <w:r w:rsidR="00424A53">
              <w:rPr>
                <w:rFonts w:ascii="Times New Roman" w:hAnsi="Times New Roman" w:cs="Times New Roman"/>
                <w:sz w:val="28"/>
                <w:szCs w:val="28"/>
              </w:rPr>
              <w:t>»</w:t>
            </w:r>
            <w:r w:rsidRPr="00AB6134">
              <w:rPr>
                <w:rFonts w:ascii="Times New Roman" w:hAnsi="Times New Roman" w:cs="Times New Roman"/>
                <w:sz w:val="28"/>
                <w:szCs w:val="28"/>
              </w:rPr>
              <w:t>.</w:t>
            </w:r>
          </w:p>
          <w:p w14:paraId="7EBBE2E0" w14:textId="77777777" w:rsidR="00970196" w:rsidRPr="00AB6134" w:rsidRDefault="00970196" w:rsidP="00422DC7">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
          <w:p w14:paraId="08FBAFED" w14:textId="77777777" w:rsidR="00970196" w:rsidRPr="00AB6134" w:rsidRDefault="00970196" w:rsidP="00422DC7">
            <w:pPr>
              <w:pStyle w:val="ConsPlusNormal"/>
              <w:ind w:firstLine="283"/>
              <w:jc w:val="both"/>
              <w:rPr>
                <w:rFonts w:ascii="Times New Roman" w:hAnsi="Times New Roman" w:cs="Times New Roman"/>
                <w:sz w:val="28"/>
                <w:szCs w:val="28"/>
              </w:rPr>
            </w:pPr>
            <w:r w:rsidRPr="00AB6134">
              <w:rPr>
                <w:rFonts w:ascii="Times New Roman" w:hAnsi="Times New Roman" w:cs="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A98D703" w14:textId="77777777" w:rsidR="00970196" w:rsidRPr="00AB6134" w:rsidRDefault="00970196" w:rsidP="00422DC7">
            <w:pPr>
              <w:pStyle w:val="ConsPlusNormal"/>
              <w:ind w:firstLine="283"/>
              <w:jc w:val="both"/>
              <w:rPr>
                <w:rFonts w:ascii="Times New Roman" w:hAnsi="Times New Roman" w:cs="Times New Roman"/>
                <w:sz w:val="28"/>
                <w:szCs w:val="28"/>
              </w:rPr>
            </w:pPr>
            <w:r w:rsidRPr="00AB6134">
              <w:rPr>
                <w:rFonts w:ascii="Times New Roman" w:hAnsi="Times New Roman" w:cs="Times New Roman"/>
                <w:sz w:val="28"/>
                <w:szCs w:val="28"/>
              </w:rPr>
              <w:t>Согласие на обработку персональных данных может быть отозвано.</w:t>
            </w:r>
          </w:p>
        </w:tc>
      </w:tr>
      <w:tr w:rsidR="00970196" w:rsidRPr="00AB6134" w14:paraId="46CCD590" w14:textId="77777777" w:rsidTr="00422DC7">
        <w:tc>
          <w:tcPr>
            <w:tcW w:w="3289" w:type="dxa"/>
            <w:tcBorders>
              <w:top w:val="nil"/>
              <w:left w:val="nil"/>
              <w:bottom w:val="single" w:sz="4" w:space="0" w:color="auto"/>
              <w:right w:val="nil"/>
            </w:tcBorders>
          </w:tcPr>
          <w:p w14:paraId="29AFCB25" w14:textId="699D3C14" w:rsidR="00970196" w:rsidRPr="00AB6134" w:rsidRDefault="00970196" w:rsidP="00422DC7">
            <w:pPr>
              <w:pStyle w:val="ConsPlusNormal"/>
              <w:jc w:val="center"/>
              <w:rPr>
                <w:rFonts w:ascii="Times New Roman" w:hAnsi="Times New Roman" w:cs="Times New Roman"/>
                <w:sz w:val="28"/>
                <w:szCs w:val="28"/>
              </w:rPr>
            </w:pPr>
          </w:p>
        </w:tc>
        <w:tc>
          <w:tcPr>
            <w:tcW w:w="2443" w:type="dxa"/>
            <w:tcBorders>
              <w:top w:val="nil"/>
              <w:left w:val="nil"/>
              <w:bottom w:val="nil"/>
              <w:right w:val="nil"/>
            </w:tcBorders>
          </w:tcPr>
          <w:p w14:paraId="58110A21" w14:textId="77777777" w:rsidR="00970196" w:rsidRPr="00AB6134" w:rsidRDefault="00970196" w:rsidP="00422DC7">
            <w:pPr>
              <w:pStyle w:val="ConsPlusNormal"/>
              <w:rPr>
                <w:rFonts w:ascii="Times New Roman" w:hAnsi="Times New Roman" w:cs="Times New Roman"/>
                <w:sz w:val="28"/>
                <w:szCs w:val="28"/>
              </w:rPr>
            </w:pPr>
          </w:p>
        </w:tc>
        <w:tc>
          <w:tcPr>
            <w:tcW w:w="3907" w:type="dxa"/>
            <w:tcBorders>
              <w:top w:val="nil"/>
              <w:left w:val="nil"/>
              <w:bottom w:val="single" w:sz="4" w:space="0" w:color="auto"/>
              <w:right w:val="nil"/>
            </w:tcBorders>
          </w:tcPr>
          <w:p w14:paraId="20BE7CF7" w14:textId="390A135B" w:rsidR="00970196" w:rsidRPr="00AB6134" w:rsidRDefault="00970196" w:rsidP="00422DC7">
            <w:pPr>
              <w:pStyle w:val="ConsPlusNormal"/>
              <w:ind w:firstLine="0"/>
              <w:rPr>
                <w:rFonts w:ascii="Times New Roman" w:hAnsi="Times New Roman" w:cs="Times New Roman"/>
                <w:sz w:val="28"/>
                <w:szCs w:val="28"/>
              </w:rPr>
            </w:pPr>
          </w:p>
        </w:tc>
      </w:tr>
    </w:tbl>
    <w:p w14:paraId="56B90FE7" w14:textId="77777777" w:rsidR="00B4542A" w:rsidRDefault="00B4542A" w:rsidP="00422DC7">
      <w:pPr>
        <w:pStyle w:val="ConsPlusNormal"/>
        <w:ind w:left="5670" w:firstLine="0"/>
        <w:outlineLvl w:val="1"/>
        <w:rPr>
          <w:rFonts w:ascii="Times New Roman" w:hAnsi="Times New Roman" w:cs="Times New Roman"/>
          <w:sz w:val="28"/>
          <w:szCs w:val="28"/>
        </w:rPr>
      </w:pPr>
    </w:p>
    <w:p w14:paraId="0807687A" w14:textId="5DD3A6FF" w:rsidR="00A2216A" w:rsidRPr="00AB6134" w:rsidRDefault="00A2216A" w:rsidP="00422DC7">
      <w:pPr>
        <w:pStyle w:val="ConsPlusNormal"/>
        <w:ind w:left="5670" w:firstLine="0"/>
        <w:outlineLvl w:val="1"/>
        <w:rPr>
          <w:rFonts w:ascii="Times New Roman" w:hAnsi="Times New Roman" w:cs="Times New Roman"/>
          <w:sz w:val="28"/>
          <w:szCs w:val="28"/>
        </w:rPr>
      </w:pPr>
      <w:r w:rsidRPr="00AB613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56EE392A" w14:textId="7483C80B" w:rsidR="00A2216A" w:rsidRPr="00AB6134" w:rsidRDefault="00A2216A" w:rsidP="00422DC7">
      <w:pPr>
        <w:pStyle w:val="ConsPlusNormal"/>
        <w:ind w:left="5670" w:firstLine="0"/>
        <w:rPr>
          <w:rFonts w:ascii="Times New Roman" w:hAnsi="Times New Roman" w:cs="Times New Roman"/>
          <w:sz w:val="28"/>
          <w:szCs w:val="28"/>
        </w:rPr>
      </w:pPr>
      <w:proofErr w:type="gramStart"/>
      <w:r w:rsidRPr="00AB6134">
        <w:rPr>
          <w:rFonts w:ascii="Times New Roman" w:hAnsi="Times New Roman" w:cs="Times New Roman"/>
          <w:sz w:val="28"/>
          <w:szCs w:val="28"/>
        </w:rPr>
        <w:t>к</w:t>
      </w:r>
      <w:proofErr w:type="gramEnd"/>
      <w:r w:rsidRPr="00AB6134">
        <w:rPr>
          <w:rFonts w:ascii="Times New Roman" w:hAnsi="Times New Roman" w:cs="Times New Roman"/>
          <w:sz w:val="28"/>
          <w:szCs w:val="28"/>
        </w:rPr>
        <w:t xml:space="preserve"> </w:t>
      </w:r>
      <w:r>
        <w:rPr>
          <w:rFonts w:ascii="Times New Roman" w:hAnsi="Times New Roman" w:cs="Times New Roman"/>
          <w:sz w:val="28"/>
          <w:szCs w:val="28"/>
        </w:rPr>
        <w:t>Порядку</w:t>
      </w:r>
      <w:r w:rsidR="00B4542A">
        <w:rPr>
          <w:rFonts w:ascii="Times New Roman" w:hAnsi="Times New Roman" w:cs="Times New Roman"/>
          <w:sz w:val="28"/>
          <w:szCs w:val="28"/>
        </w:rPr>
        <w:t xml:space="preserve"> </w:t>
      </w:r>
      <w:r w:rsidRPr="00AB6134">
        <w:rPr>
          <w:rFonts w:ascii="Times New Roman" w:hAnsi="Times New Roman" w:cs="Times New Roman"/>
          <w:sz w:val="28"/>
          <w:szCs w:val="28"/>
        </w:rPr>
        <w:t>назначения</w:t>
      </w:r>
      <w:r>
        <w:rPr>
          <w:rFonts w:ascii="Times New Roman" w:hAnsi="Times New Roman" w:cs="Times New Roman"/>
          <w:sz w:val="28"/>
          <w:szCs w:val="28"/>
        </w:rPr>
        <w:t xml:space="preserve"> </w:t>
      </w:r>
      <w:r w:rsidRPr="00AB6134">
        <w:rPr>
          <w:rFonts w:ascii="Times New Roman" w:hAnsi="Times New Roman" w:cs="Times New Roman"/>
          <w:sz w:val="28"/>
          <w:szCs w:val="28"/>
        </w:rPr>
        <w:t>и проведения</w:t>
      </w:r>
      <w:r w:rsidR="00B4542A">
        <w:rPr>
          <w:rFonts w:ascii="Times New Roman" w:hAnsi="Times New Roman" w:cs="Times New Roman"/>
          <w:sz w:val="28"/>
          <w:szCs w:val="28"/>
        </w:rPr>
        <w:t xml:space="preserve"> </w:t>
      </w:r>
      <w:r w:rsidRPr="00AB6134">
        <w:rPr>
          <w:rFonts w:ascii="Times New Roman" w:hAnsi="Times New Roman" w:cs="Times New Roman"/>
          <w:sz w:val="28"/>
          <w:szCs w:val="28"/>
        </w:rPr>
        <w:t>собраний граждан</w:t>
      </w:r>
      <w:r>
        <w:rPr>
          <w:rFonts w:ascii="Times New Roman" w:hAnsi="Times New Roman" w:cs="Times New Roman"/>
          <w:sz w:val="28"/>
          <w:szCs w:val="28"/>
        </w:rPr>
        <w:t xml:space="preserve"> </w:t>
      </w:r>
      <w:r w:rsidRPr="00AB6134">
        <w:rPr>
          <w:rFonts w:ascii="Times New Roman" w:hAnsi="Times New Roman" w:cs="Times New Roman"/>
          <w:sz w:val="28"/>
          <w:szCs w:val="28"/>
        </w:rPr>
        <w:t xml:space="preserve">в </w:t>
      </w:r>
      <w:r>
        <w:rPr>
          <w:rFonts w:ascii="Times New Roman" w:hAnsi="Times New Roman" w:cs="Times New Roman"/>
          <w:sz w:val="28"/>
          <w:szCs w:val="28"/>
        </w:rPr>
        <w:t>Пермском</w:t>
      </w:r>
      <w:r w:rsidR="00B4542A">
        <w:rPr>
          <w:rFonts w:ascii="Times New Roman" w:hAnsi="Times New Roman" w:cs="Times New Roman"/>
          <w:sz w:val="28"/>
          <w:szCs w:val="28"/>
        </w:rPr>
        <w:t xml:space="preserve"> </w:t>
      </w:r>
      <w:r w:rsidRPr="00AB6134">
        <w:rPr>
          <w:rFonts w:ascii="Times New Roman" w:hAnsi="Times New Roman" w:cs="Times New Roman"/>
          <w:sz w:val="28"/>
          <w:szCs w:val="28"/>
        </w:rPr>
        <w:t>муниципальном округе</w:t>
      </w:r>
    </w:p>
    <w:p w14:paraId="0C13EF01" w14:textId="77777777" w:rsidR="00A2216A" w:rsidRPr="00AB6134" w:rsidRDefault="00A2216A" w:rsidP="00422DC7">
      <w:pPr>
        <w:pStyle w:val="ConsPlusNormal"/>
        <w:ind w:left="5670" w:firstLine="0"/>
        <w:rPr>
          <w:rFonts w:ascii="Times New Roman" w:hAnsi="Times New Roman" w:cs="Times New Roman"/>
          <w:sz w:val="28"/>
          <w:szCs w:val="28"/>
        </w:rPr>
      </w:pPr>
      <w:r w:rsidRPr="00AB6134">
        <w:rPr>
          <w:rFonts w:ascii="Times New Roman" w:hAnsi="Times New Roman" w:cs="Times New Roman"/>
          <w:sz w:val="28"/>
          <w:szCs w:val="28"/>
        </w:rPr>
        <w:t>Пермского края</w:t>
      </w:r>
    </w:p>
    <w:p w14:paraId="4D293BF1" w14:textId="77777777" w:rsidR="00970196" w:rsidRPr="00AB6134" w:rsidRDefault="00970196" w:rsidP="00422DC7">
      <w:pPr>
        <w:pStyle w:val="ConsPlusNormal"/>
        <w:ind w:left="5670" w:firstLine="0"/>
        <w:rPr>
          <w:rFonts w:ascii="Times New Roman" w:hAnsi="Times New Roman" w:cs="Times New Roman"/>
          <w:sz w:val="28"/>
          <w:szCs w:val="28"/>
        </w:rPr>
      </w:pPr>
    </w:p>
    <w:p w14:paraId="41ED772D" w14:textId="77777777" w:rsidR="00970196" w:rsidRPr="00AB6134" w:rsidRDefault="00970196" w:rsidP="00422DC7">
      <w:pPr>
        <w:pStyle w:val="ConsPlusNormal"/>
        <w:jc w:val="right"/>
        <w:rPr>
          <w:rFonts w:ascii="Times New Roman" w:hAnsi="Times New Roman" w:cs="Times New Roman"/>
          <w:sz w:val="28"/>
          <w:szCs w:val="28"/>
        </w:rPr>
      </w:pPr>
      <w:r w:rsidRPr="00AB6134">
        <w:rPr>
          <w:rFonts w:ascii="Times New Roman" w:hAnsi="Times New Roman" w:cs="Times New Roman"/>
          <w:sz w:val="28"/>
          <w:szCs w:val="28"/>
        </w:rPr>
        <w:t>Форма</w:t>
      </w:r>
    </w:p>
    <w:p w14:paraId="4E01BF08" w14:textId="77777777" w:rsidR="00970196" w:rsidRPr="00AB6134" w:rsidRDefault="00970196" w:rsidP="00422DC7">
      <w:pPr>
        <w:pStyle w:val="ConsPlusNormal"/>
        <w:jc w:val="both"/>
        <w:rPr>
          <w:rFonts w:ascii="Times New Roman" w:hAnsi="Times New Roman" w:cs="Times New Roman"/>
          <w:sz w:val="28"/>
          <w:szCs w:val="28"/>
        </w:rPr>
      </w:pPr>
    </w:p>
    <w:tbl>
      <w:tblPr>
        <w:tblW w:w="10055" w:type="dxa"/>
        <w:tblInd w:w="10" w:type="dxa"/>
        <w:tblLayout w:type="fixed"/>
        <w:tblCellMar>
          <w:top w:w="102" w:type="dxa"/>
          <w:left w:w="62" w:type="dxa"/>
          <w:bottom w:w="102" w:type="dxa"/>
          <w:right w:w="62" w:type="dxa"/>
        </w:tblCellMar>
        <w:tblLook w:val="04A0" w:firstRow="1" w:lastRow="0" w:firstColumn="1" w:lastColumn="0" w:noHBand="0" w:noVBand="1"/>
      </w:tblPr>
      <w:tblGrid>
        <w:gridCol w:w="9366"/>
        <w:gridCol w:w="689"/>
      </w:tblGrid>
      <w:tr w:rsidR="00970196" w:rsidRPr="00AB6134" w14:paraId="0F0088FA" w14:textId="77777777" w:rsidTr="00455713">
        <w:trPr>
          <w:gridAfter w:val="1"/>
          <w:wAfter w:w="689" w:type="dxa"/>
        </w:trPr>
        <w:tc>
          <w:tcPr>
            <w:tcW w:w="9366" w:type="dxa"/>
          </w:tcPr>
          <w:p w14:paraId="340A6CE6" w14:textId="77777777" w:rsidR="00970196" w:rsidRPr="00AB6134" w:rsidRDefault="00970196" w:rsidP="00422DC7">
            <w:pPr>
              <w:pStyle w:val="ConsPlusNormal"/>
              <w:jc w:val="center"/>
              <w:rPr>
                <w:rFonts w:ascii="Times New Roman" w:hAnsi="Times New Roman" w:cs="Times New Roman"/>
                <w:sz w:val="28"/>
                <w:szCs w:val="28"/>
              </w:rPr>
            </w:pPr>
            <w:bookmarkStart w:id="4" w:name="P171"/>
            <w:bookmarkEnd w:id="4"/>
            <w:r w:rsidRPr="00AB6134">
              <w:rPr>
                <w:rFonts w:ascii="Times New Roman" w:hAnsi="Times New Roman" w:cs="Times New Roman"/>
                <w:sz w:val="28"/>
                <w:szCs w:val="28"/>
              </w:rPr>
              <w:t>ПОДПИСНОЙ ЛИСТ</w:t>
            </w:r>
          </w:p>
        </w:tc>
      </w:tr>
      <w:tr w:rsidR="00970196" w:rsidRPr="00AB6134" w14:paraId="134F6A9D" w14:textId="77777777" w:rsidTr="00455713">
        <w:tc>
          <w:tcPr>
            <w:tcW w:w="10055" w:type="dxa"/>
            <w:gridSpan w:val="2"/>
          </w:tcPr>
          <w:p w14:paraId="229394FF" w14:textId="1AD043C2" w:rsidR="00970196" w:rsidRPr="00AB6134" w:rsidRDefault="00970196" w:rsidP="00455713">
            <w:pPr>
              <w:pStyle w:val="ConsPlusNormal"/>
              <w:ind w:right="-631" w:firstLine="709"/>
              <w:rPr>
                <w:rFonts w:ascii="Times New Roman" w:hAnsi="Times New Roman" w:cs="Times New Roman"/>
                <w:sz w:val="28"/>
                <w:szCs w:val="28"/>
              </w:rPr>
            </w:pPr>
            <w:r w:rsidRPr="00AB6134">
              <w:rPr>
                <w:rFonts w:ascii="Times New Roman" w:hAnsi="Times New Roman" w:cs="Times New Roman"/>
                <w:sz w:val="28"/>
                <w:szCs w:val="28"/>
              </w:rPr>
              <w:t>Мы, нижеподписавшиеся, поддерживаем инициативу о проведении соб</w:t>
            </w:r>
            <w:r w:rsidR="00455713">
              <w:rPr>
                <w:rFonts w:ascii="Times New Roman" w:hAnsi="Times New Roman" w:cs="Times New Roman"/>
                <w:sz w:val="28"/>
                <w:szCs w:val="28"/>
              </w:rPr>
              <w:t xml:space="preserve">рания </w:t>
            </w:r>
            <w:proofErr w:type="spellStart"/>
            <w:r w:rsidRPr="00AB6134">
              <w:rPr>
                <w:rFonts w:ascii="Times New Roman" w:hAnsi="Times New Roman" w:cs="Times New Roman"/>
                <w:sz w:val="28"/>
                <w:szCs w:val="28"/>
              </w:rPr>
              <w:t>ния</w:t>
            </w:r>
            <w:proofErr w:type="spellEnd"/>
            <w:r w:rsidRPr="00AB6134">
              <w:rPr>
                <w:rFonts w:ascii="Times New Roman" w:hAnsi="Times New Roman" w:cs="Times New Roman"/>
                <w:sz w:val="28"/>
                <w:szCs w:val="28"/>
              </w:rPr>
              <w:t xml:space="preserve"> граждан с формулировкой вопроса __________________________________________</w:t>
            </w:r>
            <w:r w:rsidR="006C027C">
              <w:rPr>
                <w:rFonts w:ascii="Times New Roman" w:hAnsi="Times New Roman" w:cs="Times New Roman"/>
                <w:sz w:val="28"/>
                <w:szCs w:val="28"/>
              </w:rPr>
              <w:t>____________________</w:t>
            </w:r>
            <w:r w:rsidRPr="00AB6134">
              <w:rPr>
                <w:rFonts w:ascii="Times New Roman" w:hAnsi="Times New Roman" w:cs="Times New Roman"/>
                <w:sz w:val="28"/>
                <w:szCs w:val="28"/>
              </w:rPr>
              <w:t>_</w:t>
            </w:r>
            <w:r w:rsidR="00455713">
              <w:rPr>
                <w:rFonts w:ascii="Times New Roman" w:hAnsi="Times New Roman" w:cs="Times New Roman"/>
                <w:sz w:val="28"/>
                <w:szCs w:val="28"/>
              </w:rPr>
              <w:t>________</w:t>
            </w:r>
          </w:p>
          <w:p w14:paraId="12C7BAA1" w14:textId="79AB81E5" w:rsidR="00970196" w:rsidRPr="00AB6134" w:rsidRDefault="00970196" w:rsidP="00455713">
            <w:pPr>
              <w:pStyle w:val="ConsPlusNormal"/>
              <w:ind w:firstLine="0"/>
              <w:jc w:val="both"/>
              <w:rPr>
                <w:rFonts w:ascii="Times New Roman" w:hAnsi="Times New Roman" w:cs="Times New Roman"/>
                <w:sz w:val="28"/>
                <w:szCs w:val="28"/>
              </w:rPr>
            </w:pPr>
            <w:r w:rsidRPr="00AB6134">
              <w:rPr>
                <w:rFonts w:ascii="Times New Roman" w:hAnsi="Times New Roman" w:cs="Times New Roman"/>
                <w:sz w:val="28"/>
                <w:szCs w:val="28"/>
              </w:rPr>
              <w:t>______________________________________________</w:t>
            </w:r>
            <w:r w:rsidR="00455713">
              <w:rPr>
                <w:rFonts w:ascii="Times New Roman" w:hAnsi="Times New Roman" w:cs="Times New Roman"/>
                <w:sz w:val="28"/>
                <w:szCs w:val="28"/>
              </w:rPr>
              <w:t>________________________</w:t>
            </w:r>
          </w:p>
        </w:tc>
      </w:tr>
    </w:tbl>
    <w:p w14:paraId="68B9BE62" w14:textId="6E3B82FD" w:rsidR="00970196" w:rsidRPr="00AB6134" w:rsidRDefault="00970196" w:rsidP="00422DC7">
      <w:pPr>
        <w:pStyle w:val="ConsPlusNormal"/>
        <w:jc w:val="both"/>
        <w:rPr>
          <w:rFonts w:ascii="Times New Roman" w:hAnsi="Times New Roman" w:cs="Times New Roman"/>
          <w:sz w:val="28"/>
          <w:szCs w:val="28"/>
        </w:rPr>
      </w:pPr>
    </w:p>
    <w:tbl>
      <w:tblPr>
        <w:tblW w:w="101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735"/>
        <w:gridCol w:w="1634"/>
        <w:gridCol w:w="1638"/>
        <w:gridCol w:w="2331"/>
        <w:gridCol w:w="992"/>
        <w:gridCol w:w="1276"/>
      </w:tblGrid>
      <w:tr w:rsidR="00970196" w:rsidRPr="00AB6134" w14:paraId="49864BC2" w14:textId="77777777" w:rsidTr="00455713">
        <w:tc>
          <w:tcPr>
            <w:tcW w:w="534" w:type="dxa"/>
          </w:tcPr>
          <w:p w14:paraId="38C99C08" w14:textId="77777777" w:rsidR="00970196" w:rsidRPr="00AB6134" w:rsidRDefault="00970196" w:rsidP="00455713">
            <w:pPr>
              <w:pStyle w:val="ConsPlusNormal"/>
              <w:jc w:val="center"/>
              <w:rPr>
                <w:rFonts w:ascii="Times New Roman" w:hAnsi="Times New Roman" w:cs="Times New Roman"/>
                <w:sz w:val="28"/>
                <w:szCs w:val="28"/>
              </w:rPr>
            </w:pPr>
            <w:r w:rsidRPr="00AB6134">
              <w:rPr>
                <w:rFonts w:ascii="Times New Roman" w:hAnsi="Times New Roman" w:cs="Times New Roman"/>
                <w:sz w:val="28"/>
                <w:szCs w:val="28"/>
              </w:rPr>
              <w:t>N п/п</w:t>
            </w:r>
          </w:p>
        </w:tc>
        <w:tc>
          <w:tcPr>
            <w:tcW w:w="1735" w:type="dxa"/>
          </w:tcPr>
          <w:p w14:paraId="29739DFF" w14:textId="77777777" w:rsidR="00970196" w:rsidRPr="00AB6134" w:rsidRDefault="00970196" w:rsidP="00455713">
            <w:pPr>
              <w:pStyle w:val="ConsPlusNormal"/>
              <w:ind w:firstLine="0"/>
              <w:jc w:val="center"/>
              <w:rPr>
                <w:rFonts w:ascii="Times New Roman" w:hAnsi="Times New Roman" w:cs="Times New Roman"/>
                <w:sz w:val="28"/>
                <w:szCs w:val="28"/>
              </w:rPr>
            </w:pPr>
            <w:r w:rsidRPr="00AB6134">
              <w:rPr>
                <w:rFonts w:ascii="Times New Roman" w:hAnsi="Times New Roman" w:cs="Times New Roman"/>
                <w:sz w:val="28"/>
                <w:szCs w:val="28"/>
              </w:rPr>
              <w:t>Ф.И.О. (полностью)</w:t>
            </w:r>
          </w:p>
        </w:tc>
        <w:tc>
          <w:tcPr>
            <w:tcW w:w="1634" w:type="dxa"/>
          </w:tcPr>
          <w:p w14:paraId="5381173A" w14:textId="77777777" w:rsidR="00970196" w:rsidRPr="00AB6134" w:rsidRDefault="00970196" w:rsidP="00455713">
            <w:pPr>
              <w:pStyle w:val="ConsPlusNormal"/>
              <w:ind w:firstLine="0"/>
              <w:jc w:val="center"/>
              <w:rPr>
                <w:rFonts w:ascii="Times New Roman" w:hAnsi="Times New Roman" w:cs="Times New Roman"/>
                <w:sz w:val="28"/>
                <w:szCs w:val="28"/>
              </w:rPr>
            </w:pPr>
            <w:r w:rsidRPr="00AB6134">
              <w:rPr>
                <w:rFonts w:ascii="Times New Roman" w:hAnsi="Times New Roman" w:cs="Times New Roman"/>
                <w:sz w:val="28"/>
                <w:szCs w:val="28"/>
              </w:rPr>
              <w:t>Дата рождения, паспортные данные</w:t>
            </w:r>
          </w:p>
        </w:tc>
        <w:tc>
          <w:tcPr>
            <w:tcW w:w="1638" w:type="dxa"/>
          </w:tcPr>
          <w:p w14:paraId="1A64F2E0" w14:textId="7569B7BE" w:rsidR="00970196" w:rsidRPr="00AB6134" w:rsidRDefault="00970196" w:rsidP="00455713">
            <w:pPr>
              <w:pStyle w:val="ConsPlusNormal"/>
              <w:ind w:firstLine="0"/>
              <w:jc w:val="center"/>
              <w:rPr>
                <w:rFonts w:ascii="Times New Roman" w:hAnsi="Times New Roman" w:cs="Times New Roman"/>
                <w:sz w:val="28"/>
                <w:szCs w:val="28"/>
              </w:rPr>
            </w:pPr>
            <w:r w:rsidRPr="00AB6134">
              <w:rPr>
                <w:rFonts w:ascii="Times New Roman" w:hAnsi="Times New Roman" w:cs="Times New Roman"/>
                <w:sz w:val="28"/>
                <w:szCs w:val="28"/>
              </w:rPr>
              <w:t>Адрес места жительства</w:t>
            </w:r>
            <w:r w:rsidR="009B3C11">
              <w:rPr>
                <w:rFonts w:ascii="Times New Roman" w:hAnsi="Times New Roman" w:cs="Times New Roman"/>
                <w:sz w:val="28"/>
                <w:szCs w:val="28"/>
              </w:rPr>
              <w:t>, телефон</w:t>
            </w:r>
          </w:p>
        </w:tc>
        <w:tc>
          <w:tcPr>
            <w:tcW w:w="2331" w:type="dxa"/>
          </w:tcPr>
          <w:p w14:paraId="2DC636F2" w14:textId="77777777" w:rsidR="00970196" w:rsidRPr="00AB6134" w:rsidRDefault="00970196" w:rsidP="00455713">
            <w:pPr>
              <w:pStyle w:val="ConsPlusNormal"/>
              <w:ind w:firstLine="0"/>
              <w:jc w:val="center"/>
              <w:rPr>
                <w:rFonts w:ascii="Times New Roman" w:hAnsi="Times New Roman" w:cs="Times New Roman"/>
                <w:sz w:val="28"/>
                <w:szCs w:val="28"/>
              </w:rPr>
            </w:pPr>
            <w:r w:rsidRPr="00AB6134">
              <w:rPr>
                <w:rFonts w:ascii="Times New Roman" w:hAnsi="Times New Roman" w:cs="Times New Roman"/>
                <w:sz w:val="28"/>
                <w:szCs w:val="28"/>
              </w:rPr>
              <w:t>Согласен на сбор и обработку персональных данных</w:t>
            </w:r>
          </w:p>
        </w:tc>
        <w:tc>
          <w:tcPr>
            <w:tcW w:w="992" w:type="dxa"/>
          </w:tcPr>
          <w:p w14:paraId="2836A4E7" w14:textId="5A068666" w:rsidR="00970196" w:rsidRPr="00AB6134" w:rsidRDefault="00970196" w:rsidP="00455713">
            <w:pPr>
              <w:pStyle w:val="ConsPlusNormal"/>
              <w:ind w:firstLine="0"/>
              <w:jc w:val="center"/>
              <w:rPr>
                <w:rFonts w:ascii="Times New Roman" w:hAnsi="Times New Roman" w:cs="Times New Roman"/>
                <w:sz w:val="28"/>
                <w:szCs w:val="28"/>
              </w:rPr>
            </w:pPr>
            <w:r w:rsidRPr="00AB6134">
              <w:rPr>
                <w:rFonts w:ascii="Times New Roman" w:hAnsi="Times New Roman" w:cs="Times New Roman"/>
                <w:sz w:val="28"/>
                <w:szCs w:val="28"/>
              </w:rPr>
              <w:t>Дата</w:t>
            </w:r>
          </w:p>
        </w:tc>
        <w:tc>
          <w:tcPr>
            <w:tcW w:w="1276" w:type="dxa"/>
          </w:tcPr>
          <w:p w14:paraId="5360F43B" w14:textId="77777777" w:rsidR="00970196" w:rsidRPr="00AB6134" w:rsidRDefault="00970196" w:rsidP="00455713">
            <w:pPr>
              <w:pStyle w:val="ConsPlusNormal"/>
              <w:ind w:firstLine="0"/>
              <w:jc w:val="center"/>
              <w:rPr>
                <w:rFonts w:ascii="Times New Roman" w:hAnsi="Times New Roman" w:cs="Times New Roman"/>
                <w:sz w:val="28"/>
                <w:szCs w:val="28"/>
              </w:rPr>
            </w:pPr>
            <w:r w:rsidRPr="00AB6134">
              <w:rPr>
                <w:rFonts w:ascii="Times New Roman" w:hAnsi="Times New Roman" w:cs="Times New Roman"/>
                <w:sz w:val="28"/>
                <w:szCs w:val="28"/>
              </w:rPr>
              <w:t>Подпись</w:t>
            </w:r>
          </w:p>
        </w:tc>
      </w:tr>
      <w:tr w:rsidR="00970196" w:rsidRPr="00AB6134" w14:paraId="0CB97520" w14:textId="77777777" w:rsidTr="00455713">
        <w:tc>
          <w:tcPr>
            <w:tcW w:w="534" w:type="dxa"/>
          </w:tcPr>
          <w:p w14:paraId="40152087" w14:textId="77777777" w:rsidR="00970196" w:rsidRPr="00AB6134" w:rsidRDefault="00970196" w:rsidP="00422DC7">
            <w:pPr>
              <w:pStyle w:val="ConsPlusNormal"/>
              <w:jc w:val="center"/>
              <w:rPr>
                <w:rFonts w:ascii="Times New Roman" w:hAnsi="Times New Roman" w:cs="Times New Roman"/>
                <w:sz w:val="28"/>
                <w:szCs w:val="28"/>
              </w:rPr>
            </w:pPr>
            <w:r w:rsidRPr="00AB6134">
              <w:rPr>
                <w:rFonts w:ascii="Times New Roman" w:hAnsi="Times New Roman" w:cs="Times New Roman"/>
                <w:sz w:val="28"/>
                <w:szCs w:val="28"/>
              </w:rPr>
              <w:t>1</w:t>
            </w:r>
          </w:p>
        </w:tc>
        <w:tc>
          <w:tcPr>
            <w:tcW w:w="1735" w:type="dxa"/>
          </w:tcPr>
          <w:p w14:paraId="058DA6B9" w14:textId="77777777" w:rsidR="00970196" w:rsidRPr="00AB6134" w:rsidRDefault="00970196" w:rsidP="00422DC7">
            <w:pPr>
              <w:pStyle w:val="ConsPlusNormal"/>
              <w:rPr>
                <w:rFonts w:ascii="Times New Roman" w:hAnsi="Times New Roman" w:cs="Times New Roman"/>
                <w:sz w:val="28"/>
                <w:szCs w:val="28"/>
              </w:rPr>
            </w:pPr>
          </w:p>
        </w:tc>
        <w:tc>
          <w:tcPr>
            <w:tcW w:w="1634" w:type="dxa"/>
          </w:tcPr>
          <w:p w14:paraId="2641CC38" w14:textId="77777777" w:rsidR="00970196" w:rsidRPr="00AB6134" w:rsidRDefault="00970196" w:rsidP="00422DC7">
            <w:pPr>
              <w:pStyle w:val="ConsPlusNormal"/>
              <w:rPr>
                <w:rFonts w:ascii="Times New Roman" w:hAnsi="Times New Roman" w:cs="Times New Roman"/>
                <w:sz w:val="28"/>
                <w:szCs w:val="28"/>
              </w:rPr>
            </w:pPr>
          </w:p>
        </w:tc>
        <w:tc>
          <w:tcPr>
            <w:tcW w:w="1638" w:type="dxa"/>
          </w:tcPr>
          <w:p w14:paraId="45443EFC" w14:textId="77777777" w:rsidR="00970196" w:rsidRPr="00AB6134" w:rsidRDefault="00970196" w:rsidP="00422DC7">
            <w:pPr>
              <w:pStyle w:val="ConsPlusNormal"/>
              <w:rPr>
                <w:rFonts w:ascii="Times New Roman" w:hAnsi="Times New Roman" w:cs="Times New Roman"/>
                <w:sz w:val="28"/>
                <w:szCs w:val="28"/>
              </w:rPr>
            </w:pPr>
          </w:p>
        </w:tc>
        <w:tc>
          <w:tcPr>
            <w:tcW w:w="2331" w:type="dxa"/>
          </w:tcPr>
          <w:p w14:paraId="66311DB0" w14:textId="77777777" w:rsidR="00970196" w:rsidRPr="00AB6134" w:rsidRDefault="00970196" w:rsidP="00422DC7">
            <w:pPr>
              <w:pStyle w:val="ConsPlusNormal"/>
              <w:rPr>
                <w:rFonts w:ascii="Times New Roman" w:hAnsi="Times New Roman" w:cs="Times New Roman"/>
                <w:sz w:val="28"/>
                <w:szCs w:val="28"/>
              </w:rPr>
            </w:pPr>
          </w:p>
        </w:tc>
        <w:tc>
          <w:tcPr>
            <w:tcW w:w="992" w:type="dxa"/>
          </w:tcPr>
          <w:p w14:paraId="054CE878" w14:textId="77777777" w:rsidR="00970196" w:rsidRPr="00AB6134" w:rsidRDefault="00970196" w:rsidP="00422DC7">
            <w:pPr>
              <w:pStyle w:val="ConsPlusNormal"/>
              <w:rPr>
                <w:rFonts w:ascii="Times New Roman" w:hAnsi="Times New Roman" w:cs="Times New Roman"/>
                <w:sz w:val="28"/>
                <w:szCs w:val="28"/>
              </w:rPr>
            </w:pPr>
          </w:p>
        </w:tc>
        <w:tc>
          <w:tcPr>
            <w:tcW w:w="1276" w:type="dxa"/>
          </w:tcPr>
          <w:p w14:paraId="727EFCE9" w14:textId="77777777" w:rsidR="00970196" w:rsidRPr="00AB6134" w:rsidRDefault="00970196" w:rsidP="00422DC7">
            <w:pPr>
              <w:pStyle w:val="ConsPlusNormal"/>
              <w:rPr>
                <w:rFonts w:ascii="Times New Roman" w:hAnsi="Times New Roman" w:cs="Times New Roman"/>
                <w:sz w:val="28"/>
                <w:szCs w:val="28"/>
              </w:rPr>
            </w:pPr>
          </w:p>
        </w:tc>
      </w:tr>
      <w:tr w:rsidR="00970196" w:rsidRPr="00AB6134" w14:paraId="530DF58C" w14:textId="77777777" w:rsidTr="00455713">
        <w:tc>
          <w:tcPr>
            <w:tcW w:w="534" w:type="dxa"/>
          </w:tcPr>
          <w:p w14:paraId="41CF177B" w14:textId="77777777" w:rsidR="00970196" w:rsidRPr="00AB6134" w:rsidRDefault="00970196" w:rsidP="00422DC7">
            <w:pPr>
              <w:pStyle w:val="ConsPlusNormal"/>
              <w:jc w:val="center"/>
              <w:rPr>
                <w:rFonts w:ascii="Times New Roman" w:hAnsi="Times New Roman" w:cs="Times New Roman"/>
                <w:sz w:val="28"/>
                <w:szCs w:val="28"/>
              </w:rPr>
            </w:pPr>
            <w:r w:rsidRPr="00AB6134">
              <w:rPr>
                <w:rFonts w:ascii="Times New Roman" w:hAnsi="Times New Roman" w:cs="Times New Roman"/>
                <w:sz w:val="28"/>
                <w:szCs w:val="28"/>
              </w:rPr>
              <w:t>2</w:t>
            </w:r>
          </w:p>
        </w:tc>
        <w:tc>
          <w:tcPr>
            <w:tcW w:w="1735" w:type="dxa"/>
          </w:tcPr>
          <w:p w14:paraId="40C48EC5" w14:textId="77777777" w:rsidR="00970196" w:rsidRPr="00AB6134" w:rsidRDefault="00970196" w:rsidP="00422DC7">
            <w:pPr>
              <w:pStyle w:val="ConsPlusNormal"/>
              <w:rPr>
                <w:rFonts w:ascii="Times New Roman" w:hAnsi="Times New Roman" w:cs="Times New Roman"/>
                <w:sz w:val="28"/>
                <w:szCs w:val="28"/>
              </w:rPr>
            </w:pPr>
          </w:p>
        </w:tc>
        <w:tc>
          <w:tcPr>
            <w:tcW w:w="1634" w:type="dxa"/>
          </w:tcPr>
          <w:p w14:paraId="4FA5E12D" w14:textId="77777777" w:rsidR="00970196" w:rsidRPr="00AB6134" w:rsidRDefault="00970196" w:rsidP="00422DC7">
            <w:pPr>
              <w:pStyle w:val="ConsPlusNormal"/>
              <w:rPr>
                <w:rFonts w:ascii="Times New Roman" w:hAnsi="Times New Roman" w:cs="Times New Roman"/>
                <w:sz w:val="28"/>
                <w:szCs w:val="28"/>
              </w:rPr>
            </w:pPr>
          </w:p>
        </w:tc>
        <w:tc>
          <w:tcPr>
            <w:tcW w:w="1638" w:type="dxa"/>
          </w:tcPr>
          <w:p w14:paraId="29BC4B5F" w14:textId="77777777" w:rsidR="00970196" w:rsidRPr="00AB6134" w:rsidRDefault="00970196" w:rsidP="00422DC7">
            <w:pPr>
              <w:pStyle w:val="ConsPlusNormal"/>
              <w:rPr>
                <w:rFonts w:ascii="Times New Roman" w:hAnsi="Times New Roman" w:cs="Times New Roman"/>
                <w:sz w:val="28"/>
                <w:szCs w:val="28"/>
              </w:rPr>
            </w:pPr>
          </w:p>
        </w:tc>
        <w:tc>
          <w:tcPr>
            <w:tcW w:w="2331" w:type="dxa"/>
          </w:tcPr>
          <w:p w14:paraId="37A4550D" w14:textId="77777777" w:rsidR="00970196" w:rsidRPr="00AB6134" w:rsidRDefault="00970196" w:rsidP="00422DC7">
            <w:pPr>
              <w:pStyle w:val="ConsPlusNormal"/>
              <w:rPr>
                <w:rFonts w:ascii="Times New Roman" w:hAnsi="Times New Roman" w:cs="Times New Roman"/>
                <w:sz w:val="28"/>
                <w:szCs w:val="28"/>
              </w:rPr>
            </w:pPr>
          </w:p>
        </w:tc>
        <w:tc>
          <w:tcPr>
            <w:tcW w:w="992" w:type="dxa"/>
          </w:tcPr>
          <w:p w14:paraId="365FAFE3" w14:textId="77777777" w:rsidR="00970196" w:rsidRPr="00AB6134" w:rsidRDefault="00970196" w:rsidP="00422DC7">
            <w:pPr>
              <w:pStyle w:val="ConsPlusNormal"/>
              <w:rPr>
                <w:rFonts w:ascii="Times New Roman" w:hAnsi="Times New Roman" w:cs="Times New Roman"/>
                <w:sz w:val="28"/>
                <w:szCs w:val="28"/>
              </w:rPr>
            </w:pPr>
          </w:p>
        </w:tc>
        <w:tc>
          <w:tcPr>
            <w:tcW w:w="1276" w:type="dxa"/>
          </w:tcPr>
          <w:p w14:paraId="0FEB5AFA" w14:textId="77777777" w:rsidR="00970196" w:rsidRPr="00AB6134" w:rsidRDefault="00970196" w:rsidP="00422DC7">
            <w:pPr>
              <w:pStyle w:val="ConsPlusNormal"/>
              <w:rPr>
                <w:rFonts w:ascii="Times New Roman" w:hAnsi="Times New Roman" w:cs="Times New Roman"/>
                <w:sz w:val="28"/>
                <w:szCs w:val="28"/>
              </w:rPr>
            </w:pPr>
          </w:p>
        </w:tc>
      </w:tr>
    </w:tbl>
    <w:p w14:paraId="5991D5B2" w14:textId="77777777" w:rsidR="00970196" w:rsidRPr="00AB6134" w:rsidRDefault="00970196" w:rsidP="00422DC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214"/>
      </w:tblGrid>
      <w:tr w:rsidR="00970196" w:rsidRPr="00AB6134" w14:paraId="14F83FB9" w14:textId="77777777" w:rsidTr="00455713">
        <w:tc>
          <w:tcPr>
            <w:tcW w:w="9214" w:type="dxa"/>
            <w:tcBorders>
              <w:top w:val="nil"/>
              <w:left w:val="nil"/>
              <w:bottom w:val="nil"/>
              <w:right w:val="nil"/>
            </w:tcBorders>
          </w:tcPr>
          <w:p w14:paraId="5DECF56A" w14:textId="77777777" w:rsidR="006C027C" w:rsidRDefault="00970196" w:rsidP="00B4542A">
            <w:pPr>
              <w:pStyle w:val="ConsPlusNormal"/>
              <w:ind w:firstLine="709"/>
              <w:jc w:val="both"/>
              <w:rPr>
                <w:rFonts w:ascii="Times New Roman" w:hAnsi="Times New Roman" w:cs="Times New Roman"/>
                <w:sz w:val="28"/>
                <w:szCs w:val="28"/>
              </w:rPr>
            </w:pPr>
            <w:r w:rsidRPr="00AB6134">
              <w:rPr>
                <w:rFonts w:ascii="Times New Roman" w:hAnsi="Times New Roman" w:cs="Times New Roman"/>
                <w:sz w:val="28"/>
                <w:szCs w:val="28"/>
              </w:rPr>
              <w:t>Подписной лист удостоверяю</w:t>
            </w:r>
          </w:p>
          <w:p w14:paraId="43A77D6B" w14:textId="50A9669D" w:rsidR="00970196" w:rsidRPr="00AB6134" w:rsidRDefault="00970196" w:rsidP="00422DC7">
            <w:pPr>
              <w:pStyle w:val="ConsPlusNormal"/>
              <w:ind w:firstLine="283"/>
              <w:jc w:val="both"/>
              <w:rPr>
                <w:rFonts w:ascii="Times New Roman" w:hAnsi="Times New Roman" w:cs="Times New Roman"/>
                <w:sz w:val="28"/>
                <w:szCs w:val="28"/>
              </w:rPr>
            </w:pPr>
            <w:r w:rsidRPr="00AB6134">
              <w:rPr>
                <w:rFonts w:ascii="Times New Roman" w:hAnsi="Times New Roman" w:cs="Times New Roman"/>
                <w:sz w:val="28"/>
                <w:szCs w:val="28"/>
              </w:rPr>
              <w:t>________________</w:t>
            </w:r>
            <w:r w:rsidR="006C027C">
              <w:rPr>
                <w:rFonts w:ascii="Times New Roman" w:hAnsi="Times New Roman" w:cs="Times New Roman"/>
                <w:sz w:val="28"/>
                <w:szCs w:val="28"/>
              </w:rPr>
              <w:t>_______</w:t>
            </w:r>
            <w:r w:rsidRPr="00AB6134">
              <w:rPr>
                <w:rFonts w:ascii="Times New Roman" w:hAnsi="Times New Roman" w:cs="Times New Roman"/>
                <w:sz w:val="28"/>
                <w:szCs w:val="28"/>
              </w:rPr>
              <w:t>_</w:t>
            </w:r>
            <w:r w:rsidR="006C027C">
              <w:rPr>
                <w:rFonts w:ascii="Times New Roman" w:hAnsi="Times New Roman" w:cs="Times New Roman"/>
                <w:sz w:val="28"/>
                <w:szCs w:val="28"/>
              </w:rPr>
              <w:t>____________________________________</w:t>
            </w:r>
            <w:r w:rsidRPr="00AB6134">
              <w:rPr>
                <w:rFonts w:ascii="Times New Roman" w:hAnsi="Times New Roman" w:cs="Times New Roman"/>
                <w:sz w:val="28"/>
                <w:szCs w:val="28"/>
              </w:rPr>
              <w:t>_</w:t>
            </w:r>
          </w:p>
          <w:p w14:paraId="0B83401A" w14:textId="77777777" w:rsidR="00970196" w:rsidRPr="00B4542A" w:rsidRDefault="00970196" w:rsidP="00422DC7">
            <w:pPr>
              <w:pStyle w:val="ConsPlusNormal"/>
              <w:jc w:val="center"/>
              <w:rPr>
                <w:rFonts w:ascii="Times New Roman" w:hAnsi="Times New Roman" w:cs="Times New Roman"/>
                <w:sz w:val="24"/>
                <w:szCs w:val="24"/>
              </w:rPr>
            </w:pPr>
            <w:r w:rsidRPr="00B4542A">
              <w:rPr>
                <w:rFonts w:ascii="Times New Roman" w:hAnsi="Times New Roman" w:cs="Times New Roman"/>
                <w:sz w:val="24"/>
                <w:szCs w:val="24"/>
              </w:rPr>
              <w:t>(</w:t>
            </w:r>
            <w:proofErr w:type="gramStart"/>
            <w:r w:rsidRPr="00B4542A">
              <w:rPr>
                <w:rFonts w:ascii="Times New Roman" w:hAnsi="Times New Roman" w:cs="Times New Roman"/>
                <w:sz w:val="24"/>
                <w:szCs w:val="24"/>
              </w:rPr>
              <w:t>фамилия</w:t>
            </w:r>
            <w:proofErr w:type="gramEnd"/>
            <w:r w:rsidRPr="00B4542A">
              <w:rPr>
                <w:rFonts w:ascii="Times New Roman" w:hAnsi="Times New Roman" w:cs="Times New Roman"/>
                <w:sz w:val="24"/>
                <w:szCs w:val="24"/>
              </w:rPr>
              <w:t>, имя, отчество, дата рождения, место жительства</w:t>
            </w:r>
          </w:p>
          <w:p w14:paraId="453ECAD6" w14:textId="77777777" w:rsidR="00970196" w:rsidRPr="00AB6134" w:rsidRDefault="00970196" w:rsidP="00422DC7">
            <w:pPr>
              <w:pStyle w:val="ConsPlusNormal"/>
              <w:jc w:val="center"/>
              <w:rPr>
                <w:rFonts w:ascii="Times New Roman" w:hAnsi="Times New Roman" w:cs="Times New Roman"/>
                <w:sz w:val="28"/>
                <w:szCs w:val="28"/>
              </w:rPr>
            </w:pPr>
            <w:proofErr w:type="gramStart"/>
            <w:r w:rsidRPr="00B4542A">
              <w:rPr>
                <w:rFonts w:ascii="Times New Roman" w:hAnsi="Times New Roman" w:cs="Times New Roman"/>
                <w:sz w:val="24"/>
                <w:szCs w:val="24"/>
              </w:rPr>
              <w:t>лица</w:t>
            </w:r>
            <w:proofErr w:type="gramEnd"/>
            <w:r w:rsidRPr="00B4542A">
              <w:rPr>
                <w:rFonts w:ascii="Times New Roman" w:hAnsi="Times New Roman" w:cs="Times New Roman"/>
                <w:sz w:val="24"/>
                <w:szCs w:val="24"/>
              </w:rPr>
              <w:t>, собиравшего подписи)</w:t>
            </w:r>
          </w:p>
        </w:tc>
      </w:tr>
    </w:tbl>
    <w:p w14:paraId="5E94DA41" w14:textId="77777777" w:rsidR="00970196" w:rsidRPr="00AB6134" w:rsidRDefault="00970196" w:rsidP="00422DC7">
      <w:pPr>
        <w:pStyle w:val="ConsPlusNormal"/>
        <w:pBdr>
          <w:bottom w:val="single" w:sz="6" w:space="0" w:color="auto"/>
        </w:pBdr>
        <w:spacing w:before="100" w:after="100"/>
        <w:jc w:val="both"/>
        <w:rPr>
          <w:rFonts w:ascii="Times New Roman" w:hAnsi="Times New Roman" w:cs="Times New Roman"/>
          <w:sz w:val="28"/>
          <w:szCs w:val="28"/>
        </w:rPr>
      </w:pPr>
    </w:p>
    <w:p w14:paraId="0F85CF3A" w14:textId="58EACFDF" w:rsidR="00970196" w:rsidRPr="00455713" w:rsidRDefault="006C027C" w:rsidP="00422DC7">
      <w:pPr>
        <w:jc w:val="center"/>
        <w:rPr>
          <w:sz w:val="24"/>
          <w:szCs w:val="24"/>
        </w:rPr>
      </w:pPr>
      <w:r w:rsidRPr="00455713">
        <w:rPr>
          <w:sz w:val="24"/>
          <w:szCs w:val="24"/>
        </w:rPr>
        <w:t>(</w:t>
      </w:r>
      <w:proofErr w:type="gramStart"/>
      <w:r w:rsidRPr="00455713">
        <w:rPr>
          <w:sz w:val="24"/>
          <w:szCs w:val="24"/>
        </w:rPr>
        <w:t>подпись</w:t>
      </w:r>
      <w:proofErr w:type="gramEnd"/>
      <w:r w:rsidRPr="00455713">
        <w:rPr>
          <w:sz w:val="24"/>
          <w:szCs w:val="24"/>
        </w:rPr>
        <w:t xml:space="preserve"> и дата)</w:t>
      </w:r>
    </w:p>
    <w:p w14:paraId="15B374E4" w14:textId="32F6E52B" w:rsidR="00D63CBD" w:rsidRDefault="00D63CBD" w:rsidP="00422DC7">
      <w:pPr>
        <w:jc w:val="center"/>
        <w:rPr>
          <w:szCs w:val="28"/>
        </w:rPr>
      </w:pPr>
    </w:p>
    <w:p w14:paraId="44C27C89" w14:textId="74306C68" w:rsidR="00F370A2" w:rsidRDefault="00F370A2" w:rsidP="00422DC7">
      <w:pPr>
        <w:jc w:val="center"/>
        <w:rPr>
          <w:szCs w:val="28"/>
        </w:rPr>
      </w:pPr>
    </w:p>
    <w:p w14:paraId="00BBCD6B" w14:textId="3FC42A42" w:rsidR="00F370A2" w:rsidRDefault="00F370A2" w:rsidP="00422DC7">
      <w:pPr>
        <w:jc w:val="center"/>
        <w:rPr>
          <w:szCs w:val="28"/>
        </w:rPr>
      </w:pPr>
    </w:p>
    <w:p w14:paraId="6395FC25" w14:textId="0BF6F867" w:rsidR="00F370A2" w:rsidRDefault="00F370A2" w:rsidP="00422DC7">
      <w:pPr>
        <w:jc w:val="center"/>
        <w:rPr>
          <w:szCs w:val="28"/>
        </w:rPr>
      </w:pPr>
    </w:p>
    <w:p w14:paraId="1CA43C8B" w14:textId="63B37204" w:rsidR="00F370A2" w:rsidRDefault="00F370A2" w:rsidP="00422DC7">
      <w:pPr>
        <w:jc w:val="center"/>
        <w:rPr>
          <w:szCs w:val="28"/>
        </w:rPr>
      </w:pPr>
    </w:p>
    <w:p w14:paraId="7629F544" w14:textId="42B32E89" w:rsidR="00F370A2" w:rsidRDefault="00F370A2" w:rsidP="00422DC7">
      <w:pPr>
        <w:jc w:val="center"/>
        <w:rPr>
          <w:szCs w:val="28"/>
        </w:rPr>
      </w:pPr>
    </w:p>
    <w:p w14:paraId="6F0D08EC" w14:textId="621C26B1" w:rsidR="00F370A2" w:rsidRDefault="00F370A2" w:rsidP="00422DC7">
      <w:pPr>
        <w:jc w:val="center"/>
        <w:rPr>
          <w:szCs w:val="28"/>
        </w:rPr>
      </w:pPr>
    </w:p>
    <w:p w14:paraId="6D052FF0" w14:textId="7B0CE9A5" w:rsidR="00F370A2" w:rsidRDefault="00F370A2" w:rsidP="00422DC7">
      <w:pPr>
        <w:jc w:val="center"/>
        <w:rPr>
          <w:szCs w:val="28"/>
        </w:rPr>
      </w:pPr>
    </w:p>
    <w:p w14:paraId="396C48AA" w14:textId="0A2C86FD" w:rsidR="00F370A2" w:rsidRDefault="00F370A2" w:rsidP="00422DC7">
      <w:pPr>
        <w:jc w:val="center"/>
        <w:rPr>
          <w:szCs w:val="28"/>
        </w:rPr>
      </w:pPr>
    </w:p>
    <w:p w14:paraId="69435A98" w14:textId="57F76C62" w:rsidR="00F370A2" w:rsidRDefault="00F370A2" w:rsidP="00422DC7">
      <w:pPr>
        <w:jc w:val="center"/>
        <w:rPr>
          <w:szCs w:val="28"/>
        </w:rPr>
      </w:pPr>
    </w:p>
    <w:p w14:paraId="4A05CC69" w14:textId="5B7FA5B2" w:rsidR="00F370A2" w:rsidRDefault="00F370A2" w:rsidP="00422DC7">
      <w:pPr>
        <w:jc w:val="center"/>
        <w:rPr>
          <w:szCs w:val="28"/>
        </w:rPr>
      </w:pPr>
    </w:p>
    <w:p w14:paraId="48893445" w14:textId="52A708EB" w:rsidR="00F370A2" w:rsidRDefault="00F370A2" w:rsidP="00422DC7">
      <w:pPr>
        <w:jc w:val="center"/>
        <w:rPr>
          <w:szCs w:val="28"/>
        </w:rPr>
      </w:pPr>
    </w:p>
    <w:sectPr w:rsidR="00F370A2" w:rsidSect="00422DC7">
      <w:footerReference w:type="default" r:id="rId12"/>
      <w:pgSz w:w="11907" w:h="16840"/>
      <w:pgMar w:top="1134" w:right="567" w:bottom="1134"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79B5D" w14:textId="77777777" w:rsidR="00B50C50" w:rsidRDefault="00B50C50" w:rsidP="00DA5614">
      <w:r>
        <w:separator/>
      </w:r>
    </w:p>
  </w:endnote>
  <w:endnote w:type="continuationSeparator" w:id="0">
    <w:p w14:paraId="7980BAAF" w14:textId="77777777" w:rsidR="00B50C50" w:rsidRDefault="00B50C50"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96281"/>
      <w:docPartObj>
        <w:docPartGallery w:val="Page Numbers (Bottom of Page)"/>
        <w:docPartUnique/>
      </w:docPartObj>
    </w:sdtPr>
    <w:sdtEndPr/>
    <w:sdtContent>
      <w:p w14:paraId="754A763E" w14:textId="57FB258C" w:rsidR="00BA2579" w:rsidRDefault="00BA2579">
        <w:pPr>
          <w:pStyle w:val="ae"/>
          <w:jc w:val="right"/>
        </w:pPr>
        <w:r>
          <w:fldChar w:fldCharType="begin"/>
        </w:r>
        <w:r>
          <w:instrText>PAGE   \* MERGEFORMAT</w:instrText>
        </w:r>
        <w:r>
          <w:fldChar w:fldCharType="separate"/>
        </w:r>
        <w:r w:rsidR="00BB3078">
          <w:rPr>
            <w:noProof/>
          </w:rPr>
          <w:t>12</w:t>
        </w:r>
        <w:r>
          <w:fldChar w:fldCharType="end"/>
        </w:r>
      </w:p>
    </w:sdtContent>
  </w:sdt>
  <w:p w14:paraId="551C2DD0" w14:textId="77777777" w:rsidR="00BA2579" w:rsidRDefault="00BA25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F511A" w14:textId="77777777" w:rsidR="00B50C50" w:rsidRDefault="00B50C50" w:rsidP="00DA5614">
      <w:r>
        <w:separator/>
      </w:r>
    </w:p>
  </w:footnote>
  <w:footnote w:type="continuationSeparator" w:id="0">
    <w:p w14:paraId="6FAD0B0D" w14:textId="77777777" w:rsidR="00B50C50" w:rsidRDefault="00B50C50"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9D4B38"/>
    <w:multiLevelType w:val="multilevel"/>
    <w:tmpl w:val="AACC0252"/>
    <w:lvl w:ilvl="0">
      <w:start w:val="1"/>
      <w:numFmt w:val="decimal"/>
      <w:lvlText w:val="%1."/>
      <w:lvlJc w:val="left"/>
      <w:pPr>
        <w:ind w:left="1353" w:hanging="360"/>
      </w:pPr>
      <w:rPr>
        <w:rFonts w:hint="default"/>
      </w:rPr>
    </w:lvl>
    <w:lvl w:ilvl="1">
      <w:start w:val="1"/>
      <w:numFmt w:val="decimal"/>
      <w:isLgl/>
      <w:lvlText w:val="%1.%2."/>
      <w:lvlJc w:val="left"/>
      <w:pPr>
        <w:ind w:left="2362" w:hanging="1200"/>
      </w:pPr>
      <w:rPr>
        <w:rFonts w:hint="default"/>
        <w:color w:val="auto"/>
      </w:rPr>
    </w:lvl>
    <w:lvl w:ilvl="2">
      <w:start w:val="1"/>
      <w:numFmt w:val="decimal"/>
      <w:isLgl/>
      <w:lvlText w:val="%1.%2.%3."/>
      <w:lvlJc w:val="left"/>
      <w:pPr>
        <w:ind w:left="2531" w:hanging="1200"/>
      </w:pPr>
      <w:rPr>
        <w:rFonts w:hint="default"/>
        <w:color w:val="auto"/>
      </w:rPr>
    </w:lvl>
    <w:lvl w:ilvl="3">
      <w:start w:val="1"/>
      <w:numFmt w:val="decimal"/>
      <w:isLgl/>
      <w:lvlText w:val="%1.%2.%3.%4."/>
      <w:lvlJc w:val="left"/>
      <w:pPr>
        <w:ind w:left="2700" w:hanging="1200"/>
      </w:pPr>
      <w:rPr>
        <w:rFonts w:hint="default"/>
        <w:color w:val="auto"/>
      </w:rPr>
    </w:lvl>
    <w:lvl w:ilvl="4">
      <w:start w:val="1"/>
      <w:numFmt w:val="decimal"/>
      <w:isLgl/>
      <w:lvlText w:val="%1.%2.%3.%4.%5."/>
      <w:lvlJc w:val="left"/>
      <w:pPr>
        <w:ind w:left="2869" w:hanging="1200"/>
      </w:pPr>
      <w:rPr>
        <w:rFonts w:hint="default"/>
        <w:color w:val="auto"/>
      </w:rPr>
    </w:lvl>
    <w:lvl w:ilvl="5">
      <w:start w:val="1"/>
      <w:numFmt w:val="decimal"/>
      <w:isLgl/>
      <w:lvlText w:val="%1.%2.%3.%4.%5.%6."/>
      <w:lvlJc w:val="left"/>
      <w:pPr>
        <w:ind w:left="3278" w:hanging="1440"/>
      </w:pPr>
      <w:rPr>
        <w:rFonts w:hint="default"/>
        <w:color w:val="auto"/>
      </w:rPr>
    </w:lvl>
    <w:lvl w:ilvl="6">
      <w:start w:val="1"/>
      <w:numFmt w:val="decimal"/>
      <w:isLgl/>
      <w:lvlText w:val="%1.%2.%3.%4.%5.%6.%7."/>
      <w:lvlJc w:val="left"/>
      <w:pPr>
        <w:ind w:left="3807" w:hanging="1800"/>
      </w:pPr>
      <w:rPr>
        <w:rFonts w:hint="default"/>
        <w:color w:val="auto"/>
      </w:rPr>
    </w:lvl>
    <w:lvl w:ilvl="7">
      <w:start w:val="1"/>
      <w:numFmt w:val="decimal"/>
      <w:isLgl/>
      <w:lvlText w:val="%1.%2.%3.%4.%5.%6.%7.%8."/>
      <w:lvlJc w:val="left"/>
      <w:pPr>
        <w:ind w:left="3976" w:hanging="1800"/>
      </w:pPr>
      <w:rPr>
        <w:rFonts w:hint="default"/>
        <w:color w:val="auto"/>
      </w:rPr>
    </w:lvl>
    <w:lvl w:ilvl="8">
      <w:start w:val="1"/>
      <w:numFmt w:val="decimal"/>
      <w:isLgl/>
      <w:lvlText w:val="%1.%2.%3.%4.%5.%6.%7.%8.%9."/>
      <w:lvlJc w:val="left"/>
      <w:pPr>
        <w:ind w:left="4505" w:hanging="2160"/>
      </w:pPr>
      <w:rPr>
        <w:rFonts w:hint="default"/>
        <w:color w:val="auto"/>
      </w:rPr>
    </w:lvl>
  </w:abstractNum>
  <w:abstractNum w:abstractNumId="9">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DAF2006"/>
    <w:multiLevelType w:val="hybridMultilevel"/>
    <w:tmpl w:val="B0E8566A"/>
    <w:lvl w:ilvl="0" w:tplc="030085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2"/>
  </w:num>
  <w:num w:numId="4">
    <w:abstractNumId w:val="6"/>
  </w:num>
  <w:num w:numId="5">
    <w:abstractNumId w:val="0"/>
  </w:num>
  <w:num w:numId="6">
    <w:abstractNumId w:val="1"/>
  </w:num>
  <w:num w:numId="7">
    <w:abstractNumId w:val="4"/>
  </w:num>
  <w:num w:numId="8">
    <w:abstractNumId w:val="14"/>
  </w:num>
  <w:num w:numId="9">
    <w:abstractNumId w:val="7"/>
  </w:num>
  <w:num w:numId="10">
    <w:abstractNumId w:val="13"/>
  </w:num>
  <w:num w:numId="11">
    <w:abstractNumId w:val="3"/>
  </w:num>
  <w:num w:numId="12">
    <w:abstractNumId w:val="10"/>
  </w:num>
  <w:num w:numId="13">
    <w:abstractNumId w:val="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0660"/>
    <w:rsid w:val="00005050"/>
    <w:rsid w:val="000121AB"/>
    <w:rsid w:val="00015904"/>
    <w:rsid w:val="00017E7D"/>
    <w:rsid w:val="00020A41"/>
    <w:rsid w:val="00020B2F"/>
    <w:rsid w:val="00026576"/>
    <w:rsid w:val="00040109"/>
    <w:rsid w:val="00040251"/>
    <w:rsid w:val="000438A3"/>
    <w:rsid w:val="00046DB6"/>
    <w:rsid w:val="00047C27"/>
    <w:rsid w:val="00053764"/>
    <w:rsid w:val="000601C6"/>
    <w:rsid w:val="00062005"/>
    <w:rsid w:val="00074992"/>
    <w:rsid w:val="00075B39"/>
    <w:rsid w:val="000763DC"/>
    <w:rsid w:val="00080E7D"/>
    <w:rsid w:val="00084B8D"/>
    <w:rsid w:val="00092AAA"/>
    <w:rsid w:val="000943DA"/>
    <w:rsid w:val="000944A0"/>
    <w:rsid w:val="00094B45"/>
    <w:rsid w:val="000969BD"/>
    <w:rsid w:val="000A1581"/>
    <w:rsid w:val="000A6EBB"/>
    <w:rsid w:val="000B16F7"/>
    <w:rsid w:val="000B1CE0"/>
    <w:rsid w:val="000B29B7"/>
    <w:rsid w:val="000B2C0B"/>
    <w:rsid w:val="000B7CC9"/>
    <w:rsid w:val="000C0EE7"/>
    <w:rsid w:val="000C5743"/>
    <w:rsid w:val="000D4036"/>
    <w:rsid w:val="000D5A9D"/>
    <w:rsid w:val="000D5B40"/>
    <w:rsid w:val="000E3AD7"/>
    <w:rsid w:val="000E48CE"/>
    <w:rsid w:val="000E4C1E"/>
    <w:rsid w:val="000E79A1"/>
    <w:rsid w:val="000F1507"/>
    <w:rsid w:val="000F2004"/>
    <w:rsid w:val="000F4DAF"/>
    <w:rsid w:val="00103092"/>
    <w:rsid w:val="00104218"/>
    <w:rsid w:val="00104B9B"/>
    <w:rsid w:val="0011145B"/>
    <w:rsid w:val="0011269D"/>
    <w:rsid w:val="00112C2A"/>
    <w:rsid w:val="0011384C"/>
    <w:rsid w:val="001145DF"/>
    <w:rsid w:val="0011543B"/>
    <w:rsid w:val="00117CFA"/>
    <w:rsid w:val="00124550"/>
    <w:rsid w:val="00124BE0"/>
    <w:rsid w:val="0012652F"/>
    <w:rsid w:val="00126A74"/>
    <w:rsid w:val="001303DA"/>
    <w:rsid w:val="001323B7"/>
    <w:rsid w:val="00132587"/>
    <w:rsid w:val="00137F72"/>
    <w:rsid w:val="001422A5"/>
    <w:rsid w:val="001434AC"/>
    <w:rsid w:val="001442E1"/>
    <w:rsid w:val="00145279"/>
    <w:rsid w:val="00150444"/>
    <w:rsid w:val="00150663"/>
    <w:rsid w:val="00151D3D"/>
    <w:rsid w:val="00155DFD"/>
    <w:rsid w:val="00161012"/>
    <w:rsid w:val="00162937"/>
    <w:rsid w:val="0016393A"/>
    <w:rsid w:val="0016410B"/>
    <w:rsid w:val="00165412"/>
    <w:rsid w:val="001703FC"/>
    <w:rsid w:val="00170CB3"/>
    <w:rsid w:val="00172E79"/>
    <w:rsid w:val="001842B8"/>
    <w:rsid w:val="00186748"/>
    <w:rsid w:val="00187FC1"/>
    <w:rsid w:val="00192D7D"/>
    <w:rsid w:val="0019583F"/>
    <w:rsid w:val="001A2984"/>
    <w:rsid w:val="001A3649"/>
    <w:rsid w:val="001A6D25"/>
    <w:rsid w:val="001B6469"/>
    <w:rsid w:val="001C4535"/>
    <w:rsid w:val="001C5438"/>
    <w:rsid w:val="001C7F8E"/>
    <w:rsid w:val="001D45FF"/>
    <w:rsid w:val="001D5DEA"/>
    <w:rsid w:val="001E2B39"/>
    <w:rsid w:val="001E5465"/>
    <w:rsid w:val="001F22EB"/>
    <w:rsid w:val="001F3413"/>
    <w:rsid w:val="001F7D2E"/>
    <w:rsid w:val="002030A4"/>
    <w:rsid w:val="00203A1D"/>
    <w:rsid w:val="00205DFF"/>
    <w:rsid w:val="00210949"/>
    <w:rsid w:val="00221404"/>
    <w:rsid w:val="0022156F"/>
    <w:rsid w:val="002217F9"/>
    <w:rsid w:val="00223F7B"/>
    <w:rsid w:val="00227CA1"/>
    <w:rsid w:val="0023126F"/>
    <w:rsid w:val="0023189A"/>
    <w:rsid w:val="002367F2"/>
    <w:rsid w:val="00236D0A"/>
    <w:rsid w:val="002409D0"/>
    <w:rsid w:val="0024127C"/>
    <w:rsid w:val="00241EF9"/>
    <w:rsid w:val="002454E5"/>
    <w:rsid w:val="00246730"/>
    <w:rsid w:val="002514A8"/>
    <w:rsid w:val="00252FD4"/>
    <w:rsid w:val="00256138"/>
    <w:rsid w:val="002605F1"/>
    <w:rsid w:val="00260640"/>
    <w:rsid w:val="0026564B"/>
    <w:rsid w:val="002674B5"/>
    <w:rsid w:val="00295B8B"/>
    <w:rsid w:val="00295BF3"/>
    <w:rsid w:val="002A60D6"/>
    <w:rsid w:val="002A721E"/>
    <w:rsid w:val="002B1A2D"/>
    <w:rsid w:val="002C1A0E"/>
    <w:rsid w:val="002C5595"/>
    <w:rsid w:val="002C651D"/>
    <w:rsid w:val="002C7432"/>
    <w:rsid w:val="002D35BC"/>
    <w:rsid w:val="002F0814"/>
    <w:rsid w:val="003023F0"/>
    <w:rsid w:val="00303D8F"/>
    <w:rsid w:val="003043D0"/>
    <w:rsid w:val="003131FA"/>
    <w:rsid w:val="003209B2"/>
    <w:rsid w:val="00324D2C"/>
    <w:rsid w:val="003266FA"/>
    <w:rsid w:val="00327466"/>
    <w:rsid w:val="003325EF"/>
    <w:rsid w:val="00332E76"/>
    <w:rsid w:val="003347B0"/>
    <w:rsid w:val="00343EB1"/>
    <w:rsid w:val="003511AE"/>
    <w:rsid w:val="00352835"/>
    <w:rsid w:val="00354B19"/>
    <w:rsid w:val="00355BA2"/>
    <w:rsid w:val="0036027E"/>
    <w:rsid w:val="00360E09"/>
    <w:rsid w:val="0036217A"/>
    <w:rsid w:val="00363F18"/>
    <w:rsid w:val="00366605"/>
    <w:rsid w:val="00367904"/>
    <w:rsid w:val="003755CE"/>
    <w:rsid w:val="00377C07"/>
    <w:rsid w:val="00380DE1"/>
    <w:rsid w:val="00381F08"/>
    <w:rsid w:val="00382211"/>
    <w:rsid w:val="003822F8"/>
    <w:rsid w:val="0038327D"/>
    <w:rsid w:val="0038719B"/>
    <w:rsid w:val="003919BC"/>
    <w:rsid w:val="00395D18"/>
    <w:rsid w:val="00396C6D"/>
    <w:rsid w:val="003977EC"/>
    <w:rsid w:val="00397F7F"/>
    <w:rsid w:val="003A12E1"/>
    <w:rsid w:val="003A1662"/>
    <w:rsid w:val="003A28DB"/>
    <w:rsid w:val="003A3235"/>
    <w:rsid w:val="003A3EB8"/>
    <w:rsid w:val="003A45B6"/>
    <w:rsid w:val="003B27DF"/>
    <w:rsid w:val="003B53BC"/>
    <w:rsid w:val="003B633E"/>
    <w:rsid w:val="003C220B"/>
    <w:rsid w:val="003C3633"/>
    <w:rsid w:val="003C5E4B"/>
    <w:rsid w:val="003D20E1"/>
    <w:rsid w:val="003D528E"/>
    <w:rsid w:val="003D7790"/>
    <w:rsid w:val="003E3DDA"/>
    <w:rsid w:val="003E43B6"/>
    <w:rsid w:val="003F01D6"/>
    <w:rsid w:val="003F10E8"/>
    <w:rsid w:val="003F29EF"/>
    <w:rsid w:val="003F4495"/>
    <w:rsid w:val="003F44B2"/>
    <w:rsid w:val="003F44E3"/>
    <w:rsid w:val="003F7E3A"/>
    <w:rsid w:val="00406607"/>
    <w:rsid w:val="00412FA6"/>
    <w:rsid w:val="00416E26"/>
    <w:rsid w:val="00417BA7"/>
    <w:rsid w:val="00420604"/>
    <w:rsid w:val="004206FE"/>
    <w:rsid w:val="00421CC6"/>
    <w:rsid w:val="00422DC7"/>
    <w:rsid w:val="00424A53"/>
    <w:rsid w:val="00427371"/>
    <w:rsid w:val="00427B6B"/>
    <w:rsid w:val="0043288F"/>
    <w:rsid w:val="0043321D"/>
    <w:rsid w:val="00433A9C"/>
    <w:rsid w:val="0043515D"/>
    <w:rsid w:val="004379A0"/>
    <w:rsid w:val="00445E73"/>
    <w:rsid w:val="00447070"/>
    <w:rsid w:val="004550C8"/>
    <w:rsid w:val="00455713"/>
    <w:rsid w:val="004561A2"/>
    <w:rsid w:val="00456665"/>
    <w:rsid w:val="00456A14"/>
    <w:rsid w:val="00460127"/>
    <w:rsid w:val="004628C6"/>
    <w:rsid w:val="004637BA"/>
    <w:rsid w:val="00466C73"/>
    <w:rsid w:val="004675B9"/>
    <w:rsid w:val="00470AFA"/>
    <w:rsid w:val="00472AA9"/>
    <w:rsid w:val="004758E8"/>
    <w:rsid w:val="00480698"/>
    <w:rsid w:val="0048757B"/>
    <w:rsid w:val="00487624"/>
    <w:rsid w:val="00487CF0"/>
    <w:rsid w:val="00490987"/>
    <w:rsid w:val="0049130A"/>
    <w:rsid w:val="00494227"/>
    <w:rsid w:val="004949DB"/>
    <w:rsid w:val="004974BF"/>
    <w:rsid w:val="004A42F0"/>
    <w:rsid w:val="004A4B39"/>
    <w:rsid w:val="004B0B3E"/>
    <w:rsid w:val="004B6B07"/>
    <w:rsid w:val="004C148B"/>
    <w:rsid w:val="004C45D9"/>
    <w:rsid w:val="004C5141"/>
    <w:rsid w:val="004D2AA2"/>
    <w:rsid w:val="004D7437"/>
    <w:rsid w:val="004E381B"/>
    <w:rsid w:val="004F3A21"/>
    <w:rsid w:val="00505721"/>
    <w:rsid w:val="00505838"/>
    <w:rsid w:val="005103EB"/>
    <w:rsid w:val="005116F5"/>
    <w:rsid w:val="005116F7"/>
    <w:rsid w:val="00512E4C"/>
    <w:rsid w:val="0051671D"/>
    <w:rsid w:val="00523E8B"/>
    <w:rsid w:val="00525883"/>
    <w:rsid w:val="00533249"/>
    <w:rsid w:val="00534233"/>
    <w:rsid w:val="00536A81"/>
    <w:rsid w:val="00537B65"/>
    <w:rsid w:val="00544B02"/>
    <w:rsid w:val="00546542"/>
    <w:rsid w:val="00552D1B"/>
    <w:rsid w:val="005556DE"/>
    <w:rsid w:val="00562B16"/>
    <w:rsid w:val="005650DE"/>
    <w:rsid w:val="00573AC7"/>
    <w:rsid w:val="00574693"/>
    <w:rsid w:val="00574AAB"/>
    <w:rsid w:val="00577CFF"/>
    <w:rsid w:val="005824D3"/>
    <w:rsid w:val="00583B22"/>
    <w:rsid w:val="00584C2B"/>
    <w:rsid w:val="00597747"/>
    <w:rsid w:val="005A1177"/>
    <w:rsid w:val="005A1BCF"/>
    <w:rsid w:val="005A5842"/>
    <w:rsid w:val="005B75EF"/>
    <w:rsid w:val="005C27F9"/>
    <w:rsid w:val="005C2DA0"/>
    <w:rsid w:val="005C428F"/>
    <w:rsid w:val="005C4C8F"/>
    <w:rsid w:val="005C5257"/>
    <w:rsid w:val="005C7089"/>
    <w:rsid w:val="005D6D71"/>
    <w:rsid w:val="005E6154"/>
    <w:rsid w:val="005F0138"/>
    <w:rsid w:val="005F0D06"/>
    <w:rsid w:val="005F2C65"/>
    <w:rsid w:val="005F3919"/>
    <w:rsid w:val="005F4FC1"/>
    <w:rsid w:val="00600033"/>
    <w:rsid w:val="00604533"/>
    <w:rsid w:val="00612527"/>
    <w:rsid w:val="0061561A"/>
    <w:rsid w:val="00624AD1"/>
    <w:rsid w:val="00625504"/>
    <w:rsid w:val="006315D7"/>
    <w:rsid w:val="0063488E"/>
    <w:rsid w:val="00641BB7"/>
    <w:rsid w:val="006460C1"/>
    <w:rsid w:val="00646C78"/>
    <w:rsid w:val="00646F67"/>
    <w:rsid w:val="0065078F"/>
    <w:rsid w:val="00652959"/>
    <w:rsid w:val="0065430A"/>
    <w:rsid w:val="006561B7"/>
    <w:rsid w:val="00656D38"/>
    <w:rsid w:val="00662B78"/>
    <w:rsid w:val="00664759"/>
    <w:rsid w:val="0067033D"/>
    <w:rsid w:val="00672867"/>
    <w:rsid w:val="00672982"/>
    <w:rsid w:val="0067346A"/>
    <w:rsid w:val="00677C64"/>
    <w:rsid w:val="00685AF4"/>
    <w:rsid w:val="00687195"/>
    <w:rsid w:val="00687730"/>
    <w:rsid w:val="00693116"/>
    <w:rsid w:val="00695E85"/>
    <w:rsid w:val="006A50EA"/>
    <w:rsid w:val="006A5695"/>
    <w:rsid w:val="006B03C5"/>
    <w:rsid w:val="006C027C"/>
    <w:rsid w:val="006C10AE"/>
    <w:rsid w:val="006C1C39"/>
    <w:rsid w:val="006C39F7"/>
    <w:rsid w:val="006D164A"/>
    <w:rsid w:val="006D2B41"/>
    <w:rsid w:val="006D3C19"/>
    <w:rsid w:val="006D5596"/>
    <w:rsid w:val="006D6069"/>
    <w:rsid w:val="006E0682"/>
    <w:rsid w:val="006E0B08"/>
    <w:rsid w:val="006E1376"/>
    <w:rsid w:val="006F406E"/>
    <w:rsid w:val="006F705F"/>
    <w:rsid w:val="007002DC"/>
    <w:rsid w:val="0070042E"/>
    <w:rsid w:val="00704E3E"/>
    <w:rsid w:val="00706196"/>
    <w:rsid w:val="00706813"/>
    <w:rsid w:val="0071162B"/>
    <w:rsid w:val="00717127"/>
    <w:rsid w:val="00720362"/>
    <w:rsid w:val="0072203F"/>
    <w:rsid w:val="007222CA"/>
    <w:rsid w:val="00722801"/>
    <w:rsid w:val="007228D8"/>
    <w:rsid w:val="00722E1B"/>
    <w:rsid w:val="00735A14"/>
    <w:rsid w:val="00735ED1"/>
    <w:rsid w:val="00742394"/>
    <w:rsid w:val="00753C10"/>
    <w:rsid w:val="00763E87"/>
    <w:rsid w:val="00765249"/>
    <w:rsid w:val="00780D23"/>
    <w:rsid w:val="00784AC5"/>
    <w:rsid w:val="0079292A"/>
    <w:rsid w:val="0079448D"/>
    <w:rsid w:val="007A212B"/>
    <w:rsid w:val="007A2B60"/>
    <w:rsid w:val="007B081F"/>
    <w:rsid w:val="007B21CB"/>
    <w:rsid w:val="007B2B65"/>
    <w:rsid w:val="007B45DD"/>
    <w:rsid w:val="007B5968"/>
    <w:rsid w:val="007C3B15"/>
    <w:rsid w:val="007C5145"/>
    <w:rsid w:val="007E1C96"/>
    <w:rsid w:val="007E2147"/>
    <w:rsid w:val="007E5071"/>
    <w:rsid w:val="007E752F"/>
    <w:rsid w:val="007E7EDD"/>
    <w:rsid w:val="007F0149"/>
    <w:rsid w:val="007F20F6"/>
    <w:rsid w:val="007F56A1"/>
    <w:rsid w:val="007F767F"/>
    <w:rsid w:val="00802C6A"/>
    <w:rsid w:val="00805440"/>
    <w:rsid w:val="00806FA2"/>
    <w:rsid w:val="00810399"/>
    <w:rsid w:val="008123E8"/>
    <w:rsid w:val="008233B2"/>
    <w:rsid w:val="0083406E"/>
    <w:rsid w:val="00834215"/>
    <w:rsid w:val="008352DB"/>
    <w:rsid w:val="008359CE"/>
    <w:rsid w:val="008401A6"/>
    <w:rsid w:val="00842F8F"/>
    <w:rsid w:val="008461B7"/>
    <w:rsid w:val="00854816"/>
    <w:rsid w:val="00861072"/>
    <w:rsid w:val="00867D84"/>
    <w:rsid w:val="00875709"/>
    <w:rsid w:val="008819BA"/>
    <w:rsid w:val="008826B2"/>
    <w:rsid w:val="0088484F"/>
    <w:rsid w:val="00887289"/>
    <w:rsid w:val="00890B72"/>
    <w:rsid w:val="00894928"/>
    <w:rsid w:val="008A0049"/>
    <w:rsid w:val="008B4D57"/>
    <w:rsid w:val="008B730F"/>
    <w:rsid w:val="008C0394"/>
    <w:rsid w:val="008C0D49"/>
    <w:rsid w:val="008C1CEC"/>
    <w:rsid w:val="008C1D56"/>
    <w:rsid w:val="008E47AC"/>
    <w:rsid w:val="008E50E8"/>
    <w:rsid w:val="008E5458"/>
    <w:rsid w:val="008F10A7"/>
    <w:rsid w:val="008F7ECA"/>
    <w:rsid w:val="00903693"/>
    <w:rsid w:val="00904FDC"/>
    <w:rsid w:val="00906EB9"/>
    <w:rsid w:val="00911E50"/>
    <w:rsid w:val="00912E18"/>
    <w:rsid w:val="009131B1"/>
    <w:rsid w:val="00915018"/>
    <w:rsid w:val="00920114"/>
    <w:rsid w:val="00920960"/>
    <w:rsid w:val="00930476"/>
    <w:rsid w:val="00941EDB"/>
    <w:rsid w:val="00945A9F"/>
    <w:rsid w:val="009462A2"/>
    <w:rsid w:val="00946959"/>
    <w:rsid w:val="00954174"/>
    <w:rsid w:val="00954B83"/>
    <w:rsid w:val="009615B3"/>
    <w:rsid w:val="009679D4"/>
    <w:rsid w:val="00970196"/>
    <w:rsid w:val="00970BF4"/>
    <w:rsid w:val="00974F12"/>
    <w:rsid w:val="00977E4F"/>
    <w:rsid w:val="00984EA0"/>
    <w:rsid w:val="009865C5"/>
    <w:rsid w:val="009879EB"/>
    <w:rsid w:val="00990701"/>
    <w:rsid w:val="00991DBF"/>
    <w:rsid w:val="0099348C"/>
    <w:rsid w:val="00995E82"/>
    <w:rsid w:val="00996CA3"/>
    <w:rsid w:val="009A004B"/>
    <w:rsid w:val="009A1E2A"/>
    <w:rsid w:val="009A7BC0"/>
    <w:rsid w:val="009B3C11"/>
    <w:rsid w:val="009C52AA"/>
    <w:rsid w:val="009C66D6"/>
    <w:rsid w:val="009D0029"/>
    <w:rsid w:val="009D3DD8"/>
    <w:rsid w:val="009D4511"/>
    <w:rsid w:val="009D5A5D"/>
    <w:rsid w:val="009D5ED0"/>
    <w:rsid w:val="009D78EE"/>
    <w:rsid w:val="009F08F0"/>
    <w:rsid w:val="009F20DB"/>
    <w:rsid w:val="009F4BB8"/>
    <w:rsid w:val="009F7AC2"/>
    <w:rsid w:val="00A00A77"/>
    <w:rsid w:val="00A06FEA"/>
    <w:rsid w:val="00A1365E"/>
    <w:rsid w:val="00A16D73"/>
    <w:rsid w:val="00A2216A"/>
    <w:rsid w:val="00A25C75"/>
    <w:rsid w:val="00A260B1"/>
    <w:rsid w:val="00A317F0"/>
    <w:rsid w:val="00A35DE8"/>
    <w:rsid w:val="00A417FE"/>
    <w:rsid w:val="00A4342D"/>
    <w:rsid w:val="00A44C1A"/>
    <w:rsid w:val="00A526AE"/>
    <w:rsid w:val="00A52A67"/>
    <w:rsid w:val="00A5517A"/>
    <w:rsid w:val="00A5700E"/>
    <w:rsid w:val="00A571F8"/>
    <w:rsid w:val="00A7620E"/>
    <w:rsid w:val="00AB03D3"/>
    <w:rsid w:val="00AB233C"/>
    <w:rsid w:val="00AB42F6"/>
    <w:rsid w:val="00AB54A7"/>
    <w:rsid w:val="00AB56CA"/>
    <w:rsid w:val="00AB6134"/>
    <w:rsid w:val="00AB6EB1"/>
    <w:rsid w:val="00AC10D8"/>
    <w:rsid w:val="00AC42FA"/>
    <w:rsid w:val="00AD16D0"/>
    <w:rsid w:val="00AD1D11"/>
    <w:rsid w:val="00AD1D17"/>
    <w:rsid w:val="00AD48C8"/>
    <w:rsid w:val="00AE2AE3"/>
    <w:rsid w:val="00AF1618"/>
    <w:rsid w:val="00AF369A"/>
    <w:rsid w:val="00AF4B4D"/>
    <w:rsid w:val="00AF4EB4"/>
    <w:rsid w:val="00B002ED"/>
    <w:rsid w:val="00B02F9C"/>
    <w:rsid w:val="00B03348"/>
    <w:rsid w:val="00B13481"/>
    <w:rsid w:val="00B276CF"/>
    <w:rsid w:val="00B33CDA"/>
    <w:rsid w:val="00B351C7"/>
    <w:rsid w:val="00B37DDC"/>
    <w:rsid w:val="00B4542A"/>
    <w:rsid w:val="00B45CAA"/>
    <w:rsid w:val="00B46762"/>
    <w:rsid w:val="00B50C50"/>
    <w:rsid w:val="00B5121F"/>
    <w:rsid w:val="00B522D7"/>
    <w:rsid w:val="00B52C62"/>
    <w:rsid w:val="00B54D9C"/>
    <w:rsid w:val="00B7636E"/>
    <w:rsid w:val="00B804A0"/>
    <w:rsid w:val="00B91744"/>
    <w:rsid w:val="00B93A5D"/>
    <w:rsid w:val="00B968A5"/>
    <w:rsid w:val="00BA2579"/>
    <w:rsid w:val="00BA5127"/>
    <w:rsid w:val="00BA5AC3"/>
    <w:rsid w:val="00BA5DAE"/>
    <w:rsid w:val="00BA6321"/>
    <w:rsid w:val="00BA7219"/>
    <w:rsid w:val="00BA7B96"/>
    <w:rsid w:val="00BB3078"/>
    <w:rsid w:val="00BB6AB3"/>
    <w:rsid w:val="00BB7219"/>
    <w:rsid w:val="00BC592A"/>
    <w:rsid w:val="00BC7607"/>
    <w:rsid w:val="00BD0D2F"/>
    <w:rsid w:val="00BD349F"/>
    <w:rsid w:val="00BD45F1"/>
    <w:rsid w:val="00BE429A"/>
    <w:rsid w:val="00BE4950"/>
    <w:rsid w:val="00C06726"/>
    <w:rsid w:val="00C10EEC"/>
    <w:rsid w:val="00C1132E"/>
    <w:rsid w:val="00C11508"/>
    <w:rsid w:val="00C210E9"/>
    <w:rsid w:val="00C21B12"/>
    <w:rsid w:val="00C22124"/>
    <w:rsid w:val="00C2788B"/>
    <w:rsid w:val="00C34FF6"/>
    <w:rsid w:val="00C35851"/>
    <w:rsid w:val="00C37BE2"/>
    <w:rsid w:val="00C436D8"/>
    <w:rsid w:val="00C50DDE"/>
    <w:rsid w:val="00C568D5"/>
    <w:rsid w:val="00C64C79"/>
    <w:rsid w:val="00C657FD"/>
    <w:rsid w:val="00C75CF2"/>
    <w:rsid w:val="00C8511E"/>
    <w:rsid w:val="00C86A68"/>
    <w:rsid w:val="00C87ADA"/>
    <w:rsid w:val="00C9244E"/>
    <w:rsid w:val="00C92A2A"/>
    <w:rsid w:val="00C931EE"/>
    <w:rsid w:val="00C935EF"/>
    <w:rsid w:val="00C955F1"/>
    <w:rsid w:val="00C96205"/>
    <w:rsid w:val="00CA0B9C"/>
    <w:rsid w:val="00CA28F3"/>
    <w:rsid w:val="00CA4415"/>
    <w:rsid w:val="00CA4D1A"/>
    <w:rsid w:val="00CB27EF"/>
    <w:rsid w:val="00CB421F"/>
    <w:rsid w:val="00CB743C"/>
    <w:rsid w:val="00CB7CFD"/>
    <w:rsid w:val="00CC4650"/>
    <w:rsid w:val="00CC4B05"/>
    <w:rsid w:val="00CC4C83"/>
    <w:rsid w:val="00CD33E2"/>
    <w:rsid w:val="00CE34DE"/>
    <w:rsid w:val="00CE58A2"/>
    <w:rsid w:val="00CE7E9F"/>
    <w:rsid w:val="00CF1431"/>
    <w:rsid w:val="00CF22B7"/>
    <w:rsid w:val="00CF402D"/>
    <w:rsid w:val="00CF7EAD"/>
    <w:rsid w:val="00D010EF"/>
    <w:rsid w:val="00D059F9"/>
    <w:rsid w:val="00D0667F"/>
    <w:rsid w:val="00D1660C"/>
    <w:rsid w:val="00D16E9F"/>
    <w:rsid w:val="00D21EEE"/>
    <w:rsid w:val="00D2232E"/>
    <w:rsid w:val="00D22E6A"/>
    <w:rsid w:val="00D25661"/>
    <w:rsid w:val="00D25EE3"/>
    <w:rsid w:val="00D30CA9"/>
    <w:rsid w:val="00D45D8D"/>
    <w:rsid w:val="00D46164"/>
    <w:rsid w:val="00D534BC"/>
    <w:rsid w:val="00D60711"/>
    <w:rsid w:val="00D6098A"/>
    <w:rsid w:val="00D61C32"/>
    <w:rsid w:val="00D6395D"/>
    <w:rsid w:val="00D63CBD"/>
    <w:rsid w:val="00D6528C"/>
    <w:rsid w:val="00D67550"/>
    <w:rsid w:val="00D7094F"/>
    <w:rsid w:val="00D71531"/>
    <w:rsid w:val="00D7260F"/>
    <w:rsid w:val="00D72FCC"/>
    <w:rsid w:val="00D73443"/>
    <w:rsid w:val="00D7540C"/>
    <w:rsid w:val="00D76BDA"/>
    <w:rsid w:val="00D80A2B"/>
    <w:rsid w:val="00D81111"/>
    <w:rsid w:val="00D81ECF"/>
    <w:rsid w:val="00D90A19"/>
    <w:rsid w:val="00DA2868"/>
    <w:rsid w:val="00DA5614"/>
    <w:rsid w:val="00DB4283"/>
    <w:rsid w:val="00DC7698"/>
    <w:rsid w:val="00DD6CC9"/>
    <w:rsid w:val="00DD7E81"/>
    <w:rsid w:val="00DF2153"/>
    <w:rsid w:val="00DF2D9A"/>
    <w:rsid w:val="00E009CB"/>
    <w:rsid w:val="00E02F32"/>
    <w:rsid w:val="00E073A6"/>
    <w:rsid w:val="00E101E4"/>
    <w:rsid w:val="00E11639"/>
    <w:rsid w:val="00E148E4"/>
    <w:rsid w:val="00E157A9"/>
    <w:rsid w:val="00E20AFF"/>
    <w:rsid w:val="00E20F3E"/>
    <w:rsid w:val="00E22ED9"/>
    <w:rsid w:val="00E24715"/>
    <w:rsid w:val="00E26088"/>
    <w:rsid w:val="00E26468"/>
    <w:rsid w:val="00E31AAF"/>
    <w:rsid w:val="00E3330F"/>
    <w:rsid w:val="00E3552E"/>
    <w:rsid w:val="00E35870"/>
    <w:rsid w:val="00E36984"/>
    <w:rsid w:val="00E376A0"/>
    <w:rsid w:val="00E435AF"/>
    <w:rsid w:val="00E44530"/>
    <w:rsid w:val="00E45DD7"/>
    <w:rsid w:val="00E609FD"/>
    <w:rsid w:val="00E61E00"/>
    <w:rsid w:val="00E81718"/>
    <w:rsid w:val="00E81C49"/>
    <w:rsid w:val="00E82244"/>
    <w:rsid w:val="00E823FB"/>
    <w:rsid w:val="00E8367B"/>
    <w:rsid w:val="00E90685"/>
    <w:rsid w:val="00E92D3F"/>
    <w:rsid w:val="00E92D9F"/>
    <w:rsid w:val="00E9321F"/>
    <w:rsid w:val="00EA4F5A"/>
    <w:rsid w:val="00EA7055"/>
    <w:rsid w:val="00EA7A55"/>
    <w:rsid w:val="00EA7DEC"/>
    <w:rsid w:val="00EB27FF"/>
    <w:rsid w:val="00EB4777"/>
    <w:rsid w:val="00EB5E00"/>
    <w:rsid w:val="00EB6AA2"/>
    <w:rsid w:val="00EC03CB"/>
    <w:rsid w:val="00EC42C4"/>
    <w:rsid w:val="00EC63F1"/>
    <w:rsid w:val="00EC6C44"/>
    <w:rsid w:val="00EE30A6"/>
    <w:rsid w:val="00EE5DFB"/>
    <w:rsid w:val="00EE70A0"/>
    <w:rsid w:val="00EF74B2"/>
    <w:rsid w:val="00F02BBC"/>
    <w:rsid w:val="00F05757"/>
    <w:rsid w:val="00F11497"/>
    <w:rsid w:val="00F11679"/>
    <w:rsid w:val="00F16712"/>
    <w:rsid w:val="00F17172"/>
    <w:rsid w:val="00F27CC6"/>
    <w:rsid w:val="00F333C0"/>
    <w:rsid w:val="00F35C94"/>
    <w:rsid w:val="00F370A2"/>
    <w:rsid w:val="00F410D9"/>
    <w:rsid w:val="00F41941"/>
    <w:rsid w:val="00F43101"/>
    <w:rsid w:val="00F442D4"/>
    <w:rsid w:val="00F44F4C"/>
    <w:rsid w:val="00F469DA"/>
    <w:rsid w:val="00F50D90"/>
    <w:rsid w:val="00F5153F"/>
    <w:rsid w:val="00F52A5A"/>
    <w:rsid w:val="00F551CC"/>
    <w:rsid w:val="00F624E4"/>
    <w:rsid w:val="00F62BB3"/>
    <w:rsid w:val="00F676A7"/>
    <w:rsid w:val="00F706AE"/>
    <w:rsid w:val="00F73A18"/>
    <w:rsid w:val="00F80846"/>
    <w:rsid w:val="00F843C5"/>
    <w:rsid w:val="00F84FD1"/>
    <w:rsid w:val="00F85CEE"/>
    <w:rsid w:val="00F91666"/>
    <w:rsid w:val="00F96FE3"/>
    <w:rsid w:val="00FA3C40"/>
    <w:rsid w:val="00FA41A8"/>
    <w:rsid w:val="00FA4492"/>
    <w:rsid w:val="00FA5570"/>
    <w:rsid w:val="00FB163F"/>
    <w:rsid w:val="00FB33CE"/>
    <w:rsid w:val="00FB3AA3"/>
    <w:rsid w:val="00FB762C"/>
    <w:rsid w:val="00FC0C5C"/>
    <w:rsid w:val="00FC698C"/>
    <w:rsid w:val="00FD0322"/>
    <w:rsid w:val="00FD1C66"/>
    <w:rsid w:val="00FE6CAD"/>
    <w:rsid w:val="00FF61E8"/>
    <w:rsid w:val="00FF67D3"/>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CF9AE"/>
  <w15:docId w15:val="{B529588B-166D-4824-B1C5-260A5BC2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6B"/>
    <w:rPr>
      <w:sz w:val="28"/>
    </w:rPr>
  </w:style>
  <w:style w:type="paragraph" w:styleId="1">
    <w:name w:val="heading 1"/>
    <w:basedOn w:val="a"/>
    <w:next w:val="a"/>
    <w:link w:val="10"/>
    <w:qFormat/>
    <w:rsid w:val="00890B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character" w:customStyle="1" w:styleId="10">
    <w:name w:val="Заголовок 1 Знак"/>
    <w:basedOn w:val="a0"/>
    <w:link w:val="1"/>
    <w:rsid w:val="00890B72"/>
    <w:rPr>
      <w:rFonts w:asciiTheme="majorHAnsi" w:eastAsiaTheme="majorEastAsia" w:hAnsiTheme="majorHAnsi" w:cstheme="majorBidi"/>
      <w:color w:val="365F91" w:themeColor="accent1" w:themeShade="BF"/>
      <w:sz w:val="32"/>
      <w:szCs w:val="32"/>
    </w:rPr>
  </w:style>
  <w:style w:type="paragraph" w:styleId="af0">
    <w:name w:val="List Paragraph"/>
    <w:basedOn w:val="a"/>
    <w:qFormat/>
    <w:rsid w:val="00E009CB"/>
    <w:pPr>
      <w:ind w:left="720"/>
      <w:contextualSpacing/>
    </w:pPr>
  </w:style>
  <w:style w:type="character" w:customStyle="1" w:styleId="UnresolvedMention">
    <w:name w:val="Unresolved Mention"/>
    <w:basedOn w:val="a0"/>
    <w:uiPriority w:val="99"/>
    <w:semiHidden/>
    <w:unhideWhenUsed/>
    <w:rsid w:val="008359CE"/>
    <w:rPr>
      <w:color w:val="605E5C"/>
      <w:shd w:val="clear" w:color="auto" w:fill="E1DFDD"/>
    </w:rPr>
  </w:style>
  <w:style w:type="paragraph" w:styleId="af1">
    <w:name w:val="footnote text"/>
    <w:basedOn w:val="a"/>
    <w:link w:val="af2"/>
    <w:unhideWhenUsed/>
    <w:rsid w:val="007E5071"/>
    <w:rPr>
      <w:sz w:val="20"/>
    </w:rPr>
  </w:style>
  <w:style w:type="character" w:customStyle="1" w:styleId="af2">
    <w:name w:val="Текст сноски Знак"/>
    <w:basedOn w:val="a0"/>
    <w:link w:val="af1"/>
    <w:rsid w:val="007E5071"/>
  </w:style>
  <w:style w:type="paragraph" w:customStyle="1" w:styleId="formattexttopleveltext">
    <w:name w:val="formattext topleveltext"/>
    <w:basedOn w:val="a"/>
    <w:rsid w:val="007E5071"/>
    <w:pPr>
      <w:spacing w:before="100" w:beforeAutospacing="1" w:after="100" w:afterAutospacing="1"/>
    </w:pPr>
    <w:rPr>
      <w:sz w:val="24"/>
      <w:szCs w:val="24"/>
    </w:rPr>
  </w:style>
  <w:style w:type="paragraph" w:customStyle="1" w:styleId="formattext">
    <w:name w:val="formattext"/>
    <w:basedOn w:val="a"/>
    <w:rsid w:val="007E5071"/>
    <w:pPr>
      <w:spacing w:before="100" w:beforeAutospacing="1" w:after="100" w:afterAutospacing="1"/>
    </w:pPr>
    <w:rPr>
      <w:sz w:val="24"/>
      <w:szCs w:val="24"/>
    </w:rPr>
  </w:style>
  <w:style w:type="character" w:styleId="af3">
    <w:name w:val="footnote reference"/>
    <w:basedOn w:val="a0"/>
    <w:unhideWhenUsed/>
    <w:rsid w:val="007E5071"/>
    <w:rPr>
      <w:vertAlign w:val="superscript"/>
    </w:rPr>
  </w:style>
  <w:style w:type="paragraph" w:styleId="af4">
    <w:name w:val="Normal (Web)"/>
    <w:basedOn w:val="a"/>
    <w:uiPriority w:val="99"/>
    <w:unhideWhenUsed/>
    <w:rsid w:val="00F370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6219">
      <w:bodyDiv w:val="1"/>
      <w:marLeft w:val="0"/>
      <w:marRight w:val="0"/>
      <w:marTop w:val="0"/>
      <w:marBottom w:val="0"/>
      <w:divBdr>
        <w:top w:val="none" w:sz="0" w:space="0" w:color="auto"/>
        <w:left w:val="none" w:sz="0" w:space="0" w:color="auto"/>
        <w:bottom w:val="none" w:sz="0" w:space="0" w:color="auto"/>
        <w:right w:val="none" w:sz="0" w:space="0" w:color="auto"/>
      </w:divBdr>
    </w:div>
    <w:div w:id="642003215">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5804DC3BB1E59509E32232CF93EB8B629F86A56DC0E1B31D6DEAE6786AB1986B85E26952BFDEFF7E26C3C00115FB2E754F0626AA0BD1C0FET6G" TargetMode="External"/><Relationship Id="rId5" Type="http://schemas.openxmlformats.org/officeDocument/2006/relationships/webSettings" Target="webSettings.xml"/><Relationship Id="rId10" Type="http://schemas.openxmlformats.org/officeDocument/2006/relationships/hyperlink" Target="consultantplus://offline/ref=365804DC3BB1E59509E32232CF93EB8B629F86A56DC0E1B31D6DEAE6786AB1987985BA6552B9C2F87533959147F4T3G"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7C3D-8224-4263-A892-310C3C7B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2833</TotalTime>
  <Pages>1</Pages>
  <Words>3449</Words>
  <Characters>19662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16</cp:revision>
  <cp:lastPrinted>2023-03-24T05:44:00Z</cp:lastPrinted>
  <dcterms:created xsi:type="dcterms:W3CDTF">2023-03-07T05:41:00Z</dcterms:created>
  <dcterms:modified xsi:type="dcterms:W3CDTF">2023-03-24T05:50:00Z</dcterms:modified>
</cp:coreProperties>
</file>